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437" w:rsidRDefault="00E25437" w:rsidP="00342487">
      <w:pPr>
        <w:jc w:val="both"/>
        <w:rPr>
          <w:rFonts w:ascii="VANAVIL-Avvaiyar Bold" w:eastAsia="Times New Roman" w:hAnsi="VANAVIL-Avvaiyar Bold" w:cs="Times New Roman"/>
          <w:i/>
          <w:iCs/>
          <w:noProof/>
          <w:sz w:val="36"/>
          <w:szCs w:val="36"/>
        </w:rPr>
      </w:pPr>
    </w:p>
    <w:p w:rsidR="00E25437" w:rsidRDefault="00E25437" w:rsidP="00342487">
      <w:pPr>
        <w:jc w:val="both"/>
        <w:rPr>
          <w:rFonts w:ascii="VANAVIL-Avvaiyar Bold" w:eastAsia="Times New Roman" w:hAnsi="VANAVIL-Avvaiyar Bold" w:cs="Times New Roman"/>
          <w:i/>
          <w:iCs/>
          <w:sz w:val="36"/>
          <w:szCs w:val="36"/>
        </w:rPr>
      </w:pPr>
    </w:p>
    <w:p w:rsidR="00E25437" w:rsidRDefault="00E25437" w:rsidP="00342487">
      <w:pPr>
        <w:jc w:val="both"/>
        <w:rPr>
          <w:rFonts w:ascii="VANAVIL-Avvaiyar Bold" w:eastAsia="Times New Roman" w:hAnsi="VANAVIL-Avvaiyar Bold" w:cs="Times New Roman"/>
          <w:i/>
          <w:iCs/>
          <w:sz w:val="36"/>
          <w:szCs w:val="36"/>
        </w:rPr>
      </w:pPr>
    </w:p>
    <w:tbl>
      <w:tblPr>
        <w:tblStyle w:val="TableGrid"/>
        <w:tblW w:w="0" w:type="auto"/>
        <w:tblLook w:val="04A0"/>
      </w:tblPr>
      <w:tblGrid>
        <w:gridCol w:w="9576"/>
      </w:tblGrid>
      <w:tr w:rsidR="008203D3" w:rsidTr="008203D3">
        <w:tc>
          <w:tcPr>
            <w:tcW w:w="9576" w:type="dxa"/>
            <w:tcBorders>
              <w:top w:val="double" w:sz="4" w:space="0" w:color="auto"/>
              <w:left w:val="double" w:sz="4" w:space="0" w:color="auto"/>
              <w:bottom w:val="double" w:sz="4" w:space="0" w:color="auto"/>
              <w:right w:val="double" w:sz="4" w:space="0" w:color="auto"/>
            </w:tcBorders>
          </w:tcPr>
          <w:p w:rsidR="00A513A5" w:rsidRDefault="00A513A5" w:rsidP="00342487">
            <w:pPr>
              <w:jc w:val="both"/>
              <w:rPr>
                <w:rFonts w:ascii="VANAVIL-Avvaiyar Bold" w:eastAsia="Times New Roman" w:hAnsi="VANAVIL-Avvaiyar Bold" w:cs="Times New Roman"/>
                <w:i/>
                <w:iCs/>
                <w:noProof/>
                <w:sz w:val="36"/>
                <w:szCs w:val="36"/>
              </w:rPr>
            </w:pPr>
          </w:p>
          <w:p w:rsidR="00A513A5" w:rsidRDefault="00A513A5" w:rsidP="00342487">
            <w:pPr>
              <w:jc w:val="both"/>
              <w:rPr>
                <w:rFonts w:ascii="VANAVIL-Avvaiyar Bold" w:eastAsia="Times New Roman" w:hAnsi="VANAVIL-Avvaiyar Bold" w:cs="Times New Roman"/>
                <w:i/>
                <w:iCs/>
                <w:noProof/>
                <w:sz w:val="36"/>
                <w:szCs w:val="36"/>
              </w:rPr>
            </w:pPr>
          </w:p>
          <w:p w:rsidR="008203D3" w:rsidRPr="002D5F2C" w:rsidRDefault="008203D3" w:rsidP="00D21FD9">
            <w:pPr>
              <w:jc w:val="center"/>
              <w:rPr>
                <w:rFonts w:ascii="VANAVIL-Avvaiyar Bold" w:eastAsia="Times New Roman" w:hAnsi="VANAVIL-Avvaiyar Bold" w:cs="Times New Roman"/>
                <w:i/>
                <w:iCs/>
                <w:sz w:val="36"/>
                <w:szCs w:val="36"/>
                <w:lang w:val="en-US"/>
              </w:rPr>
            </w:pPr>
            <w:r w:rsidRPr="004B2D09">
              <w:rPr>
                <w:rFonts w:ascii="VANAVIL-Avvaiyar Bold" w:eastAsia="Times New Roman" w:hAnsi="VANAVIL-Avvaiyar Bold" w:cs="Times New Roman"/>
                <w:i/>
                <w:iCs/>
                <w:noProof/>
                <w:sz w:val="36"/>
                <w:szCs w:val="36"/>
              </w:rPr>
              <w:drawing>
                <wp:inline distT="0" distB="0" distL="0" distR="0">
                  <wp:extent cx="781050" cy="7239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1050" cy="723900"/>
                          </a:xfrm>
                          <a:prstGeom prst="rect">
                            <a:avLst/>
                          </a:prstGeom>
                          <a:noFill/>
                          <a:ln w="9525">
                            <a:noFill/>
                            <a:miter lim="800000"/>
                            <a:headEnd/>
                            <a:tailEnd/>
                          </a:ln>
                        </pic:spPr>
                      </pic:pic>
                    </a:graphicData>
                  </a:graphic>
                </wp:inline>
              </w:drawing>
            </w:r>
          </w:p>
          <w:p w:rsidR="008203D3" w:rsidRPr="004B2D09" w:rsidRDefault="008203D3" w:rsidP="00342487">
            <w:pPr>
              <w:jc w:val="both"/>
              <w:rPr>
                <w:rFonts w:ascii="VANAVIL-Avvaiyar Bold" w:eastAsia="Times New Roman" w:hAnsi="VANAVIL-Avvaiyar Bold" w:cs="Times New Roman"/>
                <w:i/>
                <w:iCs/>
                <w:sz w:val="36"/>
                <w:szCs w:val="36"/>
              </w:rPr>
            </w:pPr>
          </w:p>
          <w:p w:rsidR="008203D3" w:rsidRDefault="008203D3" w:rsidP="00D21FD9">
            <w:pPr>
              <w:jc w:val="center"/>
              <w:rPr>
                <w:rFonts w:ascii="VANAVIL-Avvaiyar" w:eastAsia="Times New Roman" w:hAnsi="VANAVIL-Avvaiyar" w:cs="Times New Roman"/>
                <w:sz w:val="36"/>
                <w:szCs w:val="36"/>
                <w:u w:val="single"/>
              </w:rPr>
            </w:pPr>
            <w:r w:rsidRPr="0056735E">
              <w:rPr>
                <w:rFonts w:ascii="VANAVIL-Avvaiyar" w:eastAsia="Times New Roman" w:hAnsi="VANAVIL-Avvaiyar" w:cs="Times New Roman"/>
                <w:sz w:val="36"/>
                <w:szCs w:val="36"/>
                <w:u w:val="single"/>
              </w:rPr>
              <w:t>g©QU£o efuh£Á</w:t>
            </w:r>
          </w:p>
          <w:p w:rsidR="008203D3" w:rsidRPr="0056735E" w:rsidRDefault="008203D3" w:rsidP="00D21FD9">
            <w:pPr>
              <w:jc w:val="center"/>
              <w:rPr>
                <w:rFonts w:ascii="VANAVIL-Avvaiyar" w:eastAsia="Times New Roman" w:hAnsi="VANAVIL-Avvaiyar" w:cs="Times New Roman"/>
                <w:sz w:val="16"/>
                <w:szCs w:val="16"/>
                <w:u w:val="single"/>
              </w:rPr>
            </w:pPr>
          </w:p>
          <w:p w:rsidR="008203D3" w:rsidRDefault="008203D3" w:rsidP="00D21FD9">
            <w:pPr>
              <w:jc w:val="center"/>
              <w:rPr>
                <w:rFonts w:ascii="VANAVIL-Avvaiyar" w:eastAsia="Times New Roman" w:hAnsi="VANAVIL-Avvaiyar" w:cs="Times New Roman"/>
                <w:i/>
                <w:iCs/>
                <w:sz w:val="40"/>
                <w:szCs w:val="40"/>
                <w:u w:val="single"/>
              </w:rPr>
            </w:pPr>
            <w:r w:rsidRPr="0056735E">
              <w:rPr>
                <w:rFonts w:ascii="VANAVIL-Avvaiyar" w:eastAsia="Times New Roman" w:hAnsi="VANAVIL-Avvaiyar" w:cs="Times New Roman"/>
                <w:i/>
                <w:iCs/>
                <w:sz w:val="40"/>
                <w:szCs w:val="40"/>
                <w:u w:val="single"/>
              </w:rPr>
              <w:t>k‹w T£l miH¥Ãjœ</w:t>
            </w:r>
          </w:p>
          <w:p w:rsidR="008203D3" w:rsidRPr="0056735E" w:rsidRDefault="008203D3" w:rsidP="00342487">
            <w:pPr>
              <w:jc w:val="both"/>
              <w:rPr>
                <w:rFonts w:ascii="VANAVIL-Avvaiyar" w:eastAsia="Times New Roman" w:hAnsi="VANAVIL-Avvaiyar" w:cs="Times New Roman"/>
                <w:i/>
                <w:iCs/>
                <w:sz w:val="40"/>
                <w:szCs w:val="40"/>
                <w:u w:val="single"/>
              </w:rPr>
            </w:pPr>
          </w:p>
          <w:p w:rsidR="008203D3" w:rsidRDefault="008203D3" w:rsidP="00D21FD9">
            <w:pPr>
              <w:jc w:val="center"/>
              <w:rPr>
                <w:rFonts w:ascii="VANAVIL-Avvaiyar" w:eastAsia="Times New Roman" w:hAnsi="VANAVIL-Avvaiyar" w:cs="Times New Roman"/>
                <w:b/>
                <w:bCs/>
                <w:sz w:val="28"/>
                <w:szCs w:val="28"/>
              </w:rPr>
            </w:pPr>
            <w:r w:rsidRPr="007B3164">
              <w:rPr>
                <w:rFonts w:ascii="VANAVIL-Avvaiyar" w:eastAsia="Times New Roman" w:hAnsi="VANAVIL-Avvaiyar" w:cs="Times New Roman"/>
                <w:b/>
                <w:bCs/>
                <w:sz w:val="28"/>
                <w:szCs w:val="28"/>
              </w:rPr>
              <w:t>*************</w:t>
            </w:r>
          </w:p>
          <w:p w:rsidR="008203D3" w:rsidRPr="007B3164" w:rsidRDefault="008203D3" w:rsidP="00342487">
            <w:pPr>
              <w:jc w:val="both"/>
              <w:rPr>
                <w:rFonts w:ascii="VANAVIL-Avvaiyar" w:eastAsia="Times New Roman" w:hAnsi="VANAVIL-Avvaiyar" w:cs="Times New Roman"/>
                <w:b/>
                <w:bCs/>
                <w:sz w:val="28"/>
                <w:szCs w:val="28"/>
              </w:rPr>
            </w:pPr>
          </w:p>
          <w:p w:rsidR="008203D3" w:rsidRPr="002D5F2C" w:rsidRDefault="008203D3" w:rsidP="00342487">
            <w:pPr>
              <w:spacing w:line="480" w:lineRule="auto"/>
              <w:ind w:right="7"/>
              <w:jc w:val="both"/>
              <w:rPr>
                <w:rFonts w:ascii="VANAVIL-Avvaiyar" w:eastAsia="Times New Roman" w:hAnsi="VANAVIL-Avvaiyar" w:cs="Times New Roman"/>
                <w:bCs/>
                <w:sz w:val="28"/>
                <w:szCs w:val="28"/>
                <w:lang w:val="en-US"/>
              </w:rPr>
            </w:pPr>
            <w:r w:rsidRPr="00217C4B">
              <w:rPr>
                <w:rFonts w:ascii="VANAVIL-Avvaiyar" w:eastAsia="Times New Roman" w:hAnsi="VANAVIL-Avvaiyar" w:cs="Times New Roman"/>
                <w:b/>
                <w:bCs/>
                <w:sz w:val="28"/>
                <w:szCs w:val="28"/>
              </w:rPr>
              <w:t xml:space="preserve">         </w:t>
            </w:r>
            <w:proofErr w:type="gramStart"/>
            <w:r w:rsidRPr="006A0A07">
              <w:rPr>
                <w:rFonts w:ascii="VANAVIL-Avvaiyar" w:eastAsia="Times New Roman" w:hAnsi="VANAVIL-Avvaiyar" w:cs="Times New Roman"/>
                <w:bCs/>
                <w:sz w:val="28"/>
                <w:szCs w:val="28"/>
              </w:rPr>
              <w:t>g©</w:t>
            </w:r>
            <w:proofErr w:type="gramEnd"/>
            <w:r w:rsidRPr="006A0A07">
              <w:rPr>
                <w:rFonts w:ascii="VANAVIL-Avvaiyar" w:eastAsia="Times New Roman" w:hAnsi="VANAVIL-Avvaiyar" w:cs="Times New Roman"/>
                <w:bCs/>
                <w:sz w:val="28"/>
                <w:szCs w:val="28"/>
              </w:rPr>
              <w:t xml:space="preserve">QU£o efuk‹w¤Â‹ </w:t>
            </w:r>
            <w:r>
              <w:rPr>
                <w:rFonts w:ascii="VANAVIL-DB-Avvaiyar Bold" w:eastAsia="Times New Roman" w:hAnsi="VANAVIL-DB-Avvaiyar Bold" w:cs="Times New Roman"/>
                <w:bCs/>
                <w:sz w:val="28"/>
                <w:szCs w:val="28"/>
              </w:rPr>
              <w:t>rhjhuz</w:t>
            </w:r>
            <w:r w:rsidRPr="003650A7">
              <w:rPr>
                <w:rFonts w:ascii="VANAVIL-DB-Avvaiyar Bold" w:eastAsia="Times New Roman" w:hAnsi="VANAVIL-DB-Avvaiyar Bold" w:cs="Times New Roman"/>
                <w:bCs/>
                <w:sz w:val="28"/>
                <w:szCs w:val="28"/>
              </w:rPr>
              <w:t xml:space="preserve"> T£l«</w:t>
            </w:r>
            <w:r>
              <w:rPr>
                <w:rFonts w:ascii="VANAVIL-DB-Avvaiyar Bold" w:eastAsia="Times New Roman" w:hAnsi="VANAVIL-DB-Avvaiyar Bold" w:cs="Times New Roman"/>
                <w:bCs/>
                <w:sz w:val="28"/>
                <w:szCs w:val="28"/>
              </w:rPr>
              <w:t xml:space="preserve"> Ãyt tUl« </w:t>
            </w:r>
            <w:r w:rsidRPr="006A0A07">
              <w:rPr>
                <w:rFonts w:ascii="VANAVIL-Avvaiyar" w:eastAsia="Times New Roman" w:hAnsi="VANAVIL-Avvaiyar" w:cs="Times New Roman"/>
                <w:bCs/>
                <w:sz w:val="28"/>
                <w:szCs w:val="28"/>
              </w:rPr>
              <w:t xml:space="preserve"> </w:t>
            </w:r>
            <w:r>
              <w:rPr>
                <w:rFonts w:ascii="VANAVIL-Avvaiyar" w:eastAsia="Times New Roman" w:hAnsi="VANAVIL-Avvaiyar" w:cs="Times New Roman"/>
                <w:bCs/>
                <w:sz w:val="28"/>
                <w:szCs w:val="28"/>
              </w:rPr>
              <w:t xml:space="preserve">jäœ khj« </w:t>
            </w:r>
            <w:r w:rsidR="006E5460" w:rsidRPr="006E5460">
              <w:rPr>
                <w:rFonts w:ascii="Latha" w:eastAsia="Times New Roman" w:hAnsi="Latha" w:cs="Latha"/>
                <w:b/>
                <w:bCs/>
                <w:szCs w:val="28"/>
              </w:rPr>
              <w:t>ஆவணி</w:t>
            </w:r>
            <w:r>
              <w:rPr>
                <w:rFonts w:ascii="VANAVIL-Avvaiyar" w:eastAsia="Times New Roman" w:hAnsi="VANAVIL-Avvaiyar" w:cs="Times New Roman"/>
                <w:b/>
                <w:bCs/>
                <w:sz w:val="28"/>
                <w:szCs w:val="28"/>
              </w:rPr>
              <w:t xml:space="preserve"> </w:t>
            </w:r>
            <w:r w:rsidR="006E5460">
              <w:rPr>
                <w:rFonts w:ascii="VANAVIL-Avvaiyar" w:eastAsia="Times New Roman" w:hAnsi="VANAVIL-Avvaiyar" w:cs="Times New Roman"/>
                <w:b/>
                <w:bCs/>
                <w:sz w:val="28"/>
                <w:szCs w:val="28"/>
              </w:rPr>
              <w:t>14</w:t>
            </w:r>
            <w:r>
              <w:rPr>
                <w:rFonts w:ascii="VANAVIL-Avvaiyar" w:eastAsia="Times New Roman" w:hAnsi="VANAVIL-Avvaiyar" w:cs="Times New Roman"/>
                <w:sz w:val="28"/>
                <w:szCs w:val="28"/>
              </w:rPr>
              <w:t xml:space="preserve">, </w:t>
            </w:r>
            <w:r w:rsidRPr="001B49E1">
              <w:rPr>
                <w:rFonts w:ascii="VANAVIL-Avvaiyar" w:eastAsia="Times New Roman" w:hAnsi="VANAVIL-Avvaiyar" w:cs="Times New Roman"/>
                <w:sz w:val="28"/>
                <w:szCs w:val="28"/>
              </w:rPr>
              <w:t xml:space="preserve"> ehŸ</w:t>
            </w:r>
            <w:r w:rsidR="006E5460">
              <w:rPr>
                <w:rFonts w:ascii="VANAVIL-Avvaiyar" w:eastAsia="Times New Roman" w:hAnsi="VANAVIL-Avvaiyar" w:cs="Times New Roman"/>
                <w:sz w:val="28"/>
                <w:szCs w:val="28"/>
              </w:rPr>
              <w:t xml:space="preserve"> 30.08.2022 </w:t>
            </w:r>
            <w:r w:rsidR="00E43622" w:rsidRPr="00E43622">
              <w:rPr>
                <w:rFonts w:ascii="Latha" w:hAnsi="Latha" w:cs="Latha"/>
                <w:szCs w:val="24"/>
              </w:rPr>
              <w:t>செவ்வாய்க்கிழமை</w:t>
            </w:r>
            <w:r w:rsidR="00E43622">
              <w:rPr>
                <w:rFonts w:ascii="VANAVIL-Avvaiyar" w:eastAsia="Times New Roman" w:hAnsi="VANAVIL-Avvaiyar" w:cs="Times New Roman"/>
                <w:b/>
                <w:bCs/>
                <w:sz w:val="28"/>
                <w:szCs w:val="28"/>
              </w:rPr>
              <w:t xml:space="preserve"> </w:t>
            </w:r>
            <w:r>
              <w:rPr>
                <w:rFonts w:ascii="VANAVIL-Avvaiyar" w:eastAsia="Times New Roman" w:hAnsi="VANAVIL-Avvaiyar" w:cs="Times New Roman"/>
                <w:b/>
                <w:bCs/>
                <w:sz w:val="28"/>
                <w:szCs w:val="28"/>
              </w:rPr>
              <w:t>neu«</w:t>
            </w:r>
            <w:r w:rsidR="006E5460">
              <w:rPr>
                <w:rFonts w:ascii="VANAVIL-Avvaiyar" w:eastAsia="Times New Roman" w:hAnsi="VANAVIL-Avvaiyar" w:cs="Times New Roman"/>
                <w:b/>
                <w:bCs/>
                <w:sz w:val="28"/>
                <w:szCs w:val="28"/>
              </w:rPr>
              <w:t xml:space="preserve"> </w:t>
            </w:r>
            <w:r w:rsidR="00E43622" w:rsidRPr="00E43622">
              <w:rPr>
                <w:rFonts w:ascii="Latha" w:eastAsia="Arial" w:hAnsi="Latha" w:cs="Latha"/>
                <w:b/>
                <w:color w:val="000000" w:themeColor="text1"/>
                <w:szCs w:val="24"/>
                <w:lang w:val="ta-IN"/>
              </w:rPr>
              <w:t xml:space="preserve">பிற்பகல் </w:t>
            </w:r>
            <w:r w:rsidR="00E43622" w:rsidRPr="00C46C9A">
              <w:rPr>
                <w:rFonts w:ascii="Arial" w:eastAsia="Arial" w:hAnsi="Arial" w:cs="Arial"/>
                <w:b/>
                <w:color w:val="000000" w:themeColor="text1"/>
                <w:sz w:val="24"/>
                <w:szCs w:val="24"/>
              </w:rPr>
              <w:t>2</w:t>
            </w:r>
            <w:r w:rsidR="00E43622" w:rsidRPr="00C46C9A">
              <w:rPr>
                <w:rFonts w:ascii="Arial" w:eastAsia="Arial" w:hAnsi="Arial" w:cs="Arial"/>
                <w:b/>
                <w:color w:val="000000" w:themeColor="text1"/>
                <w:sz w:val="24"/>
                <w:szCs w:val="24"/>
                <w:lang w:val="ta-IN"/>
              </w:rPr>
              <w:t>.</w:t>
            </w:r>
            <w:r w:rsidR="00E43622" w:rsidRPr="00C46C9A">
              <w:rPr>
                <w:rFonts w:ascii="Arial" w:eastAsia="Arial" w:hAnsi="Arial" w:cs="Arial"/>
                <w:b/>
                <w:color w:val="000000" w:themeColor="text1"/>
                <w:sz w:val="24"/>
                <w:szCs w:val="24"/>
              </w:rPr>
              <w:t>0</w:t>
            </w:r>
            <w:r w:rsidR="00E43622" w:rsidRPr="00C46C9A">
              <w:rPr>
                <w:rFonts w:ascii="Arial" w:eastAsia="Arial" w:hAnsi="Arial" w:cs="Arial"/>
                <w:b/>
                <w:color w:val="000000" w:themeColor="text1"/>
                <w:sz w:val="24"/>
                <w:szCs w:val="24"/>
                <w:lang w:val="ta-IN"/>
              </w:rPr>
              <w:t>0</w:t>
            </w:r>
            <w:r w:rsidR="00E43622" w:rsidRPr="00E43622">
              <w:rPr>
                <w:rFonts w:ascii="TAU-Marutham" w:eastAsia="Arial" w:hAnsi="TAU-Marutham" w:cs="TAU-Marutham"/>
                <w:sz w:val="24"/>
                <w:szCs w:val="24"/>
                <w:lang w:val="ta-IN"/>
              </w:rPr>
              <w:t xml:space="preserve"> </w:t>
            </w:r>
            <w:r w:rsidRPr="006A0A07">
              <w:rPr>
                <w:rFonts w:ascii="VANAVIL-Avvaiyar" w:eastAsia="Times New Roman" w:hAnsi="VANAVIL-Avvaiyar" w:cs="Times New Roman"/>
                <w:bCs/>
                <w:sz w:val="28"/>
                <w:szCs w:val="28"/>
              </w:rPr>
              <w:t xml:space="preserve">kâ¡F, efuh£Á mYtyf¤ÂYŸs </w:t>
            </w:r>
            <w:r w:rsidRPr="00086061">
              <w:rPr>
                <w:rFonts w:ascii="VANAVIL-DB-Avvaiyar Bold" w:eastAsia="Times New Roman" w:hAnsi="VANAVIL-DB-Avvaiyar Bold" w:cs="Times New Roman"/>
                <w:bCs/>
                <w:sz w:val="28"/>
                <w:szCs w:val="28"/>
              </w:rPr>
              <w:t>“ngu¿P® m©zh k‹w Tl¤Âš”</w:t>
            </w:r>
            <w:r w:rsidRPr="006A0A07">
              <w:rPr>
                <w:rFonts w:ascii="VANAVIL-Avvaiyar" w:eastAsia="Times New Roman" w:hAnsi="VANAVIL-Avvaiyar" w:cs="Times New Roman"/>
                <w:b/>
                <w:bCs/>
                <w:sz w:val="28"/>
                <w:szCs w:val="28"/>
              </w:rPr>
              <w:t xml:space="preserve"> </w:t>
            </w:r>
            <w:r>
              <w:rPr>
                <w:rFonts w:ascii="VANAVIL-Avvaiyar" w:eastAsia="Times New Roman" w:hAnsi="VANAVIL-Avvaiyar" w:cs="Times New Roman"/>
                <w:bCs/>
                <w:sz w:val="28"/>
                <w:szCs w:val="28"/>
              </w:rPr>
              <w:t xml:space="preserve">eilbgwÎŸsJ. </w:t>
            </w:r>
          </w:p>
          <w:p w:rsidR="008203D3" w:rsidRDefault="008203D3" w:rsidP="00342487">
            <w:pPr>
              <w:spacing w:line="480" w:lineRule="auto"/>
              <w:ind w:right="7"/>
              <w:jc w:val="both"/>
              <w:rPr>
                <w:rFonts w:ascii="VANAVIL-Avvaiyar" w:eastAsia="Times New Roman" w:hAnsi="VANAVIL-Avvaiyar" w:cs="Times New Roman"/>
                <w:bCs/>
                <w:sz w:val="28"/>
                <w:szCs w:val="28"/>
              </w:rPr>
            </w:pPr>
            <w:r>
              <w:rPr>
                <w:rFonts w:ascii="VANAVIL-Avvaiyar" w:eastAsia="Times New Roman" w:hAnsi="VANAVIL-Avvaiyar" w:cs="Times New Roman"/>
                <w:bCs/>
                <w:sz w:val="28"/>
                <w:szCs w:val="28"/>
              </w:rPr>
              <w:t xml:space="preserve">          m›tka« </w:t>
            </w:r>
            <w:r w:rsidRPr="006A0A07">
              <w:rPr>
                <w:rFonts w:ascii="VANAVIL-Avvaiyar" w:eastAsia="Times New Roman" w:hAnsi="VANAVIL-Avvaiyar" w:cs="Times New Roman"/>
                <w:bCs/>
                <w:sz w:val="28"/>
                <w:szCs w:val="28"/>
              </w:rPr>
              <w:t xml:space="preserve">efuk‹w </w:t>
            </w:r>
            <w:r>
              <w:rPr>
                <w:rFonts w:ascii="VANAVIL-Avvaiyar" w:eastAsia="Times New Roman" w:hAnsi="VANAVIL-Avvaiyar" w:cs="Times New Roman"/>
                <w:bCs/>
                <w:sz w:val="28"/>
                <w:szCs w:val="28"/>
              </w:rPr>
              <w:t>cW¥Ãd®fŸ midtU«</w:t>
            </w:r>
            <w:r w:rsidRPr="006A0A07">
              <w:rPr>
                <w:rFonts w:ascii="VANAVIL-Avvaiyar" w:eastAsia="Times New Roman" w:hAnsi="VANAVIL-Avvaiyar" w:cs="Times New Roman"/>
                <w:bCs/>
                <w:sz w:val="28"/>
                <w:szCs w:val="28"/>
              </w:rPr>
              <w:t xml:space="preserve"> jtwhkš fyªJ bfhŸSkhW m‹òl‹ nf£L¡ bfhŸ»nw‹.</w:t>
            </w:r>
          </w:p>
          <w:p w:rsidR="008203D3" w:rsidRPr="00977C00" w:rsidRDefault="008203D3" w:rsidP="00342487">
            <w:pPr>
              <w:spacing w:line="480" w:lineRule="auto"/>
              <w:ind w:right="7"/>
              <w:jc w:val="both"/>
              <w:rPr>
                <w:rFonts w:ascii="VANAVIL-Avvaiyar" w:eastAsia="Times New Roman" w:hAnsi="VANAVIL-Avvaiyar" w:cs="Times New Roman"/>
                <w:bCs/>
                <w:sz w:val="28"/>
                <w:szCs w:val="28"/>
                <w:lang w:val="en-US"/>
              </w:rPr>
            </w:pPr>
          </w:p>
          <w:p w:rsidR="008203D3" w:rsidRPr="006A0A07" w:rsidRDefault="008203D3" w:rsidP="00342487">
            <w:pPr>
              <w:spacing w:line="480" w:lineRule="auto"/>
              <w:ind w:right="7"/>
              <w:jc w:val="both"/>
              <w:rPr>
                <w:rFonts w:ascii="VANAVIL-Avvaiyar" w:eastAsia="Times New Roman" w:hAnsi="VANAVIL-Avvaiyar" w:cs="Times New Roman"/>
                <w:bCs/>
                <w:sz w:val="30"/>
                <w:szCs w:val="30"/>
              </w:rPr>
            </w:pPr>
          </w:p>
          <w:p w:rsidR="008203D3" w:rsidRPr="000B25EC" w:rsidRDefault="008203D3" w:rsidP="00342487">
            <w:pPr>
              <w:jc w:val="both"/>
              <w:rPr>
                <w:rFonts w:ascii="VANAVIL-Avvaiyar" w:eastAsia="Times New Roman" w:hAnsi="VANAVIL-Avvaiyar" w:cs="Times New Roman"/>
                <w:b/>
                <w:bCs/>
                <w:sz w:val="28"/>
                <w:szCs w:val="28"/>
              </w:rPr>
            </w:pPr>
            <w:r w:rsidRPr="00217C4B">
              <w:rPr>
                <w:rFonts w:ascii="VANAVIL-Avvaiyar" w:eastAsia="Times New Roman" w:hAnsi="VANAVIL-Avvaiyar" w:cs="Times New Roman"/>
                <w:b/>
                <w:bCs/>
                <w:sz w:val="32"/>
                <w:szCs w:val="32"/>
              </w:rPr>
              <w:t xml:space="preserve">                                               </w:t>
            </w:r>
            <w:r>
              <w:rPr>
                <w:rFonts w:ascii="VANAVIL-Avvaiyar" w:eastAsia="Times New Roman" w:hAnsi="VANAVIL-Avvaiyar" w:cs="Times New Roman"/>
                <w:b/>
                <w:bCs/>
                <w:sz w:val="32"/>
                <w:szCs w:val="32"/>
              </w:rPr>
              <w:t xml:space="preserve"> </w:t>
            </w:r>
            <w:r w:rsidRPr="00217C4B">
              <w:rPr>
                <w:rFonts w:ascii="VANAVIL-Avvaiyar" w:eastAsia="Times New Roman" w:hAnsi="VANAVIL-Avvaiyar" w:cs="Times New Roman"/>
                <w:b/>
                <w:bCs/>
                <w:sz w:val="32"/>
                <w:szCs w:val="32"/>
              </w:rPr>
              <w:t xml:space="preserve"> </w:t>
            </w:r>
            <w:r w:rsidRPr="00E94A67">
              <w:rPr>
                <w:rFonts w:ascii="VANAVIL-Avvaiyar" w:eastAsia="Times New Roman" w:hAnsi="VANAVIL-Avvaiyar" w:cs="Times New Roman"/>
                <w:sz w:val="28"/>
                <w:szCs w:val="28"/>
              </w:rPr>
              <w:t xml:space="preserve"> </w:t>
            </w:r>
            <w:r w:rsidRPr="000B25EC">
              <w:rPr>
                <w:rFonts w:ascii="VANAVIL-Avvaiyar" w:eastAsia="Times New Roman" w:hAnsi="VANAVIL-Avvaiyar" w:cs="Times New Roman"/>
                <w:b/>
                <w:bCs/>
                <w:sz w:val="28"/>
                <w:szCs w:val="28"/>
              </w:rPr>
              <w:t>efuk‹w jiyt®,</w:t>
            </w:r>
          </w:p>
          <w:p w:rsidR="008203D3" w:rsidRPr="000B25EC" w:rsidRDefault="008203D3" w:rsidP="00342487">
            <w:pPr>
              <w:jc w:val="both"/>
              <w:rPr>
                <w:rFonts w:ascii="VANAVIL-Avvaiyar" w:eastAsia="Times New Roman" w:hAnsi="VANAVIL-Avvaiyar" w:cs="Times New Roman"/>
                <w:b/>
                <w:bCs/>
                <w:sz w:val="28"/>
                <w:szCs w:val="28"/>
              </w:rPr>
            </w:pPr>
            <w:r w:rsidRPr="000B25EC">
              <w:rPr>
                <w:rFonts w:ascii="VANAVIL-Avvaiyar" w:eastAsia="Times New Roman" w:hAnsi="VANAVIL-Avvaiyar" w:cs="Times New Roman"/>
                <w:b/>
                <w:bCs/>
                <w:sz w:val="28"/>
                <w:szCs w:val="28"/>
              </w:rPr>
              <w:t xml:space="preserve">                                                      </w:t>
            </w:r>
            <w:proofErr w:type="gramStart"/>
            <w:r w:rsidRPr="000B25EC">
              <w:rPr>
                <w:rFonts w:ascii="VANAVIL-Avvaiyar" w:eastAsia="Times New Roman" w:hAnsi="VANAVIL-Avvaiyar" w:cs="Times New Roman"/>
                <w:b/>
                <w:bCs/>
                <w:sz w:val="28"/>
                <w:szCs w:val="28"/>
              </w:rPr>
              <w:t>g©</w:t>
            </w:r>
            <w:proofErr w:type="gramEnd"/>
            <w:r w:rsidRPr="000B25EC">
              <w:rPr>
                <w:rFonts w:ascii="VANAVIL-Avvaiyar" w:eastAsia="Times New Roman" w:hAnsi="VANAVIL-Avvaiyar" w:cs="Times New Roman"/>
                <w:b/>
                <w:bCs/>
                <w:sz w:val="28"/>
                <w:szCs w:val="28"/>
              </w:rPr>
              <w:t>QU£o efuh£Á.</w:t>
            </w:r>
          </w:p>
          <w:p w:rsidR="008203D3" w:rsidRPr="008203D3" w:rsidRDefault="008203D3" w:rsidP="00342487">
            <w:pPr>
              <w:jc w:val="both"/>
              <w:rPr>
                <w:rFonts w:ascii="VANAVIL-Avvaiyar Bold" w:eastAsia="Times New Roman" w:hAnsi="VANAVIL-Avvaiyar Bold" w:cs="Times New Roman"/>
                <w:sz w:val="36"/>
                <w:szCs w:val="36"/>
              </w:rPr>
            </w:pPr>
          </w:p>
        </w:tc>
      </w:tr>
    </w:tbl>
    <w:p w:rsidR="00E25437" w:rsidRDefault="00E25437" w:rsidP="00342487">
      <w:pPr>
        <w:jc w:val="both"/>
        <w:rPr>
          <w:rFonts w:ascii="VANAVIL-Avvaiyar Bold" w:eastAsia="Times New Roman" w:hAnsi="VANAVIL-Avvaiyar Bold" w:cs="Times New Roman"/>
          <w:i/>
          <w:iCs/>
          <w:sz w:val="36"/>
          <w:szCs w:val="36"/>
        </w:rPr>
      </w:pPr>
    </w:p>
    <w:p w:rsidR="00E25437" w:rsidRDefault="00E25437" w:rsidP="00342487">
      <w:pPr>
        <w:jc w:val="both"/>
        <w:rPr>
          <w:rFonts w:ascii="VANAVIL-Avvaiyar Bold" w:eastAsia="Times New Roman" w:hAnsi="VANAVIL-Avvaiyar Bold" w:cs="Times New Roman"/>
          <w:i/>
          <w:iCs/>
          <w:sz w:val="36"/>
          <w:szCs w:val="36"/>
        </w:rPr>
      </w:pPr>
    </w:p>
    <w:p w:rsidR="006E5460" w:rsidRDefault="006E5460" w:rsidP="00342487">
      <w:pPr>
        <w:jc w:val="both"/>
        <w:rPr>
          <w:rFonts w:ascii="VANAVIL-Avvaiyar Bold" w:eastAsia="Times New Roman" w:hAnsi="VANAVIL-Avvaiyar Bold" w:cs="Times New Roman"/>
          <w:i/>
          <w:iCs/>
          <w:sz w:val="24"/>
          <w:szCs w:val="36"/>
        </w:rPr>
      </w:pPr>
    </w:p>
    <w:p w:rsidR="00197192" w:rsidRPr="00197192" w:rsidRDefault="00197192" w:rsidP="00197192">
      <w:pPr>
        <w:spacing w:after="0"/>
        <w:ind w:firstLine="720"/>
        <w:jc w:val="center"/>
        <w:rPr>
          <w:rFonts w:ascii="TAU-Marutham" w:hAnsi="TAU-Marutham" w:cs="TAU-Marutham"/>
          <w:b/>
          <w:sz w:val="24"/>
          <w:szCs w:val="24"/>
          <w:u w:val="single"/>
        </w:rPr>
      </w:pPr>
      <w:r w:rsidRPr="00197192">
        <w:rPr>
          <w:rFonts w:ascii="TAU-Marutham" w:eastAsia="Arial" w:hAnsi="TAU-Marutham" w:cs="TAU-Marutham"/>
          <w:b/>
          <w:sz w:val="24"/>
          <w:szCs w:val="24"/>
          <w:u w:val="single"/>
          <w:lang w:val="ta-IN"/>
        </w:rPr>
        <w:lastRenderedPageBreak/>
        <w:t>பண்ணுருட்டி நகராட்சி</w:t>
      </w:r>
    </w:p>
    <w:p w:rsidR="00197192" w:rsidRPr="00197192" w:rsidRDefault="00197192" w:rsidP="00197192">
      <w:pPr>
        <w:spacing w:after="0" w:line="240" w:lineRule="auto"/>
        <w:ind w:left="270" w:right="-63" w:firstLine="630"/>
        <w:jc w:val="both"/>
        <w:rPr>
          <w:rFonts w:ascii="TAU-Marutham" w:hAnsi="TAU-Marutham" w:cs="TAU-Marutham"/>
          <w:sz w:val="24"/>
          <w:szCs w:val="24"/>
        </w:rPr>
      </w:pPr>
      <w:r w:rsidRPr="00197192">
        <w:rPr>
          <w:rFonts w:ascii="TAU-Marutham" w:eastAsia="Arial" w:hAnsi="TAU-Marutham" w:cs="TAU-Marutham"/>
          <w:sz w:val="24"/>
          <w:szCs w:val="24"/>
          <w:lang w:val="ta-IN"/>
        </w:rPr>
        <w:t xml:space="preserve">பண்ணுருட்டி நகராட்சி நகரமன்ற </w:t>
      </w:r>
      <w:r w:rsidRPr="00197192">
        <w:rPr>
          <w:rFonts w:ascii="TAU-Marutham" w:eastAsia="Arial" w:hAnsi="TAU-Marutham" w:cs="TAU-Marutham"/>
          <w:b/>
          <w:sz w:val="24"/>
          <w:szCs w:val="24"/>
          <w:lang w:val="ta-IN"/>
        </w:rPr>
        <w:t>சாதாரண</w:t>
      </w:r>
      <w:r w:rsidR="00C027CE">
        <w:rPr>
          <w:rFonts w:ascii="TAU-Marutham" w:eastAsia="Arial" w:hAnsi="TAU-Marutham" w:cs="TAU-Marutham"/>
          <w:b/>
          <w:sz w:val="24"/>
          <w:szCs w:val="24"/>
        </w:rPr>
        <w:t xml:space="preserve"> </w:t>
      </w:r>
      <w:r w:rsidRPr="00197192">
        <w:rPr>
          <w:rFonts w:ascii="TAU-Marutham" w:eastAsia="Arial" w:hAnsi="TAU-Marutham" w:cs="TAU-Marutham"/>
          <w:b/>
          <w:sz w:val="24"/>
          <w:szCs w:val="24"/>
          <w:lang w:val="ta-IN"/>
        </w:rPr>
        <w:t>கூட்டம்</w:t>
      </w:r>
      <w:r w:rsidRPr="00197192">
        <w:rPr>
          <w:rFonts w:ascii="TAU-Marutham" w:eastAsia="Arial" w:hAnsi="TAU-Marutham" w:cs="TAU-Marutham"/>
          <w:sz w:val="24"/>
          <w:szCs w:val="24"/>
          <w:lang w:val="ta-IN"/>
        </w:rPr>
        <w:t xml:space="preserve">  30-08-2022-ந் தேதி </w:t>
      </w:r>
      <w:r w:rsidRPr="00197192">
        <w:rPr>
          <w:rFonts w:ascii="TAU-Marutham" w:hAnsi="TAU-Marutham" w:cs="TAU-Marutham"/>
          <w:sz w:val="24"/>
          <w:szCs w:val="24"/>
        </w:rPr>
        <w:t>செவ்வாய்க்கிழமை</w:t>
      </w:r>
      <w:r w:rsidR="00E033D1">
        <w:rPr>
          <w:rFonts w:ascii="TAU-Marutham" w:hAnsi="TAU-Marutham" w:cs="TAU-Marutham"/>
          <w:sz w:val="24"/>
          <w:szCs w:val="24"/>
        </w:rPr>
        <w:t xml:space="preserve"> </w:t>
      </w:r>
      <w:r w:rsidRPr="0004588B">
        <w:rPr>
          <w:rFonts w:ascii="TAU-Marutham" w:eastAsia="Arial" w:hAnsi="TAU-Marutham" w:cs="TAU-Marutham"/>
          <w:b/>
          <w:color w:val="000000" w:themeColor="text1"/>
          <w:sz w:val="24"/>
          <w:szCs w:val="24"/>
          <w:lang w:val="ta-IN"/>
        </w:rPr>
        <w:t xml:space="preserve">பிற்பகல் </w:t>
      </w:r>
      <w:r w:rsidR="0004588B" w:rsidRPr="0004588B">
        <w:rPr>
          <w:rFonts w:ascii="TAU-Marutham" w:eastAsia="Arial" w:hAnsi="TAU-Marutham" w:cs="TAU-Marutham"/>
          <w:b/>
          <w:color w:val="000000" w:themeColor="text1"/>
          <w:sz w:val="24"/>
          <w:szCs w:val="24"/>
        </w:rPr>
        <w:t>2</w:t>
      </w:r>
      <w:r w:rsidRPr="0004588B">
        <w:rPr>
          <w:rFonts w:ascii="TAU-Marutham" w:eastAsia="Arial" w:hAnsi="TAU-Marutham" w:cs="TAU-Marutham"/>
          <w:b/>
          <w:color w:val="000000" w:themeColor="text1"/>
          <w:sz w:val="24"/>
          <w:szCs w:val="24"/>
          <w:lang w:val="ta-IN"/>
        </w:rPr>
        <w:t>.</w:t>
      </w:r>
      <w:r w:rsidR="0004588B" w:rsidRPr="0004588B">
        <w:rPr>
          <w:rFonts w:ascii="TAU-Marutham" w:eastAsia="Arial" w:hAnsi="TAU-Marutham" w:cs="TAU-Marutham"/>
          <w:b/>
          <w:color w:val="000000" w:themeColor="text1"/>
          <w:sz w:val="24"/>
          <w:szCs w:val="24"/>
        </w:rPr>
        <w:t>0</w:t>
      </w:r>
      <w:r w:rsidRPr="0004588B">
        <w:rPr>
          <w:rFonts w:ascii="TAU-Marutham" w:eastAsia="Arial" w:hAnsi="TAU-Marutham" w:cs="TAU-Marutham"/>
          <w:b/>
          <w:color w:val="000000" w:themeColor="text1"/>
          <w:sz w:val="24"/>
          <w:szCs w:val="24"/>
          <w:lang w:val="ta-IN"/>
        </w:rPr>
        <w:t>0</w:t>
      </w:r>
      <w:r w:rsidRPr="00197192">
        <w:rPr>
          <w:rFonts w:ascii="TAU-Marutham" w:eastAsia="Arial" w:hAnsi="TAU-Marutham" w:cs="TAU-Marutham"/>
          <w:sz w:val="24"/>
          <w:szCs w:val="24"/>
          <w:lang w:val="ta-IN"/>
        </w:rPr>
        <w:t xml:space="preserve"> மணிக்கு பண்ணுருட்டி நகராட்சி அலுவலகத்தில் உள்ள  </w:t>
      </w:r>
      <w:r w:rsidRPr="00197192">
        <w:rPr>
          <w:rFonts w:ascii="TAU-Marutham" w:eastAsia="Arial" w:hAnsi="TAU-Marutham" w:cs="TAU-Marutham"/>
          <w:b/>
          <w:sz w:val="24"/>
          <w:szCs w:val="24"/>
          <w:lang w:val="ta-IN"/>
        </w:rPr>
        <w:t xml:space="preserve">“பேரறிஞர் அண்ணா" </w:t>
      </w:r>
      <w:r w:rsidRPr="00197192">
        <w:rPr>
          <w:rFonts w:ascii="TAU-Marutham" w:eastAsia="Arial" w:hAnsi="TAU-Marutham" w:cs="TAU-Marutham"/>
          <w:sz w:val="24"/>
          <w:szCs w:val="24"/>
          <w:lang w:val="ta-IN"/>
        </w:rPr>
        <w:t xml:space="preserve">மன்ற கூடத்தில் நடைபெறும் </w:t>
      </w:r>
      <w:r w:rsidRPr="00197192">
        <w:rPr>
          <w:rFonts w:ascii="TAU-Marutham" w:eastAsia="Arial" w:hAnsi="TAU-Marutham" w:cs="TAU-Marutham"/>
          <w:b/>
          <w:sz w:val="24"/>
          <w:szCs w:val="24"/>
          <w:lang w:val="ta-IN"/>
        </w:rPr>
        <w:t>சாதாரண கூட்டத்திற்கு</w:t>
      </w:r>
      <w:r w:rsidRPr="00197192">
        <w:rPr>
          <w:rFonts w:ascii="TAU-Marutham" w:eastAsia="Arial" w:hAnsi="TAU-Marutham" w:cs="TAU-Marutham"/>
          <w:sz w:val="24"/>
          <w:szCs w:val="24"/>
          <w:lang w:val="ta-IN"/>
        </w:rPr>
        <w:t xml:space="preserve"> நகரமன்ற உறுப்பினர்கள் அனைவரும் தவறாமல் கலந்து கொள்ளுமாறு அன்புடன் கேட்டுக் கொள்கிறேன்.</w:t>
      </w:r>
    </w:p>
    <w:p w:rsidR="00197192" w:rsidRPr="00197192" w:rsidRDefault="00197192" w:rsidP="00197192">
      <w:pPr>
        <w:spacing w:after="0" w:line="240" w:lineRule="auto"/>
        <w:ind w:left="270" w:right="-63" w:firstLine="630"/>
        <w:jc w:val="both"/>
        <w:rPr>
          <w:rFonts w:ascii="TAU-Marutham" w:hAnsi="TAU-Marutham" w:cs="TAU-Marutham"/>
          <w:sz w:val="24"/>
          <w:szCs w:val="24"/>
        </w:rPr>
      </w:pPr>
    </w:p>
    <w:p w:rsidR="00197192" w:rsidRPr="00197192" w:rsidRDefault="00197192" w:rsidP="00197192">
      <w:pPr>
        <w:spacing w:after="0" w:line="240" w:lineRule="auto"/>
        <w:ind w:left="5040" w:right="-504" w:firstLine="720"/>
        <w:jc w:val="both"/>
        <w:rPr>
          <w:rFonts w:ascii="TAU-Marutham" w:hAnsi="TAU-Marutham" w:cs="TAU-Marutham"/>
          <w:b/>
          <w:sz w:val="24"/>
          <w:szCs w:val="24"/>
        </w:rPr>
      </w:pPr>
      <w:r w:rsidRPr="00197192">
        <w:rPr>
          <w:rFonts w:ascii="TAU-Marutham" w:eastAsia="Arial" w:hAnsi="TAU-Marutham" w:cs="TAU-Marutham"/>
          <w:b/>
          <w:sz w:val="24"/>
          <w:szCs w:val="24"/>
          <w:lang w:val="ta-IN"/>
        </w:rPr>
        <w:t xml:space="preserve">            நகரமன்ற தலைவர்,</w:t>
      </w:r>
    </w:p>
    <w:p w:rsidR="00197192" w:rsidRPr="00197192" w:rsidRDefault="00197192" w:rsidP="00197192">
      <w:pPr>
        <w:spacing w:after="0" w:line="240" w:lineRule="auto"/>
        <w:ind w:right="-504"/>
        <w:jc w:val="both"/>
        <w:rPr>
          <w:rFonts w:ascii="TAU-Marutham" w:hAnsi="TAU-Marutham" w:cs="TAU-Marutham"/>
          <w:b/>
          <w:sz w:val="24"/>
          <w:szCs w:val="24"/>
        </w:rPr>
      </w:pPr>
      <w:r w:rsidRPr="00197192">
        <w:rPr>
          <w:rFonts w:ascii="TAU-Marutham" w:hAnsi="TAU-Marutham" w:cs="TAU-Marutham"/>
          <w:b/>
          <w:sz w:val="24"/>
          <w:szCs w:val="24"/>
        </w:rPr>
        <w:tab/>
      </w:r>
      <w:r w:rsidRPr="00197192">
        <w:rPr>
          <w:rFonts w:ascii="TAU-Marutham" w:hAnsi="TAU-Marutham" w:cs="TAU-Marutham"/>
          <w:b/>
          <w:sz w:val="24"/>
          <w:szCs w:val="24"/>
        </w:rPr>
        <w:tab/>
      </w:r>
      <w:r w:rsidRPr="00197192">
        <w:rPr>
          <w:rFonts w:ascii="TAU-Marutham" w:hAnsi="TAU-Marutham" w:cs="TAU-Marutham"/>
          <w:b/>
          <w:sz w:val="24"/>
          <w:szCs w:val="24"/>
        </w:rPr>
        <w:tab/>
      </w:r>
      <w:r w:rsidRPr="00197192">
        <w:rPr>
          <w:rFonts w:ascii="TAU-Marutham" w:hAnsi="TAU-Marutham" w:cs="TAU-Marutham"/>
          <w:b/>
          <w:sz w:val="24"/>
          <w:szCs w:val="24"/>
        </w:rPr>
        <w:tab/>
      </w:r>
      <w:r w:rsidRPr="00197192">
        <w:rPr>
          <w:rFonts w:ascii="TAU-Marutham" w:hAnsi="TAU-Marutham" w:cs="TAU-Marutham"/>
          <w:b/>
          <w:sz w:val="24"/>
          <w:szCs w:val="24"/>
        </w:rPr>
        <w:tab/>
      </w:r>
      <w:r w:rsidRPr="00197192">
        <w:rPr>
          <w:rFonts w:ascii="TAU-Marutham" w:hAnsi="TAU-Marutham" w:cs="TAU-Marutham"/>
          <w:b/>
          <w:sz w:val="24"/>
          <w:szCs w:val="24"/>
        </w:rPr>
        <w:tab/>
      </w:r>
      <w:r w:rsidRPr="00197192">
        <w:rPr>
          <w:rFonts w:ascii="TAU-Marutham" w:hAnsi="TAU-Marutham" w:cs="TAU-Marutham"/>
          <w:b/>
          <w:sz w:val="24"/>
          <w:szCs w:val="24"/>
        </w:rPr>
        <w:tab/>
      </w:r>
      <w:r w:rsidRPr="00197192">
        <w:rPr>
          <w:rFonts w:ascii="TAU-Marutham" w:hAnsi="TAU-Marutham" w:cs="TAU-Marutham"/>
          <w:b/>
          <w:sz w:val="24"/>
          <w:szCs w:val="24"/>
        </w:rPr>
        <w:tab/>
      </w:r>
      <w:r w:rsidRPr="00197192">
        <w:rPr>
          <w:rFonts w:ascii="TAU-Marutham" w:eastAsia="Arial" w:hAnsi="TAU-Marutham" w:cs="TAU-Marutham"/>
          <w:b/>
          <w:sz w:val="24"/>
          <w:szCs w:val="24"/>
          <w:lang w:val="ta-IN"/>
        </w:rPr>
        <w:t xml:space="preserve">        பண்ணுருட்டி நகராட்சி.</w:t>
      </w:r>
    </w:p>
    <w:p w:rsidR="00197192" w:rsidRDefault="00197192" w:rsidP="00197192">
      <w:pPr>
        <w:spacing w:after="0"/>
      </w:pPr>
    </w:p>
    <w:tbl>
      <w:tblPr>
        <w:tblStyle w:val="TableGrid"/>
        <w:tblW w:w="1062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0"/>
        <w:gridCol w:w="10080"/>
      </w:tblGrid>
      <w:tr w:rsidR="00972D15" w:rsidRPr="00511379" w:rsidTr="008227D8">
        <w:tc>
          <w:tcPr>
            <w:tcW w:w="540" w:type="dxa"/>
          </w:tcPr>
          <w:p w:rsidR="00972D15" w:rsidRPr="00511379" w:rsidRDefault="00972D15" w:rsidP="00342487">
            <w:pPr>
              <w:ind w:right="-504"/>
              <w:jc w:val="both"/>
              <w:rPr>
                <w:rFonts w:ascii="VANAVIL-Avvaiyar" w:hAnsi="VANAVIL-Avvaiyar"/>
                <w:b/>
                <w:sz w:val="24"/>
                <w:szCs w:val="24"/>
              </w:rPr>
            </w:pPr>
            <w:r w:rsidRPr="00511379">
              <w:rPr>
                <w:rFonts w:ascii="VANAVIL-Avvaiyar" w:hAnsi="VANAVIL-Avvaiyar"/>
                <w:b/>
                <w:sz w:val="24"/>
                <w:szCs w:val="24"/>
              </w:rPr>
              <w:t>1.</w:t>
            </w:r>
          </w:p>
        </w:tc>
        <w:tc>
          <w:tcPr>
            <w:tcW w:w="10080" w:type="dxa"/>
          </w:tcPr>
          <w:p w:rsidR="00972D15" w:rsidRPr="00511379" w:rsidRDefault="00972D15" w:rsidP="00972D15">
            <w:pPr>
              <w:pStyle w:val="ListParagraph"/>
              <w:ind w:left="450"/>
              <w:jc w:val="center"/>
              <w:rPr>
                <w:rFonts w:ascii="TAU-Marutham" w:hAnsi="TAU-Marutham" w:cs="TAU-Marutham"/>
                <w:b/>
                <w:sz w:val="24"/>
                <w:szCs w:val="24"/>
                <w:u w:val="single"/>
              </w:rPr>
            </w:pPr>
            <w:r w:rsidRPr="00511379">
              <w:rPr>
                <w:rFonts w:ascii="TAU-Marutham" w:hAnsi="TAU-Marutham" w:cs="TAU-Marutham"/>
                <w:b/>
                <w:bCs/>
                <w:sz w:val="24"/>
                <w:szCs w:val="24"/>
                <w:u w:val="single"/>
                <w:cs/>
              </w:rPr>
              <w:t>நகர்மன்ற</w:t>
            </w:r>
            <w:r w:rsidRPr="00511379">
              <w:rPr>
                <w:rFonts w:ascii="TAU-Marutham" w:hAnsi="TAU-Marutham" w:cs="TAU-Marutham"/>
                <w:b/>
                <w:sz w:val="24"/>
                <w:szCs w:val="24"/>
                <w:u w:val="single"/>
              </w:rPr>
              <w:t xml:space="preserve"> </w:t>
            </w:r>
            <w:r w:rsidRPr="00511379">
              <w:rPr>
                <w:rFonts w:ascii="TAU-Marutham" w:hAnsi="TAU-Marutham" w:cs="TAU-Marutham"/>
                <w:b/>
                <w:bCs/>
                <w:sz w:val="24"/>
                <w:szCs w:val="24"/>
                <w:u w:val="single"/>
                <w:cs/>
              </w:rPr>
              <w:t>தலைவர்</w:t>
            </w:r>
            <w:r w:rsidRPr="00511379">
              <w:rPr>
                <w:rFonts w:ascii="TAU-Marutham" w:hAnsi="TAU-Marutham" w:cs="TAU-Marutham"/>
                <w:b/>
                <w:sz w:val="24"/>
                <w:szCs w:val="24"/>
                <w:u w:val="single"/>
              </w:rPr>
              <w:t xml:space="preserve"> </w:t>
            </w:r>
            <w:r w:rsidRPr="00511379">
              <w:rPr>
                <w:rFonts w:ascii="TAU-Marutham" w:hAnsi="TAU-Marutham" w:cs="TAU-Marutham"/>
                <w:b/>
                <w:bCs/>
                <w:sz w:val="24"/>
                <w:szCs w:val="24"/>
                <w:u w:val="single"/>
                <w:cs/>
              </w:rPr>
              <w:t>அவர்களால்</w:t>
            </w:r>
            <w:r w:rsidRPr="00511379">
              <w:rPr>
                <w:rFonts w:ascii="TAU-Marutham" w:hAnsi="TAU-Marutham" w:cs="TAU-Marutham"/>
                <w:b/>
                <w:sz w:val="24"/>
                <w:szCs w:val="24"/>
                <w:u w:val="single"/>
              </w:rPr>
              <w:t xml:space="preserve"> </w:t>
            </w:r>
            <w:r w:rsidRPr="00511379">
              <w:rPr>
                <w:rFonts w:ascii="TAU-Marutham" w:hAnsi="TAU-Marutham" w:cs="TAU-Marutham"/>
                <w:b/>
                <w:bCs/>
                <w:sz w:val="24"/>
                <w:szCs w:val="24"/>
                <w:u w:val="single"/>
                <w:cs/>
              </w:rPr>
              <w:t>கொண்டு</w:t>
            </w:r>
            <w:r w:rsidRPr="00511379">
              <w:rPr>
                <w:rFonts w:ascii="TAU-Marutham" w:hAnsi="TAU-Marutham" w:cs="TAU-Marutham"/>
                <w:b/>
                <w:sz w:val="24"/>
                <w:szCs w:val="24"/>
                <w:u w:val="single"/>
              </w:rPr>
              <w:t xml:space="preserve"> </w:t>
            </w:r>
            <w:r w:rsidRPr="00511379">
              <w:rPr>
                <w:rFonts w:ascii="TAU-Marutham" w:hAnsi="TAU-Marutham" w:cs="TAU-Marutham"/>
                <w:b/>
                <w:bCs/>
                <w:sz w:val="24"/>
                <w:szCs w:val="24"/>
                <w:u w:val="single"/>
                <w:cs/>
              </w:rPr>
              <w:t>வரப்படும்</w:t>
            </w:r>
            <w:r w:rsidRPr="00511379">
              <w:rPr>
                <w:rFonts w:ascii="TAU-Marutham" w:hAnsi="TAU-Marutham" w:cs="TAU-Marutham"/>
                <w:b/>
                <w:sz w:val="24"/>
                <w:szCs w:val="24"/>
                <w:u w:val="single"/>
              </w:rPr>
              <w:t xml:space="preserve"> </w:t>
            </w:r>
            <w:r w:rsidRPr="00511379">
              <w:rPr>
                <w:rFonts w:ascii="TAU-Marutham" w:hAnsi="TAU-Marutham" w:cs="TAU-Marutham"/>
                <w:b/>
                <w:bCs/>
                <w:sz w:val="24"/>
                <w:szCs w:val="24"/>
                <w:u w:val="single"/>
                <w:cs/>
              </w:rPr>
              <w:t>தீர்மானம்</w:t>
            </w:r>
          </w:p>
          <w:p w:rsidR="00972D15" w:rsidRPr="00511379" w:rsidRDefault="00972D15" w:rsidP="00972D15">
            <w:pPr>
              <w:pStyle w:val="ListParagraph"/>
              <w:ind w:left="0"/>
              <w:jc w:val="center"/>
              <w:rPr>
                <w:rFonts w:ascii="TAU-Marutham" w:hAnsi="TAU-Marutham" w:cs="TAU-Marutham"/>
                <w:b/>
                <w:sz w:val="24"/>
                <w:szCs w:val="24"/>
                <w:u w:val="single"/>
              </w:rPr>
            </w:pPr>
            <w:r w:rsidRPr="00511379">
              <w:rPr>
                <w:rFonts w:ascii="TAU-Marutham" w:hAnsi="TAU-Marutham" w:cs="TAU-Marutham"/>
                <w:b/>
                <w:bCs/>
                <w:sz w:val="24"/>
                <w:szCs w:val="24"/>
                <w:u w:val="single"/>
                <w:cs/>
              </w:rPr>
              <w:t>மன்றப்பொருள்</w:t>
            </w:r>
          </w:p>
          <w:p w:rsidR="00511379" w:rsidRPr="00511379" w:rsidRDefault="00404EAC" w:rsidP="00511379">
            <w:pPr>
              <w:ind w:firstLine="720"/>
              <w:jc w:val="both"/>
              <w:rPr>
                <w:rFonts w:ascii="TAU-Marutham" w:hAnsi="TAU-Marutham" w:cs="TAU-Marutham"/>
                <w:sz w:val="24"/>
                <w:szCs w:val="24"/>
              </w:rPr>
            </w:pPr>
            <w:r w:rsidRPr="00511379">
              <w:rPr>
                <w:rFonts w:ascii="TAU-Marutham" w:hAnsi="TAU-Marutham" w:cs="TAU-Marutham"/>
                <w:sz w:val="24"/>
                <w:szCs w:val="24"/>
              </w:rPr>
              <w:t xml:space="preserve">இந்நகராட்சி எல்லைக்குட்பட்ட வார்டு எண்.19 இந்திரா காந்தி சாலையில் இயங்கி வந்த நுாலகத்தினை மீண்டும் அதே இடத்தில் அமைத்து தரக்கோரி அப்பகுதி மாணவ மாணவியர்கள் மற்றும் பொது மக்களிடமிருந்து தொடர்ந்து கோரிக்கைகள் வரப்படுகின்றது. எனவே, மாணவ மாணவியர்களின் நலன் மற்றும் பொது மக்களின் விருப்பத்திற்கேற்ப ஏற்கனவே இயங்கி வந்த அதே இடத்தில் </w:t>
            </w:r>
            <w:r w:rsidR="00610342" w:rsidRPr="00511379">
              <w:rPr>
                <w:rFonts w:ascii="TAU-Marutham" w:hAnsi="TAU-Marutham" w:cs="TAU-Marutham"/>
                <w:sz w:val="24"/>
                <w:szCs w:val="24"/>
              </w:rPr>
              <w:t>நகராட்சி மூலம் நுாலகம் அமைத்திட மன்றத்தின் அனுமதிக்கு வைக்கப்படுகிறது.</w:t>
            </w:r>
          </w:p>
        </w:tc>
      </w:tr>
      <w:tr w:rsidR="00972D15" w:rsidRPr="00511379" w:rsidTr="008227D8">
        <w:trPr>
          <w:trHeight w:val="3410"/>
        </w:trPr>
        <w:tc>
          <w:tcPr>
            <w:tcW w:w="540" w:type="dxa"/>
          </w:tcPr>
          <w:p w:rsidR="00972D15" w:rsidRPr="00511379" w:rsidRDefault="00972D15" w:rsidP="00342487">
            <w:pPr>
              <w:ind w:right="-504"/>
              <w:jc w:val="both"/>
              <w:rPr>
                <w:rFonts w:ascii="VANAVIL-Avvaiyar" w:hAnsi="VANAVIL-Avvaiyar"/>
                <w:b/>
                <w:sz w:val="24"/>
                <w:szCs w:val="24"/>
              </w:rPr>
            </w:pPr>
            <w:r w:rsidRPr="00511379">
              <w:rPr>
                <w:rFonts w:ascii="TAU-Marutham" w:hAnsi="TAU-Marutham" w:cs="TAU-Marutham"/>
                <w:b/>
                <w:sz w:val="24"/>
                <w:szCs w:val="24"/>
              </w:rPr>
              <w:t>2.</w:t>
            </w:r>
          </w:p>
        </w:tc>
        <w:tc>
          <w:tcPr>
            <w:tcW w:w="10080" w:type="dxa"/>
          </w:tcPr>
          <w:p w:rsidR="00207B81" w:rsidRPr="00511379" w:rsidRDefault="00972D15" w:rsidP="00207B81">
            <w:pPr>
              <w:ind w:firstLine="720"/>
              <w:jc w:val="both"/>
              <w:rPr>
                <w:rFonts w:ascii="TAU-Marutham" w:hAnsi="TAU-Marutham" w:cs="TAU-Marutham"/>
                <w:sz w:val="24"/>
                <w:szCs w:val="24"/>
              </w:rPr>
            </w:pPr>
            <w:r w:rsidRPr="00511379">
              <w:rPr>
                <w:rFonts w:ascii="TAU-Marutham" w:hAnsi="TAU-Marutham" w:cs="TAU-Marutham"/>
                <w:sz w:val="24"/>
                <w:szCs w:val="24"/>
              </w:rPr>
              <w:t xml:space="preserve"> </w:t>
            </w:r>
            <w:r w:rsidR="00207B81" w:rsidRPr="00511379">
              <w:rPr>
                <w:rFonts w:ascii="TAU-Marutham" w:hAnsi="TAU-Marutham" w:cs="TAU-Marutham"/>
                <w:sz w:val="24"/>
                <w:szCs w:val="24"/>
              </w:rPr>
              <w:t>இந்நகராட்சி எல்லைக்குட்பட்ட இருளங்குப்பம், திருவதிகை T.S.No.3/1, 3/6 என்ற முகவரியில் உள்ள சொத்தினை தவறுதலாக பட்டா மாற்றம் செய்யப்பட்டுள்ளது என தெரிவித்து திருமதி.வசந்தா, திருமதி.சுசிலா மற்றும் திருமதி.ஜெயந்தி ஆகியவர்களால் கடலுார் மாவட்ட நீதிமன்றத்தில் நகராட்சி ஆணையாளரை 6-வது பிரதிவாதியாக சேர்த்து தொடரப்பட்டுள்ள வழக்கு எண். O.S.No.228/2022 சார்பாக நகராட்சி வழக்கறிஞர் திரு.கே.பரணிசந்தர் M.Com., BL., அவர்கள் ஆஜாராகி வழக்கினை நடத்திடவும், அதற்கான வழக்கறிஞர் கட்டணம் ரூ.10</w:t>
            </w:r>
            <w:proofErr w:type="gramStart"/>
            <w:r w:rsidR="00207B81" w:rsidRPr="00511379">
              <w:rPr>
                <w:rFonts w:ascii="TAU-Marutham" w:hAnsi="TAU-Marutham" w:cs="TAU-Marutham"/>
                <w:sz w:val="24"/>
                <w:szCs w:val="24"/>
              </w:rPr>
              <w:t>,000</w:t>
            </w:r>
            <w:proofErr w:type="gramEnd"/>
            <w:r w:rsidR="00207B81" w:rsidRPr="00511379">
              <w:rPr>
                <w:rFonts w:ascii="TAU-Marutham" w:hAnsi="TAU-Marutham" w:cs="TAU-Marutham"/>
                <w:sz w:val="24"/>
                <w:szCs w:val="24"/>
              </w:rPr>
              <w:t xml:space="preserve">/-ஐ (ரூபாய் பத்தாயிரம் மட்டும்) வழங்கவும் மன்றத்தின் அனுமதிக்கு வைக்கப்படுகிறது. </w:t>
            </w:r>
          </w:p>
          <w:p w:rsidR="00207B81" w:rsidRPr="00511379" w:rsidRDefault="00207B81" w:rsidP="00207B81">
            <w:pPr>
              <w:jc w:val="both"/>
              <w:rPr>
                <w:rFonts w:ascii="TAU-Marutham" w:hAnsi="TAU-Marutham" w:cs="TAU-Marutham"/>
                <w:b/>
                <w:sz w:val="24"/>
                <w:szCs w:val="24"/>
                <w:u w:val="single"/>
              </w:rPr>
            </w:pPr>
            <w:r w:rsidRPr="00511379">
              <w:rPr>
                <w:rFonts w:ascii="TAU-Marutham" w:hAnsi="TAU-Marutham" w:cs="TAU-Marutham"/>
                <w:b/>
                <w:sz w:val="24"/>
                <w:szCs w:val="24"/>
                <w:u w:val="single"/>
              </w:rPr>
              <w:t>அலுவலக குறிப்பு:</w:t>
            </w:r>
          </w:p>
          <w:p w:rsidR="00207B81" w:rsidRPr="00511379" w:rsidRDefault="00207B81" w:rsidP="00207B81">
            <w:pPr>
              <w:ind w:firstLine="720"/>
              <w:jc w:val="both"/>
              <w:rPr>
                <w:rFonts w:ascii="TAU-Marutham" w:hAnsi="TAU-Marutham" w:cs="TAU-Marutham"/>
                <w:sz w:val="24"/>
                <w:szCs w:val="24"/>
              </w:rPr>
            </w:pPr>
            <w:r w:rsidRPr="00511379">
              <w:rPr>
                <w:rFonts w:ascii="TAU-Marutham" w:hAnsi="TAU-Marutham" w:cs="TAU-Marutham"/>
                <w:sz w:val="24"/>
                <w:szCs w:val="24"/>
              </w:rPr>
              <w:t>1. மன்றம் அனுமதிக்கலாம்</w:t>
            </w:r>
          </w:p>
          <w:p w:rsidR="00972D15" w:rsidRPr="00511379" w:rsidRDefault="00957B48" w:rsidP="00207B81">
            <w:pPr>
              <w:jc w:val="both"/>
              <w:rPr>
                <w:rFonts w:ascii="TAU-Marutham" w:hAnsi="TAU-Marutham" w:cs="TAU-Marutham"/>
                <w:b/>
                <w:sz w:val="24"/>
                <w:szCs w:val="24"/>
              </w:rPr>
            </w:pPr>
            <w:r w:rsidRPr="00511379">
              <w:rPr>
                <w:rFonts w:ascii="TAU-Marutham" w:hAnsi="TAU-Marutham" w:cs="TAU-Marutham"/>
                <w:b/>
                <w:sz w:val="24"/>
                <w:szCs w:val="24"/>
              </w:rPr>
              <w:t>(</w:t>
            </w:r>
            <w:r w:rsidR="00207B81" w:rsidRPr="00511379">
              <w:rPr>
                <w:rFonts w:ascii="TAU-Marutham" w:hAnsi="TAU-Marutham" w:cs="TAU-Marutham"/>
                <w:b/>
                <w:sz w:val="24"/>
                <w:szCs w:val="24"/>
              </w:rPr>
              <w:t>கோப்பு எண்.2026/2022/எப்1</w:t>
            </w:r>
            <w:r w:rsidRPr="00511379">
              <w:rPr>
                <w:rFonts w:ascii="TAU-Marutham" w:hAnsi="TAU-Marutham" w:cs="TAU-Marutham"/>
                <w:b/>
                <w:sz w:val="24"/>
                <w:szCs w:val="24"/>
              </w:rPr>
              <w:t>)</w:t>
            </w:r>
          </w:p>
        </w:tc>
      </w:tr>
      <w:tr w:rsidR="0004588B" w:rsidRPr="00511379" w:rsidTr="008227D8">
        <w:tc>
          <w:tcPr>
            <w:tcW w:w="540" w:type="dxa"/>
          </w:tcPr>
          <w:p w:rsidR="0004588B" w:rsidRPr="00511379" w:rsidRDefault="008C243A" w:rsidP="00342487">
            <w:pPr>
              <w:ind w:right="-504"/>
              <w:jc w:val="both"/>
              <w:rPr>
                <w:rFonts w:ascii="VANAVIL-Avvaiyar" w:hAnsi="VANAVIL-Avvaiyar"/>
                <w:b/>
                <w:sz w:val="24"/>
                <w:szCs w:val="24"/>
              </w:rPr>
            </w:pPr>
            <w:r w:rsidRPr="00511379">
              <w:rPr>
                <w:rFonts w:ascii="TAU-Marutham" w:hAnsi="TAU-Marutham" w:cs="TAU-Marutham"/>
                <w:b/>
                <w:sz w:val="24"/>
                <w:szCs w:val="24"/>
              </w:rPr>
              <w:t>3</w:t>
            </w:r>
            <w:r w:rsidR="0004588B" w:rsidRPr="00511379">
              <w:rPr>
                <w:rFonts w:ascii="TAU-Marutham" w:hAnsi="TAU-Marutham" w:cs="TAU-Marutham"/>
                <w:b/>
                <w:sz w:val="24"/>
                <w:szCs w:val="24"/>
              </w:rPr>
              <w:t>.</w:t>
            </w:r>
          </w:p>
        </w:tc>
        <w:tc>
          <w:tcPr>
            <w:tcW w:w="10080" w:type="dxa"/>
          </w:tcPr>
          <w:p w:rsidR="0004588B" w:rsidRPr="00511379" w:rsidRDefault="0004588B" w:rsidP="001340AE">
            <w:pPr>
              <w:jc w:val="both"/>
              <w:rPr>
                <w:rFonts w:ascii="TAU-Marutham" w:hAnsi="TAU-Marutham" w:cs="TAU-Marutham"/>
                <w:sz w:val="24"/>
                <w:szCs w:val="24"/>
              </w:rPr>
            </w:pPr>
            <w:r w:rsidRPr="00511379">
              <w:rPr>
                <w:rFonts w:ascii="TAU-Marutham" w:hAnsi="TAU-Marutham" w:cs="TAU-Marutham"/>
                <w:sz w:val="24"/>
                <w:szCs w:val="24"/>
              </w:rPr>
              <w:t xml:space="preserve">           இந்நகராட்சி பகுதியில் அமைந்துள்ள அரசு மற்றும் நகராட்சி பள்ளிகளில் கழிப்பறை மற்றும் வளாகத்தை சுத்தமாக பராமரிக்</w:t>
            </w:r>
            <w:proofErr w:type="gramStart"/>
            <w:r w:rsidRPr="00511379">
              <w:rPr>
                <w:rFonts w:ascii="TAU-Marutham" w:hAnsi="TAU-Marutham" w:cs="TAU-Marutham"/>
                <w:sz w:val="24"/>
                <w:szCs w:val="24"/>
              </w:rPr>
              <w:t>க  பண</w:t>
            </w:r>
            <w:proofErr w:type="gramEnd"/>
            <w:r w:rsidRPr="00511379">
              <w:rPr>
                <w:rFonts w:ascii="TAU-Marutham" w:hAnsi="TAU-Marutham" w:cs="TAU-Marutham"/>
                <w:sz w:val="24"/>
                <w:szCs w:val="24"/>
              </w:rPr>
              <w:t>ியாளர்களை நியமிக்க ரூ. 7.45 இலட்சம் மதிப்பீட்டிலான நகராட்சி நடுநிலைப்பள்ளி பணி எண் – III க்கு ஒப்பந்தப்புள்ளி கோரப்பட்டதில</w:t>
            </w:r>
            <w:proofErr w:type="gramStart"/>
            <w:r w:rsidRPr="00511379">
              <w:rPr>
                <w:rFonts w:ascii="TAU-Marutham" w:hAnsi="TAU-Marutham" w:cs="TAU-Marutham"/>
                <w:sz w:val="24"/>
                <w:szCs w:val="24"/>
              </w:rPr>
              <w:t>்  க</w:t>
            </w:r>
            <w:proofErr w:type="gramEnd"/>
            <w:r w:rsidRPr="00511379">
              <w:rPr>
                <w:rFonts w:ascii="TAU-Marutham" w:hAnsi="TAU-Marutham" w:cs="TAU-Marutham"/>
                <w:sz w:val="24"/>
                <w:szCs w:val="24"/>
              </w:rPr>
              <w:t>ீழ்க்காணும் விபரப்படி ஒப்பந்தப்புள்ளிகள் வரப்பெற்றுள்ளன.</w:t>
            </w:r>
          </w:p>
          <w:tbl>
            <w:tblPr>
              <w:tblStyle w:val="TableGrid"/>
              <w:tblW w:w="9336" w:type="dxa"/>
              <w:tblInd w:w="288" w:type="dxa"/>
              <w:tblLayout w:type="fixed"/>
              <w:tblLook w:val="04A0"/>
            </w:tblPr>
            <w:tblGrid>
              <w:gridCol w:w="696"/>
              <w:gridCol w:w="3943"/>
              <w:gridCol w:w="4697"/>
            </w:tblGrid>
            <w:tr w:rsidR="0004588B" w:rsidRPr="00511379" w:rsidTr="00511379">
              <w:trPr>
                <w:trHeight w:val="683"/>
              </w:trPr>
              <w:tc>
                <w:tcPr>
                  <w:tcW w:w="696" w:type="dxa"/>
                </w:tcPr>
                <w:p w:rsidR="0004588B" w:rsidRPr="00511379" w:rsidRDefault="0004588B" w:rsidP="00565E23">
                  <w:pPr>
                    <w:jc w:val="center"/>
                    <w:rPr>
                      <w:rFonts w:ascii="TAU-Marutham" w:hAnsi="TAU-Marutham" w:cs="TAU-Marutham"/>
                      <w:b/>
                      <w:sz w:val="24"/>
                      <w:szCs w:val="24"/>
                    </w:rPr>
                  </w:pPr>
                  <w:r w:rsidRPr="00511379">
                    <w:rPr>
                      <w:rFonts w:ascii="TAU-Marutham" w:hAnsi="TAU-Marutham" w:cs="TAU-Marutham"/>
                      <w:b/>
                      <w:sz w:val="24"/>
                      <w:szCs w:val="24"/>
                    </w:rPr>
                    <w:t>வ.எண்</w:t>
                  </w:r>
                </w:p>
              </w:tc>
              <w:tc>
                <w:tcPr>
                  <w:tcW w:w="3943" w:type="dxa"/>
                </w:tcPr>
                <w:p w:rsidR="0004588B" w:rsidRPr="00511379" w:rsidRDefault="0004588B" w:rsidP="00565E23">
                  <w:pPr>
                    <w:jc w:val="center"/>
                    <w:rPr>
                      <w:rFonts w:ascii="TAU-Marutham" w:hAnsi="TAU-Marutham" w:cs="TAU-Marutham"/>
                      <w:b/>
                      <w:sz w:val="24"/>
                      <w:szCs w:val="24"/>
                    </w:rPr>
                  </w:pPr>
                </w:p>
                <w:p w:rsidR="0004588B" w:rsidRPr="00511379" w:rsidRDefault="0004588B" w:rsidP="00565E23">
                  <w:pPr>
                    <w:jc w:val="center"/>
                    <w:rPr>
                      <w:rFonts w:ascii="TAU-Marutham" w:hAnsi="TAU-Marutham" w:cs="TAU-Marutham"/>
                      <w:b/>
                      <w:sz w:val="24"/>
                      <w:szCs w:val="24"/>
                    </w:rPr>
                  </w:pPr>
                  <w:r w:rsidRPr="00511379">
                    <w:rPr>
                      <w:rFonts w:ascii="TAU-Marutham" w:hAnsi="TAU-Marutham" w:cs="TAU-Marutham"/>
                      <w:b/>
                      <w:sz w:val="24"/>
                      <w:szCs w:val="24"/>
                    </w:rPr>
                    <w:t>நிறுவனத்தின் பெயர்</w:t>
                  </w:r>
                </w:p>
              </w:tc>
              <w:tc>
                <w:tcPr>
                  <w:tcW w:w="4697" w:type="dxa"/>
                </w:tcPr>
                <w:p w:rsidR="0004588B" w:rsidRPr="00511379" w:rsidRDefault="0004588B" w:rsidP="00565E23">
                  <w:pPr>
                    <w:jc w:val="center"/>
                    <w:rPr>
                      <w:rFonts w:ascii="TAU-Marutham" w:hAnsi="TAU-Marutham" w:cs="TAU-Marutham"/>
                      <w:b/>
                      <w:sz w:val="24"/>
                      <w:szCs w:val="24"/>
                    </w:rPr>
                  </w:pPr>
                  <w:r w:rsidRPr="00511379">
                    <w:rPr>
                      <w:rFonts w:ascii="TAU-Marutham" w:hAnsi="TAU-Marutham" w:cs="TAU-Marutham"/>
                      <w:b/>
                      <w:sz w:val="24"/>
                      <w:szCs w:val="24"/>
                    </w:rPr>
                    <w:t>தொகை</w:t>
                  </w:r>
                </w:p>
                <w:p w:rsidR="0004588B" w:rsidRPr="00511379" w:rsidRDefault="0004588B" w:rsidP="00565E23">
                  <w:pPr>
                    <w:jc w:val="center"/>
                    <w:rPr>
                      <w:rFonts w:ascii="TAU-Marutham" w:hAnsi="TAU-Marutham" w:cs="TAU-Marutham"/>
                      <w:b/>
                      <w:sz w:val="24"/>
                      <w:szCs w:val="24"/>
                    </w:rPr>
                  </w:pPr>
                  <w:r w:rsidRPr="00511379">
                    <w:rPr>
                      <w:rFonts w:ascii="TAU-Marutham" w:hAnsi="TAU-Marutham" w:cs="TAU-Marutham"/>
                      <w:b/>
                      <w:sz w:val="24"/>
                      <w:szCs w:val="24"/>
                    </w:rPr>
                    <w:t>ஒரு பணியாளருக்கு நாள் ஒன்றுக்கு</w:t>
                  </w:r>
                </w:p>
              </w:tc>
            </w:tr>
            <w:tr w:rsidR="0004588B" w:rsidRPr="00511379" w:rsidTr="00511379">
              <w:tc>
                <w:tcPr>
                  <w:tcW w:w="696" w:type="dxa"/>
                </w:tcPr>
                <w:p w:rsidR="0004588B" w:rsidRPr="00511379" w:rsidRDefault="0004588B" w:rsidP="001340AE">
                  <w:pPr>
                    <w:jc w:val="both"/>
                    <w:rPr>
                      <w:rFonts w:ascii="TAU-Marutham" w:hAnsi="TAU-Marutham" w:cs="TAU-Marutham"/>
                      <w:sz w:val="24"/>
                      <w:szCs w:val="24"/>
                    </w:rPr>
                  </w:pPr>
                  <w:r w:rsidRPr="00511379">
                    <w:rPr>
                      <w:rFonts w:ascii="TAU-Marutham" w:hAnsi="TAU-Marutham" w:cs="TAU-Marutham"/>
                      <w:sz w:val="24"/>
                      <w:szCs w:val="24"/>
                    </w:rPr>
                    <w:t>1</w:t>
                  </w:r>
                </w:p>
              </w:tc>
              <w:tc>
                <w:tcPr>
                  <w:tcW w:w="3943" w:type="dxa"/>
                </w:tcPr>
                <w:p w:rsidR="0004588B" w:rsidRPr="00511379" w:rsidRDefault="0004588B" w:rsidP="001340AE">
                  <w:pPr>
                    <w:jc w:val="both"/>
                    <w:rPr>
                      <w:rFonts w:ascii="TAU-Marutham" w:hAnsi="TAU-Marutham" w:cs="TAU-Marutham"/>
                      <w:sz w:val="24"/>
                      <w:szCs w:val="24"/>
                    </w:rPr>
                  </w:pPr>
                  <w:r w:rsidRPr="00511379">
                    <w:rPr>
                      <w:rFonts w:ascii="TAU-Marutham" w:hAnsi="TAU-Marutham" w:cs="TAU-Marutham"/>
                      <w:sz w:val="24"/>
                      <w:szCs w:val="24"/>
                    </w:rPr>
                    <w:t>பொன்வசந்தம்  மகளிர் சுய உதவிக்குழு</w:t>
                  </w:r>
                </w:p>
              </w:tc>
              <w:tc>
                <w:tcPr>
                  <w:tcW w:w="4697" w:type="dxa"/>
                </w:tcPr>
                <w:p w:rsidR="0004588B" w:rsidRPr="00511379" w:rsidRDefault="0004588B" w:rsidP="001340AE">
                  <w:pPr>
                    <w:jc w:val="both"/>
                    <w:rPr>
                      <w:rFonts w:ascii="TAU-Marutham" w:hAnsi="TAU-Marutham" w:cs="TAU-Marutham"/>
                      <w:sz w:val="24"/>
                      <w:szCs w:val="24"/>
                    </w:rPr>
                  </w:pPr>
                  <w:r w:rsidRPr="00511379">
                    <w:rPr>
                      <w:rFonts w:ascii="TAU-Marutham" w:hAnsi="TAU-Marutham" w:cs="TAU-Marutham"/>
                      <w:sz w:val="24"/>
                      <w:szCs w:val="24"/>
                    </w:rPr>
                    <w:t xml:space="preserve">             ரூ. 588/-</w:t>
                  </w:r>
                </w:p>
              </w:tc>
            </w:tr>
            <w:tr w:rsidR="0004588B" w:rsidRPr="00511379" w:rsidTr="00511379">
              <w:tc>
                <w:tcPr>
                  <w:tcW w:w="696" w:type="dxa"/>
                </w:tcPr>
                <w:p w:rsidR="0004588B" w:rsidRPr="00511379" w:rsidRDefault="0004588B" w:rsidP="001340AE">
                  <w:pPr>
                    <w:jc w:val="both"/>
                    <w:rPr>
                      <w:rFonts w:ascii="TAU-Marutham" w:hAnsi="TAU-Marutham" w:cs="TAU-Marutham"/>
                      <w:sz w:val="24"/>
                      <w:szCs w:val="24"/>
                    </w:rPr>
                  </w:pPr>
                  <w:r w:rsidRPr="00511379">
                    <w:rPr>
                      <w:rFonts w:ascii="TAU-Marutham" w:hAnsi="TAU-Marutham" w:cs="TAU-Marutham"/>
                      <w:sz w:val="24"/>
                      <w:szCs w:val="24"/>
                    </w:rPr>
                    <w:t>2</w:t>
                  </w:r>
                </w:p>
              </w:tc>
              <w:tc>
                <w:tcPr>
                  <w:tcW w:w="3943" w:type="dxa"/>
                </w:tcPr>
                <w:p w:rsidR="0004588B" w:rsidRPr="00511379" w:rsidRDefault="0004588B" w:rsidP="001340AE">
                  <w:pPr>
                    <w:jc w:val="both"/>
                    <w:rPr>
                      <w:rFonts w:ascii="TAU-Marutham" w:hAnsi="TAU-Marutham" w:cs="TAU-Marutham"/>
                      <w:sz w:val="24"/>
                      <w:szCs w:val="24"/>
                    </w:rPr>
                  </w:pPr>
                  <w:r w:rsidRPr="00511379">
                    <w:rPr>
                      <w:rFonts w:ascii="TAU-Marutham" w:hAnsi="TAU-Marutham" w:cs="TAU-Marutham"/>
                      <w:sz w:val="24"/>
                      <w:szCs w:val="24"/>
                    </w:rPr>
                    <w:t>ஶ்ரீ ராகவேந்திரா  மகளிர் சுய உதவிக்குழு</w:t>
                  </w:r>
                </w:p>
              </w:tc>
              <w:tc>
                <w:tcPr>
                  <w:tcW w:w="4697" w:type="dxa"/>
                </w:tcPr>
                <w:p w:rsidR="0004588B" w:rsidRPr="00511379" w:rsidRDefault="0004588B" w:rsidP="001340AE">
                  <w:pPr>
                    <w:jc w:val="both"/>
                    <w:rPr>
                      <w:rFonts w:ascii="TAU-Marutham" w:hAnsi="TAU-Marutham" w:cs="TAU-Marutham"/>
                      <w:sz w:val="24"/>
                      <w:szCs w:val="24"/>
                    </w:rPr>
                  </w:pPr>
                  <w:r w:rsidRPr="00511379">
                    <w:rPr>
                      <w:rFonts w:ascii="TAU-Marutham" w:hAnsi="TAU-Marutham" w:cs="TAU-Marutham"/>
                      <w:sz w:val="24"/>
                      <w:szCs w:val="24"/>
                    </w:rPr>
                    <w:t xml:space="preserve">            ரூ. 589/-</w:t>
                  </w:r>
                </w:p>
              </w:tc>
            </w:tr>
          </w:tbl>
          <w:p w:rsidR="0004588B" w:rsidRPr="00511379" w:rsidRDefault="0004588B" w:rsidP="001340AE">
            <w:pPr>
              <w:jc w:val="both"/>
              <w:rPr>
                <w:rFonts w:ascii="TAU-Marutham" w:hAnsi="TAU-Marutham" w:cs="TAU-Marutham"/>
                <w:sz w:val="24"/>
                <w:szCs w:val="24"/>
              </w:rPr>
            </w:pPr>
            <w:r w:rsidRPr="00511379">
              <w:rPr>
                <w:rFonts w:ascii="TAU-Marutham" w:hAnsi="TAU-Marutham" w:cs="TAU-Marutham"/>
                <w:sz w:val="24"/>
                <w:szCs w:val="24"/>
              </w:rPr>
              <w:t>மேற்கண்</w:t>
            </w:r>
            <w:proofErr w:type="gramStart"/>
            <w:r w:rsidRPr="00511379">
              <w:rPr>
                <w:rFonts w:ascii="TAU-Marutham" w:hAnsi="TAU-Marutham" w:cs="TAU-Marutham"/>
                <w:sz w:val="24"/>
                <w:szCs w:val="24"/>
              </w:rPr>
              <w:t>ட  ஒப</w:t>
            </w:r>
            <w:proofErr w:type="gramEnd"/>
            <w:r w:rsidRPr="00511379">
              <w:rPr>
                <w:rFonts w:ascii="TAU-Marutham" w:hAnsi="TAU-Marutham" w:cs="TAU-Marutham"/>
                <w:sz w:val="24"/>
                <w:szCs w:val="24"/>
              </w:rPr>
              <w:t>்பந்தப்புள்ளிகள் மன்றத்தின் பார்வைக்கும் முடிவிற்கும் வைக்கப்படுகிறது.</w:t>
            </w:r>
          </w:p>
          <w:p w:rsidR="0004588B" w:rsidRPr="00511379" w:rsidRDefault="0004588B" w:rsidP="00511379">
            <w:pPr>
              <w:jc w:val="both"/>
              <w:rPr>
                <w:rFonts w:ascii="TAU-Marutham" w:hAnsi="TAU-Marutham" w:cs="TAU-Marutham"/>
                <w:b/>
                <w:sz w:val="24"/>
                <w:szCs w:val="24"/>
                <w:u w:val="single"/>
              </w:rPr>
            </w:pPr>
            <w:r w:rsidRPr="00511379">
              <w:rPr>
                <w:rFonts w:ascii="TAU-Marutham" w:hAnsi="TAU-Marutham" w:cs="TAU-Marutham"/>
                <w:b/>
                <w:sz w:val="24"/>
                <w:szCs w:val="24"/>
                <w:u w:val="single"/>
              </w:rPr>
              <w:t>அலுவலகக் குறிப்பு:-</w:t>
            </w:r>
          </w:p>
          <w:p w:rsidR="0004588B" w:rsidRPr="000958B3" w:rsidRDefault="0004588B" w:rsidP="00511379">
            <w:pPr>
              <w:pStyle w:val="ListParagraph"/>
              <w:numPr>
                <w:ilvl w:val="0"/>
                <w:numId w:val="14"/>
              </w:numPr>
              <w:jc w:val="both"/>
              <w:rPr>
                <w:rFonts w:ascii="TAU-Marutham" w:hAnsi="TAU-Marutham" w:cs="TAU-Marutham"/>
                <w:szCs w:val="24"/>
              </w:rPr>
            </w:pPr>
            <w:r w:rsidRPr="000958B3">
              <w:rPr>
                <w:rFonts w:ascii="TAU-Marutham" w:hAnsi="TAU-Marutham" w:cs="TAU-Marutham"/>
                <w:szCs w:val="24"/>
              </w:rPr>
              <w:t>வரப்பெற்ற ஒப்பந்தப்புள்ளிகளில் குறைந்த ஒப்பந்தப்புள்ளி அளித்துள்ள பொன்வசந்தம் சுயஉதவிக்குழு, பண்ணுருட்டி நிறுவன ஒப்பந்தப்புள்ளியினை மன்றம் முடிவு செய்யலாம்.</w:t>
            </w:r>
          </w:p>
          <w:p w:rsidR="0004588B" w:rsidRPr="000958B3" w:rsidRDefault="0004588B" w:rsidP="00511379">
            <w:pPr>
              <w:pStyle w:val="ListParagraph"/>
              <w:numPr>
                <w:ilvl w:val="0"/>
                <w:numId w:val="14"/>
              </w:numPr>
              <w:jc w:val="both"/>
              <w:rPr>
                <w:rFonts w:ascii="TAU-Marutham" w:hAnsi="TAU-Marutham" w:cs="TAU-Marutham"/>
                <w:szCs w:val="24"/>
              </w:rPr>
            </w:pPr>
            <w:r w:rsidRPr="000958B3">
              <w:rPr>
                <w:rFonts w:ascii="TAU-Marutham" w:hAnsi="TAU-Marutham" w:cs="TAU-Marutham"/>
                <w:szCs w:val="24"/>
              </w:rPr>
              <w:t>பொதுசுகாதார அவசர அவசியம் கருதி நகர்மன்ற தலைவர் அவர்களின</w:t>
            </w:r>
            <w:proofErr w:type="gramStart"/>
            <w:r w:rsidRPr="000958B3">
              <w:rPr>
                <w:rFonts w:ascii="TAU-Marutham" w:hAnsi="TAU-Marutham" w:cs="TAU-Marutham"/>
                <w:szCs w:val="24"/>
              </w:rPr>
              <w:t>்  ம</w:t>
            </w:r>
            <w:proofErr w:type="gramEnd"/>
            <w:r w:rsidRPr="000958B3">
              <w:rPr>
                <w:rFonts w:ascii="TAU-Marutham" w:hAnsi="TAU-Marutham" w:cs="TAU-Marutham"/>
                <w:szCs w:val="24"/>
              </w:rPr>
              <w:t>ுன் அனுமதி பெற்று தொடர் நடவடிக்கை மேற்கொண்டுள்ளமைக்கு மன்றம் பின்னேற்பு அளிக்கலாம்.</w:t>
            </w:r>
          </w:p>
          <w:p w:rsidR="00511379" w:rsidRDefault="0004588B" w:rsidP="00511379">
            <w:pPr>
              <w:jc w:val="both"/>
              <w:rPr>
                <w:rFonts w:ascii="TAU-Marutham" w:hAnsi="TAU-Marutham" w:cs="TAU-Marutham"/>
                <w:b/>
                <w:szCs w:val="24"/>
              </w:rPr>
            </w:pPr>
            <w:r w:rsidRPr="000958B3">
              <w:rPr>
                <w:rFonts w:ascii="TAU-Marutham" w:hAnsi="TAU-Marutham" w:cs="TAU-Marutham"/>
                <w:b/>
                <w:szCs w:val="24"/>
              </w:rPr>
              <w:t xml:space="preserve"> (கோப்பு எண் :  1684 /2022/எச்2)</w:t>
            </w:r>
          </w:p>
          <w:p w:rsidR="008227D8" w:rsidRPr="00511379" w:rsidRDefault="008227D8" w:rsidP="00511379">
            <w:pPr>
              <w:jc w:val="both"/>
              <w:rPr>
                <w:rFonts w:ascii="TAU-Marutham" w:hAnsi="TAU-Marutham" w:cs="TAU-Marutham"/>
                <w:b/>
                <w:sz w:val="24"/>
                <w:szCs w:val="24"/>
              </w:rPr>
            </w:pPr>
          </w:p>
        </w:tc>
      </w:tr>
      <w:tr w:rsidR="0004588B" w:rsidRPr="00511379" w:rsidTr="008227D8">
        <w:tc>
          <w:tcPr>
            <w:tcW w:w="540" w:type="dxa"/>
          </w:tcPr>
          <w:p w:rsidR="0004588B" w:rsidRPr="00511379" w:rsidRDefault="001A1FCD" w:rsidP="00342487">
            <w:pPr>
              <w:ind w:right="-504"/>
              <w:jc w:val="both"/>
              <w:rPr>
                <w:rFonts w:ascii="VANAVIL-Avvaiyar" w:hAnsi="VANAVIL-Avvaiyar"/>
                <w:b/>
                <w:sz w:val="24"/>
                <w:szCs w:val="24"/>
              </w:rPr>
            </w:pPr>
            <w:r w:rsidRPr="00511379">
              <w:rPr>
                <w:rFonts w:ascii="TAU-Marutham" w:hAnsi="TAU-Marutham" w:cs="TAU-Marutham"/>
                <w:b/>
                <w:sz w:val="24"/>
                <w:szCs w:val="24"/>
              </w:rPr>
              <w:lastRenderedPageBreak/>
              <w:t>4</w:t>
            </w:r>
            <w:r w:rsidR="0004588B" w:rsidRPr="00511379">
              <w:rPr>
                <w:rFonts w:ascii="TAU-Marutham" w:hAnsi="TAU-Marutham" w:cs="TAU-Marutham"/>
                <w:b/>
                <w:sz w:val="24"/>
                <w:szCs w:val="24"/>
              </w:rPr>
              <w:t>.</w:t>
            </w:r>
          </w:p>
        </w:tc>
        <w:tc>
          <w:tcPr>
            <w:tcW w:w="10080" w:type="dxa"/>
          </w:tcPr>
          <w:p w:rsidR="0004588B" w:rsidRDefault="0004588B" w:rsidP="001949B4">
            <w:pPr>
              <w:jc w:val="both"/>
              <w:rPr>
                <w:rFonts w:ascii="TAU-Marutham" w:hAnsi="TAU-Marutham" w:cs="TAU-Marutham"/>
                <w:sz w:val="24"/>
                <w:szCs w:val="24"/>
              </w:rPr>
            </w:pPr>
            <w:r w:rsidRPr="00511379">
              <w:rPr>
                <w:rFonts w:ascii="TAU-Marutham" w:hAnsi="TAU-Marutham" w:cs="TAU-Marutham"/>
                <w:sz w:val="24"/>
                <w:szCs w:val="24"/>
              </w:rPr>
              <w:t xml:space="preserve">         </w:t>
            </w:r>
            <w:r w:rsidR="00D427CA" w:rsidRPr="00511379">
              <w:rPr>
                <w:rFonts w:ascii="TAU-Marutham" w:hAnsi="TAU-Marutham" w:cs="TAU-Marutham"/>
                <w:sz w:val="24"/>
                <w:szCs w:val="24"/>
              </w:rPr>
              <w:t xml:space="preserve">           </w:t>
            </w:r>
            <w:r w:rsidRPr="00511379">
              <w:rPr>
                <w:rFonts w:ascii="TAU-Marutham" w:hAnsi="TAU-Marutham" w:cs="TAU-Marutham"/>
                <w:sz w:val="24"/>
                <w:szCs w:val="24"/>
              </w:rPr>
              <w:t>இந்நகராட்சி பகுதியில் அமைந்துள்ள அரசு மற்றும் நகராட்சி பள்ளிகளில் கழிப்பறை மற்றும் வளாகத்தை சுத்தமாக பராமரிக்</w:t>
            </w:r>
            <w:proofErr w:type="gramStart"/>
            <w:r w:rsidRPr="00511379">
              <w:rPr>
                <w:rFonts w:ascii="TAU-Marutham" w:hAnsi="TAU-Marutham" w:cs="TAU-Marutham"/>
                <w:sz w:val="24"/>
                <w:szCs w:val="24"/>
              </w:rPr>
              <w:t>க  பண</w:t>
            </w:r>
            <w:proofErr w:type="gramEnd"/>
            <w:r w:rsidRPr="00511379">
              <w:rPr>
                <w:rFonts w:ascii="TAU-Marutham" w:hAnsi="TAU-Marutham" w:cs="TAU-Marutham"/>
                <w:sz w:val="24"/>
                <w:szCs w:val="24"/>
              </w:rPr>
              <w:t>ியாளர்களை நியமிக்க ரூ. 8.69 இலட்சம் மதிப்பீட்டிலான பணி எண் – II க்கு ஒப்பந்தப்புள்ளி கோரப்பட்டதில</w:t>
            </w:r>
            <w:proofErr w:type="gramStart"/>
            <w:r w:rsidRPr="00511379">
              <w:rPr>
                <w:rFonts w:ascii="TAU-Marutham" w:hAnsi="TAU-Marutham" w:cs="TAU-Marutham"/>
                <w:sz w:val="24"/>
                <w:szCs w:val="24"/>
              </w:rPr>
              <w:t>்  க</w:t>
            </w:r>
            <w:proofErr w:type="gramEnd"/>
            <w:r w:rsidRPr="00511379">
              <w:rPr>
                <w:rFonts w:ascii="TAU-Marutham" w:hAnsi="TAU-Marutham" w:cs="TAU-Marutham"/>
                <w:sz w:val="24"/>
                <w:szCs w:val="24"/>
              </w:rPr>
              <w:t>ீழ்க்காணும் விபரப்படி ஒப்பந்தப்புள்ளிகள் வரப்பெற்றுள்ளன.</w:t>
            </w:r>
          </w:p>
          <w:p w:rsidR="000958B3" w:rsidRPr="00511379" w:rsidRDefault="000958B3" w:rsidP="001949B4">
            <w:pPr>
              <w:jc w:val="both"/>
              <w:rPr>
                <w:rFonts w:ascii="TAU-Marutham" w:hAnsi="TAU-Marutham" w:cs="TAU-Marutham"/>
                <w:sz w:val="24"/>
                <w:szCs w:val="24"/>
              </w:rPr>
            </w:pPr>
          </w:p>
          <w:tbl>
            <w:tblPr>
              <w:tblStyle w:val="TableGrid"/>
              <w:tblW w:w="0" w:type="auto"/>
              <w:tblInd w:w="288" w:type="dxa"/>
              <w:tblLayout w:type="fixed"/>
              <w:tblLook w:val="04A0"/>
            </w:tblPr>
            <w:tblGrid>
              <w:gridCol w:w="877"/>
              <w:gridCol w:w="4409"/>
              <w:gridCol w:w="3960"/>
            </w:tblGrid>
            <w:tr w:rsidR="0004588B" w:rsidRPr="00511379" w:rsidTr="00811CDD">
              <w:tc>
                <w:tcPr>
                  <w:tcW w:w="877" w:type="dxa"/>
                </w:tcPr>
                <w:p w:rsidR="0004588B" w:rsidRPr="00511379" w:rsidRDefault="0004588B" w:rsidP="001949B4">
                  <w:pPr>
                    <w:jc w:val="center"/>
                    <w:rPr>
                      <w:rFonts w:ascii="TAU-Marutham" w:hAnsi="TAU-Marutham" w:cs="TAU-Marutham"/>
                      <w:b/>
                      <w:sz w:val="24"/>
                      <w:szCs w:val="24"/>
                    </w:rPr>
                  </w:pPr>
                </w:p>
                <w:p w:rsidR="0004588B" w:rsidRPr="00511379" w:rsidRDefault="0004588B" w:rsidP="001949B4">
                  <w:pPr>
                    <w:jc w:val="center"/>
                    <w:rPr>
                      <w:rFonts w:ascii="TAU-Marutham" w:hAnsi="TAU-Marutham" w:cs="TAU-Marutham"/>
                      <w:b/>
                      <w:sz w:val="24"/>
                      <w:szCs w:val="24"/>
                    </w:rPr>
                  </w:pPr>
                  <w:r w:rsidRPr="00511379">
                    <w:rPr>
                      <w:rFonts w:ascii="TAU-Marutham" w:hAnsi="TAU-Marutham" w:cs="TAU-Marutham"/>
                      <w:b/>
                      <w:sz w:val="24"/>
                      <w:szCs w:val="24"/>
                    </w:rPr>
                    <w:t>வ.எண்</w:t>
                  </w:r>
                </w:p>
              </w:tc>
              <w:tc>
                <w:tcPr>
                  <w:tcW w:w="4409" w:type="dxa"/>
                </w:tcPr>
                <w:p w:rsidR="0004588B" w:rsidRPr="00511379" w:rsidRDefault="0004588B" w:rsidP="001949B4">
                  <w:pPr>
                    <w:jc w:val="center"/>
                    <w:rPr>
                      <w:rFonts w:ascii="TAU-Marutham" w:hAnsi="TAU-Marutham" w:cs="TAU-Marutham"/>
                      <w:b/>
                      <w:sz w:val="24"/>
                      <w:szCs w:val="24"/>
                    </w:rPr>
                  </w:pPr>
                </w:p>
                <w:p w:rsidR="0004588B" w:rsidRPr="00511379" w:rsidRDefault="0004588B" w:rsidP="001949B4">
                  <w:pPr>
                    <w:jc w:val="center"/>
                    <w:rPr>
                      <w:rFonts w:ascii="TAU-Marutham" w:hAnsi="TAU-Marutham" w:cs="TAU-Marutham"/>
                      <w:b/>
                      <w:sz w:val="24"/>
                      <w:szCs w:val="24"/>
                    </w:rPr>
                  </w:pPr>
                  <w:r w:rsidRPr="00511379">
                    <w:rPr>
                      <w:rFonts w:ascii="TAU-Marutham" w:hAnsi="TAU-Marutham" w:cs="TAU-Marutham"/>
                      <w:b/>
                      <w:sz w:val="24"/>
                      <w:szCs w:val="24"/>
                    </w:rPr>
                    <w:t>நிறுவனத்தின் பெயர்</w:t>
                  </w:r>
                </w:p>
              </w:tc>
              <w:tc>
                <w:tcPr>
                  <w:tcW w:w="3960" w:type="dxa"/>
                </w:tcPr>
                <w:p w:rsidR="0004588B" w:rsidRPr="00511379" w:rsidRDefault="0004588B" w:rsidP="001949B4">
                  <w:pPr>
                    <w:jc w:val="center"/>
                    <w:rPr>
                      <w:rFonts w:ascii="TAU-Marutham" w:hAnsi="TAU-Marutham" w:cs="TAU-Marutham"/>
                      <w:b/>
                      <w:sz w:val="24"/>
                      <w:szCs w:val="24"/>
                    </w:rPr>
                  </w:pPr>
                  <w:r w:rsidRPr="00511379">
                    <w:rPr>
                      <w:rFonts w:ascii="TAU-Marutham" w:hAnsi="TAU-Marutham" w:cs="TAU-Marutham"/>
                      <w:b/>
                      <w:sz w:val="24"/>
                      <w:szCs w:val="24"/>
                    </w:rPr>
                    <w:t xml:space="preserve">தொகை </w:t>
                  </w:r>
                </w:p>
                <w:p w:rsidR="0004588B" w:rsidRPr="00511379" w:rsidRDefault="0004588B" w:rsidP="001949B4">
                  <w:pPr>
                    <w:jc w:val="center"/>
                    <w:rPr>
                      <w:rFonts w:ascii="TAU-Marutham" w:hAnsi="TAU-Marutham" w:cs="TAU-Marutham"/>
                      <w:b/>
                      <w:sz w:val="24"/>
                      <w:szCs w:val="24"/>
                    </w:rPr>
                  </w:pPr>
                  <w:r w:rsidRPr="00511379">
                    <w:rPr>
                      <w:rFonts w:ascii="TAU-Marutham" w:hAnsi="TAU-Marutham" w:cs="TAU-Marutham"/>
                      <w:b/>
                      <w:sz w:val="24"/>
                      <w:szCs w:val="24"/>
                    </w:rPr>
                    <w:t>ஒரு பணியாளருக்கு நாள் ஒன்றுக்கு</w:t>
                  </w:r>
                </w:p>
              </w:tc>
            </w:tr>
            <w:tr w:rsidR="0004588B" w:rsidRPr="00511379" w:rsidTr="00811CDD">
              <w:tc>
                <w:tcPr>
                  <w:tcW w:w="877" w:type="dxa"/>
                </w:tcPr>
                <w:p w:rsidR="0004588B" w:rsidRPr="00511379" w:rsidRDefault="0004588B" w:rsidP="001949B4">
                  <w:pPr>
                    <w:jc w:val="both"/>
                    <w:rPr>
                      <w:rFonts w:ascii="TAU-Marutham" w:hAnsi="TAU-Marutham" w:cs="TAU-Marutham"/>
                      <w:sz w:val="24"/>
                      <w:szCs w:val="24"/>
                    </w:rPr>
                  </w:pPr>
                  <w:r w:rsidRPr="00511379">
                    <w:rPr>
                      <w:rFonts w:ascii="TAU-Marutham" w:hAnsi="TAU-Marutham" w:cs="TAU-Marutham"/>
                      <w:sz w:val="24"/>
                      <w:szCs w:val="24"/>
                    </w:rPr>
                    <w:t>1</w:t>
                  </w:r>
                </w:p>
              </w:tc>
              <w:tc>
                <w:tcPr>
                  <w:tcW w:w="4409" w:type="dxa"/>
                </w:tcPr>
                <w:p w:rsidR="0004588B" w:rsidRPr="00511379" w:rsidRDefault="0004588B" w:rsidP="001949B4">
                  <w:pPr>
                    <w:jc w:val="both"/>
                    <w:rPr>
                      <w:rFonts w:ascii="TAU-Marutham" w:hAnsi="TAU-Marutham" w:cs="TAU-Marutham"/>
                      <w:sz w:val="24"/>
                      <w:szCs w:val="24"/>
                    </w:rPr>
                  </w:pPr>
                  <w:r w:rsidRPr="00511379">
                    <w:rPr>
                      <w:rFonts w:ascii="TAU-Marutham" w:hAnsi="TAU-Marutham" w:cs="TAU-Marutham"/>
                      <w:sz w:val="24"/>
                      <w:szCs w:val="24"/>
                    </w:rPr>
                    <w:t>ஶ்ரீ ராகவேந்திரா  மகளிர் சுய உதவிக்குழு</w:t>
                  </w:r>
                </w:p>
              </w:tc>
              <w:tc>
                <w:tcPr>
                  <w:tcW w:w="3960" w:type="dxa"/>
                </w:tcPr>
                <w:p w:rsidR="0004588B" w:rsidRPr="00511379" w:rsidRDefault="0004588B" w:rsidP="001949B4">
                  <w:pPr>
                    <w:jc w:val="both"/>
                    <w:rPr>
                      <w:rFonts w:ascii="TAU-Marutham" w:hAnsi="TAU-Marutham" w:cs="TAU-Marutham"/>
                      <w:sz w:val="24"/>
                      <w:szCs w:val="24"/>
                    </w:rPr>
                  </w:pPr>
                  <w:r w:rsidRPr="00511379">
                    <w:rPr>
                      <w:rFonts w:ascii="TAU-Marutham" w:hAnsi="TAU-Marutham" w:cs="TAU-Marutham"/>
                      <w:sz w:val="24"/>
                      <w:szCs w:val="24"/>
                    </w:rPr>
                    <w:t xml:space="preserve">        ரூ. 588 /-</w:t>
                  </w:r>
                </w:p>
              </w:tc>
            </w:tr>
            <w:tr w:rsidR="0004588B" w:rsidRPr="00511379" w:rsidTr="00811CDD">
              <w:tc>
                <w:tcPr>
                  <w:tcW w:w="877" w:type="dxa"/>
                </w:tcPr>
                <w:p w:rsidR="0004588B" w:rsidRPr="00511379" w:rsidRDefault="0004588B" w:rsidP="001949B4">
                  <w:pPr>
                    <w:jc w:val="both"/>
                    <w:rPr>
                      <w:rFonts w:ascii="TAU-Marutham" w:hAnsi="TAU-Marutham" w:cs="TAU-Marutham"/>
                      <w:sz w:val="24"/>
                      <w:szCs w:val="24"/>
                    </w:rPr>
                  </w:pPr>
                  <w:r w:rsidRPr="00511379">
                    <w:rPr>
                      <w:rFonts w:ascii="TAU-Marutham" w:hAnsi="TAU-Marutham" w:cs="TAU-Marutham"/>
                      <w:sz w:val="24"/>
                      <w:szCs w:val="24"/>
                    </w:rPr>
                    <w:t>2</w:t>
                  </w:r>
                </w:p>
              </w:tc>
              <w:tc>
                <w:tcPr>
                  <w:tcW w:w="4409" w:type="dxa"/>
                </w:tcPr>
                <w:p w:rsidR="0004588B" w:rsidRPr="00511379" w:rsidRDefault="0004588B" w:rsidP="001949B4">
                  <w:pPr>
                    <w:jc w:val="both"/>
                    <w:rPr>
                      <w:rFonts w:ascii="TAU-Marutham" w:hAnsi="TAU-Marutham" w:cs="TAU-Marutham"/>
                      <w:sz w:val="24"/>
                      <w:szCs w:val="24"/>
                    </w:rPr>
                  </w:pPr>
                  <w:r w:rsidRPr="00511379">
                    <w:rPr>
                      <w:rFonts w:ascii="TAU-Marutham" w:hAnsi="TAU-Marutham" w:cs="TAU-Marutham"/>
                      <w:sz w:val="24"/>
                      <w:szCs w:val="24"/>
                    </w:rPr>
                    <w:t xml:space="preserve">பொன்வசந்தம்  மகளிர் சுய உதவிக்குழு </w:t>
                  </w:r>
                </w:p>
              </w:tc>
              <w:tc>
                <w:tcPr>
                  <w:tcW w:w="3960" w:type="dxa"/>
                </w:tcPr>
                <w:p w:rsidR="0004588B" w:rsidRPr="00511379" w:rsidRDefault="0004588B" w:rsidP="001949B4">
                  <w:pPr>
                    <w:jc w:val="both"/>
                    <w:rPr>
                      <w:rFonts w:ascii="TAU-Marutham" w:hAnsi="TAU-Marutham" w:cs="TAU-Marutham"/>
                      <w:sz w:val="24"/>
                      <w:szCs w:val="24"/>
                    </w:rPr>
                  </w:pPr>
                  <w:r w:rsidRPr="00511379">
                    <w:rPr>
                      <w:rFonts w:ascii="TAU-Marutham" w:hAnsi="TAU-Marutham" w:cs="TAU-Marutham"/>
                      <w:sz w:val="24"/>
                      <w:szCs w:val="24"/>
                    </w:rPr>
                    <w:t xml:space="preserve">        ரூ. 589/-</w:t>
                  </w:r>
                </w:p>
              </w:tc>
            </w:tr>
          </w:tbl>
          <w:p w:rsidR="0004588B" w:rsidRPr="00511379" w:rsidRDefault="0004588B" w:rsidP="001949B4">
            <w:pPr>
              <w:jc w:val="both"/>
              <w:rPr>
                <w:rFonts w:ascii="TAU-Marutham" w:hAnsi="TAU-Marutham" w:cs="TAU-Marutham"/>
                <w:sz w:val="24"/>
                <w:szCs w:val="24"/>
              </w:rPr>
            </w:pPr>
            <w:r w:rsidRPr="00511379">
              <w:rPr>
                <w:rFonts w:ascii="TAU-Marutham" w:hAnsi="TAU-Marutham" w:cs="TAU-Marutham"/>
                <w:sz w:val="24"/>
                <w:szCs w:val="24"/>
              </w:rPr>
              <w:t>மேற்கண்</w:t>
            </w:r>
            <w:proofErr w:type="gramStart"/>
            <w:r w:rsidRPr="00511379">
              <w:rPr>
                <w:rFonts w:ascii="TAU-Marutham" w:hAnsi="TAU-Marutham" w:cs="TAU-Marutham"/>
                <w:sz w:val="24"/>
                <w:szCs w:val="24"/>
              </w:rPr>
              <w:t>ட  ஒப</w:t>
            </w:r>
            <w:proofErr w:type="gramEnd"/>
            <w:r w:rsidRPr="00511379">
              <w:rPr>
                <w:rFonts w:ascii="TAU-Marutham" w:hAnsi="TAU-Marutham" w:cs="TAU-Marutham"/>
                <w:sz w:val="24"/>
                <w:szCs w:val="24"/>
              </w:rPr>
              <w:t>்பந்தப்புள்ளிகள் மன்றத்தின் பார்வைக்கும் முடிவிற்கும் வைக்கப்படுகிறது.</w:t>
            </w:r>
          </w:p>
          <w:p w:rsidR="000958B3" w:rsidRDefault="000958B3" w:rsidP="001949B4">
            <w:pPr>
              <w:jc w:val="both"/>
              <w:rPr>
                <w:rFonts w:ascii="TAU-Marutham" w:hAnsi="TAU-Marutham" w:cs="TAU-Marutham"/>
                <w:b/>
                <w:sz w:val="24"/>
                <w:szCs w:val="24"/>
                <w:u w:val="single"/>
              </w:rPr>
            </w:pPr>
          </w:p>
          <w:p w:rsidR="0004588B" w:rsidRPr="00511379" w:rsidRDefault="0004588B" w:rsidP="001949B4">
            <w:pPr>
              <w:jc w:val="both"/>
              <w:rPr>
                <w:rFonts w:ascii="TAU-Marutham" w:hAnsi="TAU-Marutham" w:cs="TAU-Marutham"/>
                <w:b/>
                <w:sz w:val="24"/>
                <w:szCs w:val="24"/>
                <w:u w:val="single"/>
              </w:rPr>
            </w:pPr>
            <w:r w:rsidRPr="00511379">
              <w:rPr>
                <w:rFonts w:ascii="TAU-Marutham" w:hAnsi="TAU-Marutham" w:cs="TAU-Marutham"/>
                <w:b/>
                <w:sz w:val="24"/>
                <w:szCs w:val="24"/>
                <w:u w:val="single"/>
              </w:rPr>
              <w:t>அலுவலகக் குறிப்பு:-</w:t>
            </w:r>
          </w:p>
          <w:p w:rsidR="0004588B" w:rsidRPr="00511379" w:rsidRDefault="0004588B" w:rsidP="001949B4">
            <w:pPr>
              <w:pStyle w:val="ListParagraph"/>
              <w:numPr>
                <w:ilvl w:val="0"/>
                <w:numId w:val="15"/>
              </w:numPr>
              <w:jc w:val="both"/>
              <w:rPr>
                <w:rFonts w:ascii="TAU-Marutham" w:hAnsi="TAU-Marutham" w:cs="TAU-Marutham"/>
                <w:sz w:val="24"/>
                <w:szCs w:val="24"/>
              </w:rPr>
            </w:pPr>
            <w:r w:rsidRPr="00511379">
              <w:rPr>
                <w:rFonts w:ascii="TAU-Marutham" w:hAnsi="TAU-Marutham" w:cs="TAU-Marutham"/>
                <w:sz w:val="24"/>
                <w:szCs w:val="24"/>
              </w:rPr>
              <w:t>வரப்பெற்ற ஒப்பந்தப்புள்ளிகளில் குறைந்த ஒப்பந்தப்புள்ளி அளித்துள்ள ஶ்ரீ ராகவேந்திர</w:t>
            </w:r>
            <w:proofErr w:type="gramStart"/>
            <w:r w:rsidRPr="00511379">
              <w:rPr>
                <w:rFonts w:ascii="TAU-Marutham" w:hAnsi="TAU-Marutham" w:cs="TAU-Marutham"/>
                <w:sz w:val="24"/>
                <w:szCs w:val="24"/>
              </w:rPr>
              <w:t>ா  மகள</w:t>
            </w:r>
            <w:proofErr w:type="gramEnd"/>
            <w:r w:rsidRPr="00511379">
              <w:rPr>
                <w:rFonts w:ascii="TAU-Marutham" w:hAnsi="TAU-Marutham" w:cs="TAU-Marutham"/>
                <w:sz w:val="24"/>
                <w:szCs w:val="24"/>
              </w:rPr>
              <w:t>ிர் சுயஉதவிக்குழு, பண்ணுருட்டி நிறுவன ஒப்பந்தப்புள்ளியினை மன்றம் முடிவு செய்யலாம்.</w:t>
            </w:r>
          </w:p>
          <w:p w:rsidR="0004588B" w:rsidRPr="00511379" w:rsidRDefault="0004588B" w:rsidP="001949B4">
            <w:pPr>
              <w:pStyle w:val="ListParagraph"/>
              <w:numPr>
                <w:ilvl w:val="0"/>
                <w:numId w:val="15"/>
              </w:numPr>
              <w:jc w:val="both"/>
              <w:rPr>
                <w:rFonts w:ascii="TAU-Marutham" w:hAnsi="TAU-Marutham" w:cs="TAU-Marutham"/>
                <w:sz w:val="24"/>
                <w:szCs w:val="24"/>
              </w:rPr>
            </w:pPr>
            <w:r w:rsidRPr="00511379">
              <w:rPr>
                <w:rFonts w:ascii="TAU-Marutham" w:hAnsi="TAU-Marutham" w:cs="TAU-Marutham"/>
                <w:sz w:val="24"/>
                <w:szCs w:val="24"/>
              </w:rPr>
              <w:t>பொதுசுகாதார அவசர அவசியம் கருதி நகர்மன்ற தலைவர் அவர்களின</w:t>
            </w:r>
            <w:proofErr w:type="gramStart"/>
            <w:r w:rsidRPr="00511379">
              <w:rPr>
                <w:rFonts w:ascii="TAU-Marutham" w:hAnsi="TAU-Marutham" w:cs="TAU-Marutham"/>
                <w:sz w:val="24"/>
                <w:szCs w:val="24"/>
              </w:rPr>
              <w:t>்  ம</w:t>
            </w:r>
            <w:proofErr w:type="gramEnd"/>
            <w:r w:rsidRPr="00511379">
              <w:rPr>
                <w:rFonts w:ascii="TAU-Marutham" w:hAnsi="TAU-Marutham" w:cs="TAU-Marutham"/>
                <w:sz w:val="24"/>
                <w:szCs w:val="24"/>
              </w:rPr>
              <w:t>ுன் அனுமதி பெற்று தொடர் நடவடிக்கை மேற்கொண்டுள்ளமைக்கு மன்றம் பின்னேற்பு அளிக்கலாம்.</w:t>
            </w:r>
          </w:p>
          <w:p w:rsidR="0004588B" w:rsidRDefault="0004588B" w:rsidP="00811CDD">
            <w:pPr>
              <w:jc w:val="both"/>
              <w:rPr>
                <w:rFonts w:ascii="TAU-Marutham" w:hAnsi="TAU-Marutham" w:cs="TAU-Marutham"/>
                <w:b/>
                <w:sz w:val="24"/>
                <w:szCs w:val="24"/>
              </w:rPr>
            </w:pPr>
            <w:r w:rsidRPr="00511379">
              <w:rPr>
                <w:rFonts w:ascii="TAU-Marutham" w:hAnsi="TAU-Marutham" w:cs="TAU-Marutham"/>
                <w:b/>
                <w:sz w:val="24"/>
                <w:szCs w:val="24"/>
              </w:rPr>
              <w:t xml:space="preserve"> (கோப்பு எண் :   1684 /2022/எச்2)</w:t>
            </w:r>
          </w:p>
          <w:p w:rsidR="000958B3" w:rsidRPr="00511379" w:rsidRDefault="000958B3" w:rsidP="00811CDD">
            <w:pPr>
              <w:jc w:val="both"/>
              <w:rPr>
                <w:rFonts w:ascii="TAU-Marutham" w:hAnsi="TAU-Marutham" w:cs="TAU-Marutham"/>
                <w:b/>
                <w:sz w:val="24"/>
                <w:szCs w:val="24"/>
              </w:rPr>
            </w:pPr>
          </w:p>
        </w:tc>
      </w:tr>
      <w:tr w:rsidR="0004588B" w:rsidRPr="00511379" w:rsidTr="008227D8">
        <w:tc>
          <w:tcPr>
            <w:tcW w:w="540" w:type="dxa"/>
          </w:tcPr>
          <w:p w:rsidR="0004588B" w:rsidRPr="00511379" w:rsidRDefault="001A1FCD" w:rsidP="00342487">
            <w:pPr>
              <w:ind w:right="-504"/>
              <w:jc w:val="both"/>
              <w:rPr>
                <w:rFonts w:ascii="VANAVIL-Avvaiyar" w:hAnsi="VANAVIL-Avvaiyar"/>
                <w:b/>
                <w:sz w:val="24"/>
                <w:szCs w:val="24"/>
              </w:rPr>
            </w:pPr>
            <w:r w:rsidRPr="00511379">
              <w:rPr>
                <w:rFonts w:ascii="TAU-Marutham" w:hAnsi="TAU-Marutham" w:cs="TAU-Marutham"/>
                <w:b/>
                <w:sz w:val="24"/>
                <w:szCs w:val="24"/>
              </w:rPr>
              <w:t>5</w:t>
            </w:r>
            <w:r w:rsidR="0004588B" w:rsidRPr="00511379">
              <w:rPr>
                <w:rFonts w:ascii="TAU-Marutham" w:hAnsi="TAU-Marutham" w:cs="TAU-Marutham"/>
                <w:sz w:val="24"/>
                <w:szCs w:val="24"/>
              </w:rPr>
              <w:t>.</w:t>
            </w:r>
          </w:p>
        </w:tc>
        <w:tc>
          <w:tcPr>
            <w:tcW w:w="10080" w:type="dxa"/>
          </w:tcPr>
          <w:p w:rsidR="00516D8D" w:rsidRPr="00511379" w:rsidRDefault="0004588B" w:rsidP="00811CDD">
            <w:pPr>
              <w:jc w:val="both"/>
              <w:rPr>
                <w:rFonts w:ascii="TAU-Marutham" w:hAnsi="TAU-Marutham" w:cs="TAU-Marutham"/>
                <w:sz w:val="24"/>
                <w:szCs w:val="24"/>
              </w:rPr>
            </w:pPr>
            <w:r w:rsidRPr="00511379">
              <w:rPr>
                <w:rFonts w:ascii="TAU-Marutham" w:hAnsi="TAU-Marutham" w:cs="TAU-Marutham"/>
                <w:sz w:val="24"/>
                <w:szCs w:val="24"/>
              </w:rPr>
              <w:t xml:space="preserve">            </w:t>
            </w:r>
          </w:p>
          <w:p w:rsidR="0004588B" w:rsidRDefault="00516D8D" w:rsidP="00811CDD">
            <w:pPr>
              <w:jc w:val="both"/>
              <w:rPr>
                <w:rFonts w:ascii="TAU-Marutham" w:hAnsi="TAU-Marutham" w:cs="TAU-Marutham"/>
                <w:sz w:val="24"/>
                <w:szCs w:val="24"/>
              </w:rPr>
            </w:pPr>
            <w:r w:rsidRPr="00511379">
              <w:rPr>
                <w:rFonts w:ascii="TAU-Marutham" w:hAnsi="TAU-Marutham" w:cs="TAU-Marutham"/>
                <w:sz w:val="24"/>
                <w:szCs w:val="24"/>
              </w:rPr>
              <w:t xml:space="preserve">             </w:t>
            </w:r>
            <w:r w:rsidR="0004588B" w:rsidRPr="00511379">
              <w:rPr>
                <w:rFonts w:ascii="TAU-Marutham" w:hAnsi="TAU-Marutham" w:cs="TAU-Marutham"/>
                <w:sz w:val="24"/>
                <w:szCs w:val="24"/>
              </w:rPr>
              <w:t>இந்நகராட்சி பகுதியில் அமைந்துள்ள அரசு மற்றும் நகராட்சி பள்ளிகளில் கழிப்பறை மற்றும் வளாகத்தை சுத்தமாக பராமரிக்</w:t>
            </w:r>
            <w:proofErr w:type="gramStart"/>
            <w:r w:rsidR="0004588B" w:rsidRPr="00511379">
              <w:rPr>
                <w:rFonts w:ascii="TAU-Marutham" w:hAnsi="TAU-Marutham" w:cs="TAU-Marutham"/>
                <w:sz w:val="24"/>
                <w:szCs w:val="24"/>
              </w:rPr>
              <w:t>க  பண</w:t>
            </w:r>
            <w:proofErr w:type="gramEnd"/>
            <w:r w:rsidR="0004588B" w:rsidRPr="00511379">
              <w:rPr>
                <w:rFonts w:ascii="TAU-Marutham" w:hAnsi="TAU-Marutham" w:cs="TAU-Marutham"/>
                <w:sz w:val="24"/>
                <w:szCs w:val="24"/>
              </w:rPr>
              <w:t>ியாளர்களை நியமிக்க ரூ. 7.45 இலட்சம் மதிப்பீட்டிலான அரசு பள்ளிகளுக்கான பணி எண் – III க்கு ஒப்பந்தப்புள்ளி கோரப்பட்டதில</w:t>
            </w:r>
            <w:proofErr w:type="gramStart"/>
            <w:r w:rsidR="0004588B" w:rsidRPr="00511379">
              <w:rPr>
                <w:rFonts w:ascii="TAU-Marutham" w:hAnsi="TAU-Marutham" w:cs="TAU-Marutham"/>
                <w:sz w:val="24"/>
                <w:szCs w:val="24"/>
              </w:rPr>
              <w:t>்  க</w:t>
            </w:r>
            <w:proofErr w:type="gramEnd"/>
            <w:r w:rsidR="0004588B" w:rsidRPr="00511379">
              <w:rPr>
                <w:rFonts w:ascii="TAU-Marutham" w:hAnsi="TAU-Marutham" w:cs="TAU-Marutham"/>
                <w:sz w:val="24"/>
                <w:szCs w:val="24"/>
              </w:rPr>
              <w:t>ீழ்க்காணும் விபரப்படி ஒப்பந்தப்புள்ளிகள் வரப்பெற்றுள்ளன.</w:t>
            </w:r>
          </w:p>
          <w:p w:rsidR="000958B3" w:rsidRDefault="000958B3" w:rsidP="00811CDD">
            <w:pPr>
              <w:jc w:val="both"/>
              <w:rPr>
                <w:rFonts w:ascii="TAU-Marutham" w:hAnsi="TAU-Marutham" w:cs="TAU-Marutham"/>
                <w:sz w:val="24"/>
                <w:szCs w:val="24"/>
              </w:rPr>
            </w:pPr>
          </w:p>
          <w:tbl>
            <w:tblPr>
              <w:tblStyle w:val="TableGrid"/>
              <w:tblW w:w="0" w:type="auto"/>
              <w:tblInd w:w="288" w:type="dxa"/>
              <w:tblLayout w:type="fixed"/>
              <w:tblLook w:val="04A0"/>
            </w:tblPr>
            <w:tblGrid>
              <w:gridCol w:w="877"/>
              <w:gridCol w:w="4409"/>
              <w:gridCol w:w="3960"/>
            </w:tblGrid>
            <w:tr w:rsidR="0004588B" w:rsidRPr="00511379" w:rsidTr="00811CDD">
              <w:tc>
                <w:tcPr>
                  <w:tcW w:w="877" w:type="dxa"/>
                </w:tcPr>
                <w:p w:rsidR="0004588B" w:rsidRPr="00511379" w:rsidRDefault="0004588B" w:rsidP="00811CDD">
                  <w:pPr>
                    <w:jc w:val="center"/>
                    <w:rPr>
                      <w:rFonts w:ascii="TAU-Marutham" w:hAnsi="TAU-Marutham" w:cs="TAU-Marutham"/>
                      <w:b/>
                      <w:sz w:val="24"/>
                      <w:szCs w:val="24"/>
                    </w:rPr>
                  </w:pPr>
                  <w:r w:rsidRPr="00511379">
                    <w:rPr>
                      <w:rFonts w:ascii="TAU-Marutham" w:hAnsi="TAU-Marutham" w:cs="TAU-Marutham"/>
                      <w:b/>
                      <w:sz w:val="24"/>
                      <w:szCs w:val="24"/>
                    </w:rPr>
                    <w:t>வ.எண்</w:t>
                  </w:r>
                </w:p>
              </w:tc>
              <w:tc>
                <w:tcPr>
                  <w:tcW w:w="4409" w:type="dxa"/>
                </w:tcPr>
                <w:p w:rsidR="0004588B" w:rsidRPr="00511379" w:rsidRDefault="0004588B" w:rsidP="00811CDD">
                  <w:pPr>
                    <w:jc w:val="center"/>
                    <w:rPr>
                      <w:rFonts w:ascii="TAU-Marutham" w:hAnsi="TAU-Marutham" w:cs="TAU-Marutham"/>
                      <w:b/>
                      <w:sz w:val="24"/>
                      <w:szCs w:val="24"/>
                    </w:rPr>
                  </w:pPr>
                  <w:r w:rsidRPr="00511379">
                    <w:rPr>
                      <w:rFonts w:ascii="TAU-Marutham" w:hAnsi="TAU-Marutham" w:cs="TAU-Marutham"/>
                      <w:b/>
                      <w:sz w:val="24"/>
                      <w:szCs w:val="24"/>
                    </w:rPr>
                    <w:t>நிறுவனத்தின் பெயர்</w:t>
                  </w:r>
                </w:p>
              </w:tc>
              <w:tc>
                <w:tcPr>
                  <w:tcW w:w="3960" w:type="dxa"/>
                </w:tcPr>
                <w:p w:rsidR="0004588B" w:rsidRPr="00511379" w:rsidRDefault="0004588B" w:rsidP="00811CDD">
                  <w:pPr>
                    <w:jc w:val="center"/>
                    <w:rPr>
                      <w:rFonts w:ascii="TAU-Marutham" w:hAnsi="TAU-Marutham" w:cs="TAU-Marutham"/>
                      <w:b/>
                      <w:sz w:val="24"/>
                      <w:szCs w:val="24"/>
                    </w:rPr>
                  </w:pPr>
                  <w:r w:rsidRPr="00511379">
                    <w:rPr>
                      <w:rFonts w:ascii="TAU-Marutham" w:hAnsi="TAU-Marutham" w:cs="TAU-Marutham"/>
                      <w:b/>
                      <w:sz w:val="24"/>
                      <w:szCs w:val="24"/>
                    </w:rPr>
                    <w:t>தொகை</w:t>
                  </w:r>
                </w:p>
                <w:p w:rsidR="0004588B" w:rsidRPr="00511379" w:rsidRDefault="0004588B" w:rsidP="00811CDD">
                  <w:pPr>
                    <w:jc w:val="center"/>
                    <w:rPr>
                      <w:rFonts w:ascii="TAU-Marutham" w:hAnsi="TAU-Marutham" w:cs="TAU-Marutham"/>
                      <w:b/>
                      <w:sz w:val="24"/>
                      <w:szCs w:val="24"/>
                    </w:rPr>
                  </w:pPr>
                  <w:r w:rsidRPr="00511379">
                    <w:rPr>
                      <w:rFonts w:ascii="TAU-Marutham" w:hAnsi="TAU-Marutham" w:cs="TAU-Marutham"/>
                      <w:b/>
                      <w:sz w:val="24"/>
                      <w:szCs w:val="24"/>
                    </w:rPr>
                    <w:t>ஒரு பணியாளருக்கு நாள் ஒன்றுக்கு</w:t>
                  </w:r>
                </w:p>
              </w:tc>
            </w:tr>
            <w:tr w:rsidR="0004588B" w:rsidRPr="00511379" w:rsidTr="00811CDD">
              <w:tc>
                <w:tcPr>
                  <w:tcW w:w="877" w:type="dxa"/>
                </w:tcPr>
                <w:p w:rsidR="0004588B" w:rsidRPr="00511379" w:rsidRDefault="0004588B" w:rsidP="00811CDD">
                  <w:pPr>
                    <w:jc w:val="both"/>
                    <w:rPr>
                      <w:rFonts w:ascii="TAU-Marutham" w:hAnsi="TAU-Marutham" w:cs="TAU-Marutham"/>
                      <w:sz w:val="24"/>
                      <w:szCs w:val="24"/>
                    </w:rPr>
                  </w:pPr>
                  <w:r w:rsidRPr="00511379">
                    <w:rPr>
                      <w:rFonts w:ascii="TAU-Marutham" w:hAnsi="TAU-Marutham" w:cs="TAU-Marutham"/>
                      <w:sz w:val="24"/>
                      <w:szCs w:val="24"/>
                    </w:rPr>
                    <w:t>1</w:t>
                  </w:r>
                </w:p>
              </w:tc>
              <w:tc>
                <w:tcPr>
                  <w:tcW w:w="4409" w:type="dxa"/>
                </w:tcPr>
                <w:p w:rsidR="0004588B" w:rsidRPr="00511379" w:rsidRDefault="0004588B" w:rsidP="00811CDD">
                  <w:pPr>
                    <w:jc w:val="both"/>
                    <w:rPr>
                      <w:rFonts w:ascii="TAU-Marutham" w:hAnsi="TAU-Marutham" w:cs="TAU-Marutham"/>
                      <w:sz w:val="24"/>
                      <w:szCs w:val="24"/>
                    </w:rPr>
                  </w:pPr>
                  <w:r w:rsidRPr="00511379">
                    <w:rPr>
                      <w:rFonts w:ascii="TAU-Marutham" w:hAnsi="TAU-Marutham" w:cs="TAU-Marutham"/>
                      <w:sz w:val="24"/>
                      <w:szCs w:val="24"/>
                    </w:rPr>
                    <w:t>பொன்வசந்தம்  மகளிர் சுய உதவிக்குழு</w:t>
                  </w:r>
                </w:p>
              </w:tc>
              <w:tc>
                <w:tcPr>
                  <w:tcW w:w="3960" w:type="dxa"/>
                </w:tcPr>
                <w:p w:rsidR="0004588B" w:rsidRPr="00511379" w:rsidRDefault="0004588B" w:rsidP="00811CDD">
                  <w:pPr>
                    <w:jc w:val="both"/>
                    <w:rPr>
                      <w:rFonts w:ascii="TAU-Marutham" w:hAnsi="TAU-Marutham" w:cs="TAU-Marutham"/>
                      <w:sz w:val="24"/>
                      <w:szCs w:val="24"/>
                    </w:rPr>
                  </w:pPr>
                  <w:r w:rsidRPr="00511379">
                    <w:rPr>
                      <w:rFonts w:ascii="TAU-Marutham" w:hAnsi="TAU-Marutham" w:cs="TAU-Marutham"/>
                      <w:sz w:val="24"/>
                      <w:szCs w:val="24"/>
                    </w:rPr>
                    <w:t xml:space="preserve">             ரூ. 588  /-</w:t>
                  </w:r>
                </w:p>
              </w:tc>
            </w:tr>
            <w:tr w:rsidR="0004588B" w:rsidRPr="00511379" w:rsidTr="00811CDD">
              <w:tc>
                <w:tcPr>
                  <w:tcW w:w="877" w:type="dxa"/>
                </w:tcPr>
                <w:p w:rsidR="0004588B" w:rsidRPr="00511379" w:rsidRDefault="0004588B" w:rsidP="00811CDD">
                  <w:pPr>
                    <w:jc w:val="both"/>
                    <w:rPr>
                      <w:rFonts w:ascii="TAU-Marutham" w:hAnsi="TAU-Marutham" w:cs="TAU-Marutham"/>
                      <w:sz w:val="24"/>
                      <w:szCs w:val="24"/>
                    </w:rPr>
                  </w:pPr>
                  <w:r w:rsidRPr="00511379">
                    <w:rPr>
                      <w:rFonts w:ascii="TAU-Marutham" w:hAnsi="TAU-Marutham" w:cs="TAU-Marutham"/>
                      <w:sz w:val="24"/>
                      <w:szCs w:val="24"/>
                    </w:rPr>
                    <w:t>2</w:t>
                  </w:r>
                </w:p>
              </w:tc>
              <w:tc>
                <w:tcPr>
                  <w:tcW w:w="4409" w:type="dxa"/>
                </w:tcPr>
                <w:p w:rsidR="0004588B" w:rsidRPr="00511379" w:rsidRDefault="0004588B" w:rsidP="00811CDD">
                  <w:pPr>
                    <w:jc w:val="both"/>
                    <w:rPr>
                      <w:rFonts w:ascii="TAU-Marutham" w:hAnsi="TAU-Marutham" w:cs="TAU-Marutham"/>
                      <w:sz w:val="24"/>
                      <w:szCs w:val="24"/>
                    </w:rPr>
                  </w:pPr>
                  <w:r w:rsidRPr="00511379">
                    <w:rPr>
                      <w:rFonts w:ascii="TAU-Marutham" w:hAnsi="TAU-Marutham" w:cs="TAU-Marutham"/>
                      <w:sz w:val="24"/>
                      <w:szCs w:val="24"/>
                    </w:rPr>
                    <w:t>ஶ்ரீ ராகவேந்திரா  மகளிர் சுய உதவிக்குழு</w:t>
                  </w:r>
                </w:p>
              </w:tc>
              <w:tc>
                <w:tcPr>
                  <w:tcW w:w="3960" w:type="dxa"/>
                </w:tcPr>
                <w:p w:rsidR="0004588B" w:rsidRPr="00511379" w:rsidRDefault="0004588B" w:rsidP="00811CDD">
                  <w:pPr>
                    <w:jc w:val="both"/>
                    <w:rPr>
                      <w:rFonts w:ascii="TAU-Marutham" w:hAnsi="TAU-Marutham" w:cs="TAU-Marutham"/>
                      <w:sz w:val="24"/>
                      <w:szCs w:val="24"/>
                    </w:rPr>
                  </w:pPr>
                  <w:r w:rsidRPr="00511379">
                    <w:rPr>
                      <w:rFonts w:ascii="TAU-Marutham" w:hAnsi="TAU-Marutham" w:cs="TAU-Marutham"/>
                      <w:sz w:val="24"/>
                      <w:szCs w:val="24"/>
                    </w:rPr>
                    <w:t xml:space="preserve">             ரூ. 589 /-</w:t>
                  </w:r>
                </w:p>
              </w:tc>
            </w:tr>
          </w:tbl>
          <w:p w:rsidR="0004588B" w:rsidRPr="00511379" w:rsidRDefault="0004588B" w:rsidP="00811CDD">
            <w:pPr>
              <w:jc w:val="both"/>
              <w:rPr>
                <w:rFonts w:ascii="TAU-Marutham" w:hAnsi="TAU-Marutham" w:cs="TAU-Marutham"/>
                <w:sz w:val="24"/>
                <w:szCs w:val="24"/>
              </w:rPr>
            </w:pPr>
            <w:r w:rsidRPr="00511379">
              <w:rPr>
                <w:rFonts w:ascii="TAU-Marutham" w:hAnsi="TAU-Marutham" w:cs="TAU-Marutham"/>
                <w:sz w:val="24"/>
                <w:szCs w:val="24"/>
              </w:rPr>
              <w:t>மேற்கண்</w:t>
            </w:r>
            <w:proofErr w:type="gramStart"/>
            <w:r w:rsidRPr="00511379">
              <w:rPr>
                <w:rFonts w:ascii="TAU-Marutham" w:hAnsi="TAU-Marutham" w:cs="TAU-Marutham"/>
                <w:sz w:val="24"/>
                <w:szCs w:val="24"/>
              </w:rPr>
              <w:t>ட  ஒப</w:t>
            </w:r>
            <w:proofErr w:type="gramEnd"/>
            <w:r w:rsidRPr="00511379">
              <w:rPr>
                <w:rFonts w:ascii="TAU-Marutham" w:hAnsi="TAU-Marutham" w:cs="TAU-Marutham"/>
                <w:sz w:val="24"/>
                <w:szCs w:val="24"/>
              </w:rPr>
              <w:t>்பந்தப்புள்ளிகள் மன்றத்தின் பார்வைக்கும் முடிவிற்கும் வைக்கப்படுகிறது.</w:t>
            </w:r>
          </w:p>
          <w:p w:rsidR="0004588B" w:rsidRDefault="0004588B" w:rsidP="00811CDD">
            <w:pPr>
              <w:jc w:val="both"/>
              <w:rPr>
                <w:rFonts w:ascii="TAU-Marutham" w:hAnsi="TAU-Marutham" w:cs="TAU-Marutham"/>
                <w:b/>
                <w:sz w:val="24"/>
                <w:szCs w:val="24"/>
                <w:u w:val="single"/>
              </w:rPr>
            </w:pPr>
            <w:r w:rsidRPr="00511379">
              <w:rPr>
                <w:rFonts w:ascii="TAU-Marutham" w:hAnsi="TAU-Marutham" w:cs="TAU-Marutham"/>
                <w:b/>
                <w:sz w:val="24"/>
                <w:szCs w:val="24"/>
                <w:u w:val="single"/>
              </w:rPr>
              <w:t>அலுவலகக் குறிப்பு:-</w:t>
            </w:r>
          </w:p>
          <w:p w:rsidR="0004588B" w:rsidRPr="00511379" w:rsidRDefault="0004588B" w:rsidP="00811CDD">
            <w:pPr>
              <w:pStyle w:val="ListParagraph"/>
              <w:numPr>
                <w:ilvl w:val="0"/>
                <w:numId w:val="16"/>
              </w:numPr>
              <w:ind w:left="179" w:hanging="180"/>
              <w:jc w:val="both"/>
              <w:rPr>
                <w:rFonts w:ascii="TAU-Marutham" w:hAnsi="TAU-Marutham" w:cs="TAU-Marutham"/>
                <w:sz w:val="24"/>
                <w:szCs w:val="24"/>
              </w:rPr>
            </w:pPr>
            <w:r w:rsidRPr="00511379">
              <w:rPr>
                <w:rFonts w:ascii="TAU-Marutham" w:hAnsi="TAU-Marutham" w:cs="TAU-Marutham"/>
                <w:sz w:val="24"/>
                <w:szCs w:val="24"/>
              </w:rPr>
              <w:t>வரப்பெற்ற ஒப்பந்தப்புள்ளிகளில் குறைந்த ஒப்பந்தப்புள்ளி அளித்துள்ள பொன்வசந்தம் சுயஉதவிக்குழு, பண்ணுருட்டி நிறுவன ஒப்பந்தப்புள்ளியினை மன்றம் முடிவு செய்யலாம்.</w:t>
            </w:r>
          </w:p>
          <w:p w:rsidR="0004588B" w:rsidRPr="00511379" w:rsidRDefault="0004588B" w:rsidP="00811CDD">
            <w:pPr>
              <w:pStyle w:val="ListParagraph"/>
              <w:numPr>
                <w:ilvl w:val="0"/>
                <w:numId w:val="16"/>
              </w:numPr>
              <w:ind w:left="269" w:hanging="270"/>
              <w:jc w:val="both"/>
              <w:rPr>
                <w:rFonts w:ascii="TAU-Marutham" w:hAnsi="TAU-Marutham" w:cs="TAU-Marutham"/>
                <w:sz w:val="24"/>
                <w:szCs w:val="24"/>
              </w:rPr>
            </w:pPr>
            <w:r w:rsidRPr="00511379">
              <w:rPr>
                <w:rFonts w:ascii="TAU-Marutham" w:hAnsi="TAU-Marutham" w:cs="TAU-Marutham"/>
                <w:sz w:val="24"/>
                <w:szCs w:val="24"/>
              </w:rPr>
              <w:t>பொதுசுகாதார அவசர அவசியம் கருதி நகர்மன்ற தலைவர் அவர்களின</w:t>
            </w:r>
            <w:proofErr w:type="gramStart"/>
            <w:r w:rsidRPr="00511379">
              <w:rPr>
                <w:rFonts w:ascii="TAU-Marutham" w:hAnsi="TAU-Marutham" w:cs="TAU-Marutham"/>
                <w:sz w:val="24"/>
                <w:szCs w:val="24"/>
              </w:rPr>
              <w:t>்  ம</w:t>
            </w:r>
            <w:proofErr w:type="gramEnd"/>
            <w:r w:rsidRPr="00511379">
              <w:rPr>
                <w:rFonts w:ascii="TAU-Marutham" w:hAnsi="TAU-Marutham" w:cs="TAU-Marutham"/>
                <w:sz w:val="24"/>
                <w:szCs w:val="24"/>
              </w:rPr>
              <w:t>ுன் அனுமதி பெற்று தொடர் நடவடிக்கை மேற்கொண்டுள்ளமைக்கு மன்றம் பின்னேற்பு அளிக்கலாம்.</w:t>
            </w:r>
          </w:p>
          <w:p w:rsidR="0004588B" w:rsidRDefault="0004588B" w:rsidP="00241316">
            <w:pPr>
              <w:jc w:val="both"/>
              <w:rPr>
                <w:rFonts w:ascii="TAU-Marutham" w:hAnsi="TAU-Marutham" w:cs="TAU-Marutham"/>
                <w:b/>
                <w:sz w:val="24"/>
                <w:szCs w:val="24"/>
              </w:rPr>
            </w:pPr>
            <w:r w:rsidRPr="00511379">
              <w:rPr>
                <w:rFonts w:ascii="TAU-Marutham" w:hAnsi="TAU-Marutham" w:cs="TAU-Marutham"/>
                <w:b/>
                <w:sz w:val="24"/>
                <w:szCs w:val="24"/>
              </w:rPr>
              <w:t xml:space="preserve"> (கோப்பு எண் :  1684/2022/எச்2)</w:t>
            </w:r>
            <w:r w:rsidR="00D427CA" w:rsidRPr="00511379">
              <w:rPr>
                <w:rFonts w:ascii="TAU-Marutham" w:hAnsi="TAU-Marutham" w:cs="TAU-Marutham"/>
                <w:b/>
                <w:sz w:val="24"/>
                <w:szCs w:val="24"/>
              </w:rPr>
              <w:t xml:space="preserve"> </w:t>
            </w:r>
          </w:p>
          <w:p w:rsidR="00D427CA" w:rsidRPr="00511379" w:rsidRDefault="00D427CA" w:rsidP="00241316">
            <w:pPr>
              <w:jc w:val="both"/>
              <w:rPr>
                <w:rFonts w:ascii="TAU-Marutham" w:hAnsi="TAU-Marutham" w:cs="TAU-Marutham"/>
                <w:b/>
                <w:sz w:val="24"/>
                <w:szCs w:val="24"/>
              </w:rPr>
            </w:pPr>
          </w:p>
        </w:tc>
      </w:tr>
      <w:tr w:rsidR="0004588B" w:rsidRPr="00511379" w:rsidTr="008227D8">
        <w:tc>
          <w:tcPr>
            <w:tcW w:w="540" w:type="dxa"/>
          </w:tcPr>
          <w:p w:rsidR="0004588B" w:rsidRPr="00511379" w:rsidRDefault="001A1FCD" w:rsidP="00342487">
            <w:pPr>
              <w:ind w:right="-504"/>
              <w:jc w:val="both"/>
              <w:rPr>
                <w:rFonts w:ascii="VANAVIL-Avvaiyar" w:hAnsi="VANAVIL-Avvaiyar"/>
                <w:b/>
                <w:sz w:val="24"/>
                <w:szCs w:val="24"/>
              </w:rPr>
            </w:pPr>
            <w:r w:rsidRPr="00511379">
              <w:rPr>
                <w:rFonts w:ascii="TAU-Marutham" w:hAnsi="TAU-Marutham" w:cs="TAU-Marutham"/>
                <w:b/>
                <w:sz w:val="24"/>
                <w:szCs w:val="24"/>
              </w:rPr>
              <w:lastRenderedPageBreak/>
              <w:t>6</w:t>
            </w:r>
            <w:r w:rsidR="0004588B" w:rsidRPr="00511379">
              <w:rPr>
                <w:rFonts w:ascii="TAU-Marutham" w:hAnsi="TAU-Marutham" w:cs="TAU-Marutham"/>
                <w:b/>
                <w:sz w:val="24"/>
                <w:szCs w:val="24"/>
              </w:rPr>
              <w:t>.</w:t>
            </w:r>
          </w:p>
        </w:tc>
        <w:tc>
          <w:tcPr>
            <w:tcW w:w="10080" w:type="dxa"/>
          </w:tcPr>
          <w:p w:rsidR="0004588B" w:rsidRPr="00511379" w:rsidRDefault="0004588B" w:rsidP="002D59CE">
            <w:pPr>
              <w:jc w:val="both"/>
              <w:rPr>
                <w:rFonts w:ascii="TAU-Marutham" w:hAnsi="TAU-Marutham" w:cs="TAU-Marutham"/>
                <w:sz w:val="24"/>
                <w:szCs w:val="24"/>
              </w:rPr>
            </w:pPr>
            <w:r w:rsidRPr="00511379">
              <w:rPr>
                <w:rFonts w:ascii="TAU-Marutham" w:hAnsi="TAU-Marutham" w:cs="TAU-Marutham"/>
                <w:sz w:val="24"/>
                <w:szCs w:val="24"/>
              </w:rPr>
              <w:t xml:space="preserve">        </w:t>
            </w:r>
            <w:r w:rsidR="00D427CA" w:rsidRPr="00511379">
              <w:rPr>
                <w:rFonts w:ascii="TAU-Marutham" w:hAnsi="TAU-Marutham" w:cs="TAU-Marutham"/>
                <w:sz w:val="24"/>
                <w:szCs w:val="24"/>
              </w:rPr>
              <w:t xml:space="preserve"> </w:t>
            </w:r>
            <w:r w:rsidRPr="00511379">
              <w:rPr>
                <w:rFonts w:ascii="TAU-Marutham" w:hAnsi="TAU-Marutham" w:cs="TAU-Marutham"/>
                <w:sz w:val="24"/>
                <w:szCs w:val="24"/>
              </w:rPr>
              <w:t>தற்போது மழைக்காலமா</w:t>
            </w:r>
            <w:proofErr w:type="gramStart"/>
            <w:r w:rsidRPr="00511379">
              <w:rPr>
                <w:rFonts w:ascii="TAU-Marutham" w:hAnsi="TAU-Marutham" w:cs="TAU-Marutham"/>
                <w:sz w:val="24"/>
                <w:szCs w:val="24"/>
              </w:rPr>
              <w:t>க  இர</w:t>
            </w:r>
            <w:proofErr w:type="gramEnd"/>
            <w:r w:rsidRPr="00511379">
              <w:rPr>
                <w:rFonts w:ascii="TAU-Marutham" w:hAnsi="TAU-Marutham" w:cs="TAU-Marutham"/>
                <w:sz w:val="24"/>
                <w:szCs w:val="24"/>
              </w:rPr>
              <w:t>ுப்பதால் நோய் பரப்பிகளால் ஏற்படும் டெங்கு, சிக்குன்குனியா, மலேரியா, யானைக்கால், உள்ளிட்ட நோய்களைத் தடுக்கும் நடவடிக்கையாக கொசுப்புழுக்களை  கண்டறிந்து அழிக்கும் பணியாளர்கள் (Domestic Breeding Checkers)     20  நபர்களை தற்காலிகமாக சுயஉதவிக் குழுக்கள் மூலம் மூன்று மாத காலத்திற்கு மாவட்ட ஆட்சியர் தினக்கூலி அடிப்படையில் நியமித்துக்கொள்ளவும் அதற்கான தோராய செலவினம் ரூ.8.00 இலட்சத்திற்கும்  மன்றத்தின் அனுமதிக்கு வைக்கப்படுகிறது.</w:t>
            </w:r>
          </w:p>
          <w:p w:rsidR="0004588B" w:rsidRPr="00511379" w:rsidRDefault="0004588B" w:rsidP="002D59CE">
            <w:pPr>
              <w:jc w:val="both"/>
              <w:rPr>
                <w:rFonts w:ascii="TAU-Marutham" w:hAnsi="TAU-Marutham" w:cs="TAU-Marutham"/>
                <w:b/>
                <w:sz w:val="24"/>
                <w:szCs w:val="24"/>
                <w:u w:val="single"/>
              </w:rPr>
            </w:pPr>
            <w:r w:rsidRPr="00511379">
              <w:rPr>
                <w:rFonts w:ascii="TAU-Marutham" w:hAnsi="TAU-Marutham" w:cs="TAU-Marutham"/>
                <w:sz w:val="24"/>
                <w:szCs w:val="24"/>
              </w:rPr>
              <w:t xml:space="preserve"> </w:t>
            </w:r>
            <w:r w:rsidRPr="00511379">
              <w:rPr>
                <w:rFonts w:ascii="TAU-Marutham" w:hAnsi="TAU-Marutham" w:cs="TAU-Marutham"/>
                <w:b/>
                <w:sz w:val="24"/>
                <w:szCs w:val="24"/>
                <w:u w:val="single"/>
              </w:rPr>
              <w:t>அலுவலகக்குறிப்பு:-</w:t>
            </w:r>
          </w:p>
          <w:p w:rsidR="0004588B" w:rsidRPr="00511379" w:rsidRDefault="0004588B" w:rsidP="002D59CE">
            <w:pPr>
              <w:pStyle w:val="ListParagraph"/>
              <w:numPr>
                <w:ilvl w:val="0"/>
                <w:numId w:val="17"/>
              </w:numPr>
              <w:ind w:left="179" w:hanging="180"/>
              <w:jc w:val="both"/>
              <w:rPr>
                <w:rFonts w:ascii="TAU-Marutham" w:hAnsi="TAU-Marutham" w:cs="TAU-Marutham"/>
                <w:sz w:val="24"/>
                <w:szCs w:val="24"/>
              </w:rPr>
            </w:pPr>
            <w:r w:rsidRPr="00511379">
              <w:rPr>
                <w:rFonts w:ascii="TAU-Marutham" w:hAnsi="TAU-Marutham" w:cs="TAU-Marutham"/>
                <w:sz w:val="24"/>
                <w:szCs w:val="24"/>
              </w:rPr>
              <w:t>மாவட்ட ஆட்சியர் ஆய்வுக்கூட்டங்களிலும் துணை இயக்குநர் நலப்பணிகள், கடலூர் அவர்களின் கடிதம் வாயிலாகவும் DBC பணியாளர்களை நியமனம் செய்ய தெரிவிக்கப்பட்டுள்ளதற்கிணங்க மேற்கண்ட பணியாளர்களை நியமனம் செய்து கொள்ள மன்றம் அனுமதிக்கலாம்.</w:t>
            </w:r>
          </w:p>
          <w:p w:rsidR="0004588B" w:rsidRPr="00511379" w:rsidRDefault="0004588B" w:rsidP="002D59CE">
            <w:pPr>
              <w:pStyle w:val="ListParagraph"/>
              <w:ind w:left="179" w:hanging="180"/>
              <w:jc w:val="both"/>
              <w:rPr>
                <w:rFonts w:ascii="TAU-Marutham" w:hAnsi="TAU-Marutham" w:cs="TAU-Marutham"/>
                <w:sz w:val="24"/>
                <w:szCs w:val="24"/>
              </w:rPr>
            </w:pPr>
            <w:r w:rsidRPr="00511379">
              <w:rPr>
                <w:rFonts w:ascii="TAU-Marutham" w:hAnsi="TAU-Marutham" w:cs="TAU-Marutham"/>
                <w:sz w:val="24"/>
                <w:szCs w:val="24"/>
              </w:rPr>
              <w:t>2) மேற்கண்ட செலவினத்தை பொத</w:t>
            </w:r>
            <w:proofErr w:type="gramStart"/>
            <w:r w:rsidRPr="00511379">
              <w:rPr>
                <w:rFonts w:ascii="TAU-Marutham" w:hAnsi="TAU-Marutham" w:cs="TAU-Marutham"/>
                <w:sz w:val="24"/>
                <w:szCs w:val="24"/>
              </w:rPr>
              <w:t>ு  ந</w:t>
            </w:r>
            <w:proofErr w:type="gramEnd"/>
            <w:r w:rsidRPr="00511379">
              <w:rPr>
                <w:rFonts w:ascii="TAU-Marutham" w:hAnsi="TAU-Marutham" w:cs="TAU-Marutham"/>
                <w:sz w:val="24"/>
                <w:szCs w:val="24"/>
              </w:rPr>
              <w:t>ிதியிலிருந்து மேற்கொள்ளலாம்.</w:t>
            </w:r>
          </w:p>
          <w:p w:rsidR="00CD1621" w:rsidRPr="00272656" w:rsidRDefault="0004588B" w:rsidP="00272656">
            <w:pPr>
              <w:jc w:val="both"/>
              <w:rPr>
                <w:rFonts w:ascii="TAU-Marutham" w:hAnsi="TAU-Marutham" w:cs="TAU-Marutham"/>
                <w:b/>
                <w:sz w:val="24"/>
                <w:szCs w:val="24"/>
              </w:rPr>
            </w:pPr>
            <w:r w:rsidRPr="00511379">
              <w:rPr>
                <w:rFonts w:ascii="TAU-Marutham" w:hAnsi="TAU-Marutham" w:cs="TAU-Marutham"/>
                <w:b/>
                <w:sz w:val="24"/>
                <w:szCs w:val="24"/>
              </w:rPr>
              <w:t>(கோப்பு எண் :  2081/2022/எச்2)</w:t>
            </w:r>
          </w:p>
        </w:tc>
      </w:tr>
      <w:tr w:rsidR="0004588B" w:rsidRPr="00511379" w:rsidTr="008227D8">
        <w:tc>
          <w:tcPr>
            <w:tcW w:w="540" w:type="dxa"/>
          </w:tcPr>
          <w:p w:rsidR="0004588B" w:rsidRPr="00511379" w:rsidRDefault="001A1FCD" w:rsidP="00342487">
            <w:pPr>
              <w:ind w:right="-504"/>
              <w:jc w:val="both"/>
              <w:rPr>
                <w:rFonts w:ascii="VANAVIL-Avvaiyar" w:hAnsi="VANAVIL-Avvaiyar"/>
                <w:b/>
                <w:sz w:val="24"/>
                <w:szCs w:val="24"/>
              </w:rPr>
            </w:pPr>
            <w:r w:rsidRPr="00511379">
              <w:rPr>
                <w:rFonts w:ascii="TAU-Marutham" w:hAnsi="TAU-Marutham" w:cs="TAU-Marutham"/>
                <w:b/>
                <w:sz w:val="24"/>
                <w:szCs w:val="24"/>
              </w:rPr>
              <w:t>7</w:t>
            </w:r>
            <w:r w:rsidR="0004588B" w:rsidRPr="00511379">
              <w:rPr>
                <w:rFonts w:ascii="TAU-Marutham" w:hAnsi="TAU-Marutham" w:cs="TAU-Marutham"/>
                <w:sz w:val="24"/>
                <w:szCs w:val="24"/>
              </w:rPr>
              <w:t>.</w:t>
            </w:r>
          </w:p>
        </w:tc>
        <w:tc>
          <w:tcPr>
            <w:tcW w:w="10080" w:type="dxa"/>
          </w:tcPr>
          <w:p w:rsidR="0004588B" w:rsidRPr="00511379" w:rsidRDefault="0004588B" w:rsidP="00785BB6">
            <w:pPr>
              <w:jc w:val="both"/>
              <w:rPr>
                <w:rFonts w:ascii="TAU-Marutham" w:hAnsi="TAU-Marutham" w:cs="TAU-Marutham"/>
                <w:sz w:val="24"/>
                <w:szCs w:val="24"/>
              </w:rPr>
            </w:pPr>
            <w:r w:rsidRPr="00511379">
              <w:rPr>
                <w:rFonts w:ascii="TAU-Marutham" w:hAnsi="TAU-Marutham" w:cs="TAU-Marutham"/>
                <w:sz w:val="24"/>
                <w:szCs w:val="24"/>
              </w:rPr>
              <w:t xml:space="preserve">         தற்போது மழைக்காலமாக இருப்பதால் கொசு ஒழிப்பு நடடிவடிக்கைக்காக புகைமருந்து தெளிப்பான்கள் சிறியது – 3 மற்றும் பெரியது – 1 ஆகியவற்றை பழுதுநீக்கம் செய்துகொள்ள ஆகும் தோராய செலவினம் ரூ. 50,000/-க்க</w:t>
            </w:r>
            <w:proofErr w:type="gramStart"/>
            <w:r w:rsidRPr="00511379">
              <w:rPr>
                <w:rFonts w:ascii="TAU-Marutham" w:hAnsi="TAU-Marutham" w:cs="TAU-Marutham"/>
                <w:sz w:val="24"/>
                <w:szCs w:val="24"/>
              </w:rPr>
              <w:t>ு  மன</w:t>
            </w:r>
            <w:proofErr w:type="gramEnd"/>
            <w:r w:rsidRPr="00511379">
              <w:rPr>
                <w:rFonts w:ascii="TAU-Marutham" w:hAnsi="TAU-Marutham" w:cs="TAU-Marutham"/>
                <w:sz w:val="24"/>
                <w:szCs w:val="24"/>
              </w:rPr>
              <w:t>்றத்தின் அனுமதிக்கு வைக்கப்படுகிறது.</w:t>
            </w:r>
          </w:p>
          <w:p w:rsidR="0004588B" w:rsidRPr="00511379" w:rsidRDefault="0004588B" w:rsidP="00785BB6">
            <w:pPr>
              <w:jc w:val="both"/>
              <w:rPr>
                <w:rFonts w:ascii="TAU-Marutham" w:hAnsi="TAU-Marutham" w:cs="TAU-Marutham"/>
                <w:b/>
                <w:sz w:val="24"/>
                <w:szCs w:val="24"/>
                <w:u w:val="single"/>
              </w:rPr>
            </w:pPr>
            <w:r w:rsidRPr="00511379">
              <w:rPr>
                <w:rFonts w:ascii="TAU-Marutham" w:hAnsi="TAU-Marutham" w:cs="TAU-Marutham"/>
                <w:b/>
                <w:sz w:val="24"/>
                <w:szCs w:val="24"/>
                <w:u w:val="single"/>
              </w:rPr>
              <w:t>அலுவலகக்குறிப்பு:-</w:t>
            </w:r>
          </w:p>
          <w:p w:rsidR="0004588B" w:rsidRPr="00511379" w:rsidRDefault="0004588B" w:rsidP="00785BB6">
            <w:pPr>
              <w:pStyle w:val="ListParagraph"/>
              <w:numPr>
                <w:ilvl w:val="0"/>
                <w:numId w:val="18"/>
              </w:numPr>
              <w:jc w:val="both"/>
              <w:rPr>
                <w:rFonts w:ascii="TAU-Marutham" w:hAnsi="TAU-Marutham" w:cs="TAU-Marutham"/>
                <w:sz w:val="24"/>
                <w:szCs w:val="24"/>
              </w:rPr>
            </w:pPr>
            <w:r w:rsidRPr="00511379">
              <w:rPr>
                <w:rFonts w:ascii="TAU-Marutham" w:hAnsi="TAU-Marutham" w:cs="TAU-Marutham"/>
                <w:sz w:val="24"/>
                <w:szCs w:val="24"/>
              </w:rPr>
              <w:t>மன்றம் அனுமதிக்கலாம்.</w:t>
            </w:r>
          </w:p>
          <w:p w:rsidR="0004588B" w:rsidRPr="00511379" w:rsidRDefault="0004588B" w:rsidP="00785BB6">
            <w:pPr>
              <w:pStyle w:val="ListParagraph"/>
              <w:numPr>
                <w:ilvl w:val="0"/>
                <w:numId w:val="18"/>
              </w:numPr>
              <w:jc w:val="both"/>
              <w:rPr>
                <w:rFonts w:ascii="TAU-Marutham" w:hAnsi="TAU-Marutham" w:cs="TAU-Marutham"/>
                <w:sz w:val="24"/>
                <w:szCs w:val="24"/>
              </w:rPr>
            </w:pPr>
            <w:r w:rsidRPr="00511379">
              <w:rPr>
                <w:rFonts w:ascii="TAU-Marutham" w:hAnsi="TAU-Marutham" w:cs="TAU-Marutham"/>
                <w:sz w:val="24"/>
                <w:szCs w:val="24"/>
              </w:rPr>
              <w:t>மேற்கண்ட செலவினத்த</w:t>
            </w:r>
            <w:proofErr w:type="gramStart"/>
            <w:r w:rsidRPr="00511379">
              <w:rPr>
                <w:rFonts w:ascii="TAU-Marutham" w:hAnsi="TAU-Marutham" w:cs="TAU-Marutham"/>
                <w:sz w:val="24"/>
                <w:szCs w:val="24"/>
              </w:rPr>
              <w:t>ை  ப</w:t>
            </w:r>
            <w:proofErr w:type="gramEnd"/>
            <w:r w:rsidRPr="00511379">
              <w:rPr>
                <w:rFonts w:ascii="TAU-Marutham" w:hAnsi="TAU-Marutham" w:cs="TAU-Marutham"/>
                <w:sz w:val="24"/>
                <w:szCs w:val="24"/>
              </w:rPr>
              <w:t>ொது  நிதியிலிருந்து மேற்கொள்ளலாம்.</w:t>
            </w:r>
          </w:p>
          <w:p w:rsidR="0004588B" w:rsidRPr="00511379" w:rsidRDefault="0004588B" w:rsidP="00785BB6">
            <w:pPr>
              <w:jc w:val="both"/>
              <w:rPr>
                <w:rFonts w:ascii="TAU-Marutham" w:hAnsi="TAU-Marutham" w:cs="TAU-Marutham"/>
                <w:b/>
                <w:sz w:val="24"/>
                <w:szCs w:val="24"/>
              </w:rPr>
            </w:pPr>
            <w:r w:rsidRPr="00511379">
              <w:rPr>
                <w:rFonts w:ascii="TAU-Marutham" w:hAnsi="TAU-Marutham" w:cs="TAU-Marutham"/>
                <w:b/>
                <w:sz w:val="24"/>
                <w:szCs w:val="24"/>
              </w:rPr>
              <w:t>(கோப்பு எண் : 2285 /2022/எச்2)</w:t>
            </w:r>
          </w:p>
        </w:tc>
      </w:tr>
      <w:tr w:rsidR="0004588B" w:rsidRPr="00511379" w:rsidTr="008227D8">
        <w:tc>
          <w:tcPr>
            <w:tcW w:w="540" w:type="dxa"/>
          </w:tcPr>
          <w:p w:rsidR="0004588B" w:rsidRPr="00511379" w:rsidRDefault="001A1FCD" w:rsidP="00342487">
            <w:pPr>
              <w:ind w:right="-504"/>
              <w:jc w:val="both"/>
              <w:rPr>
                <w:rFonts w:ascii="TAU-Marutham" w:hAnsi="TAU-Marutham" w:cs="TAU-Marutham"/>
                <w:b/>
                <w:sz w:val="24"/>
                <w:szCs w:val="24"/>
              </w:rPr>
            </w:pPr>
            <w:r w:rsidRPr="00511379">
              <w:rPr>
                <w:rFonts w:ascii="TAU-Marutham" w:hAnsi="TAU-Marutham" w:cs="TAU-Marutham"/>
                <w:b/>
                <w:sz w:val="24"/>
                <w:szCs w:val="24"/>
              </w:rPr>
              <w:t>8</w:t>
            </w:r>
            <w:r w:rsidR="0004588B" w:rsidRPr="00511379">
              <w:rPr>
                <w:rFonts w:ascii="TAU-Marutham" w:hAnsi="TAU-Marutham" w:cs="TAU-Marutham"/>
                <w:b/>
                <w:sz w:val="24"/>
                <w:szCs w:val="24"/>
              </w:rPr>
              <w:t>.</w:t>
            </w:r>
          </w:p>
        </w:tc>
        <w:tc>
          <w:tcPr>
            <w:tcW w:w="10080" w:type="dxa"/>
          </w:tcPr>
          <w:p w:rsidR="0004588B" w:rsidRPr="00511379" w:rsidRDefault="0004588B" w:rsidP="00323C21">
            <w:pPr>
              <w:ind w:firstLine="720"/>
              <w:jc w:val="both"/>
              <w:rPr>
                <w:rFonts w:ascii="TAU-Marutham" w:hAnsi="TAU-Marutham" w:cs="TAU-Marutham"/>
                <w:sz w:val="24"/>
                <w:szCs w:val="24"/>
              </w:rPr>
            </w:pPr>
            <w:r w:rsidRPr="00511379">
              <w:rPr>
                <w:rFonts w:ascii="TAU-Marutham" w:hAnsi="TAU-Marutham" w:cs="TAU-Marutham"/>
                <w:sz w:val="24"/>
                <w:szCs w:val="24"/>
              </w:rPr>
              <w:t>இந்நகராட்சியில் கடந்த மார்ச்-2022 முதல் ஜீலை-2022 வரை நடைபெற்ற நகரமன்ற கூட்டம் மற்றும் 31.03.2023 வரை நடைபெற உள்ள நகரமன்ற கூட்டத்திற்கு நகரமன்ற உறுப்பினர்களுக்கு சார்வு செய்திட கூட்ட அழைப்பிதழ் நகல் எடுத்திட ஆகும் தோராய செலவினம் ரூ.25</w:t>
            </w:r>
            <w:proofErr w:type="gramStart"/>
            <w:r w:rsidRPr="00511379">
              <w:rPr>
                <w:rFonts w:ascii="TAU-Marutham" w:hAnsi="TAU-Marutham" w:cs="TAU-Marutham"/>
                <w:sz w:val="24"/>
                <w:szCs w:val="24"/>
              </w:rPr>
              <w:t>,000</w:t>
            </w:r>
            <w:proofErr w:type="gramEnd"/>
            <w:r w:rsidRPr="00511379">
              <w:rPr>
                <w:rFonts w:ascii="TAU-Marutham" w:hAnsi="TAU-Marutham" w:cs="TAU-Marutham"/>
                <w:sz w:val="24"/>
                <w:szCs w:val="24"/>
              </w:rPr>
              <w:t>/-க்கு மன்றத்தின் அனுமதிக்கு வைக்கப்படுகிறது.</w:t>
            </w:r>
          </w:p>
          <w:p w:rsidR="0004588B" w:rsidRPr="00511379" w:rsidRDefault="0004588B" w:rsidP="00323C21">
            <w:pPr>
              <w:jc w:val="both"/>
              <w:rPr>
                <w:rFonts w:ascii="TAU-Marutham" w:hAnsi="TAU-Marutham" w:cs="TAU-Marutham"/>
                <w:b/>
                <w:sz w:val="24"/>
                <w:szCs w:val="24"/>
                <w:u w:val="single"/>
              </w:rPr>
            </w:pPr>
            <w:r w:rsidRPr="00511379">
              <w:rPr>
                <w:rFonts w:ascii="TAU-Marutham" w:hAnsi="TAU-Marutham" w:cs="TAU-Marutham"/>
                <w:b/>
                <w:sz w:val="24"/>
                <w:szCs w:val="24"/>
                <w:u w:val="single"/>
              </w:rPr>
              <w:t>அலுவலக குறிப்பு:</w:t>
            </w:r>
          </w:p>
          <w:p w:rsidR="0004588B" w:rsidRPr="00511379" w:rsidRDefault="0004588B" w:rsidP="00323C21">
            <w:pPr>
              <w:ind w:firstLine="720"/>
              <w:jc w:val="both"/>
              <w:rPr>
                <w:rFonts w:ascii="TAU-Marutham" w:hAnsi="TAU-Marutham" w:cs="TAU-Marutham"/>
                <w:sz w:val="24"/>
                <w:szCs w:val="24"/>
              </w:rPr>
            </w:pPr>
            <w:r w:rsidRPr="00511379">
              <w:rPr>
                <w:rFonts w:ascii="TAU-Marutham" w:hAnsi="TAU-Marutham" w:cs="TAU-Marutham"/>
                <w:sz w:val="24"/>
                <w:szCs w:val="24"/>
              </w:rPr>
              <w:t>1. மன்றம் அனுமதிக்கலாம்</w:t>
            </w:r>
          </w:p>
          <w:p w:rsidR="0004588B" w:rsidRPr="00511379" w:rsidRDefault="0004588B" w:rsidP="00972D15">
            <w:pPr>
              <w:jc w:val="both"/>
              <w:rPr>
                <w:rFonts w:ascii="TAU-Marutham" w:hAnsi="TAU-Marutham" w:cs="TAU-Marutham"/>
                <w:b/>
                <w:sz w:val="24"/>
                <w:szCs w:val="24"/>
              </w:rPr>
            </w:pPr>
            <w:r w:rsidRPr="00511379">
              <w:rPr>
                <w:rFonts w:ascii="TAU-Marutham" w:hAnsi="TAU-Marutham" w:cs="TAU-Marutham"/>
                <w:b/>
                <w:sz w:val="24"/>
                <w:szCs w:val="24"/>
              </w:rPr>
              <w:t>(கோப்பு எண்.2127/2022/எப்1)</w:t>
            </w:r>
          </w:p>
        </w:tc>
      </w:tr>
      <w:tr w:rsidR="0004588B" w:rsidRPr="00511379" w:rsidTr="008227D8">
        <w:tc>
          <w:tcPr>
            <w:tcW w:w="540" w:type="dxa"/>
          </w:tcPr>
          <w:p w:rsidR="0004588B" w:rsidRPr="00511379" w:rsidRDefault="001A1FCD" w:rsidP="00342487">
            <w:pPr>
              <w:ind w:right="-504"/>
              <w:jc w:val="both"/>
              <w:rPr>
                <w:rFonts w:ascii="TAU-Marutham" w:hAnsi="TAU-Marutham" w:cs="TAU-Marutham"/>
                <w:b/>
                <w:sz w:val="24"/>
                <w:szCs w:val="24"/>
              </w:rPr>
            </w:pPr>
            <w:r w:rsidRPr="00511379">
              <w:rPr>
                <w:rFonts w:ascii="TAU-Marutham" w:hAnsi="TAU-Marutham" w:cs="TAU-Marutham"/>
                <w:b/>
                <w:sz w:val="24"/>
                <w:szCs w:val="24"/>
              </w:rPr>
              <w:t>9</w:t>
            </w:r>
            <w:r w:rsidR="0004588B" w:rsidRPr="00511379">
              <w:rPr>
                <w:rFonts w:ascii="TAU-Marutham" w:hAnsi="TAU-Marutham" w:cs="TAU-Marutham"/>
                <w:sz w:val="24"/>
                <w:szCs w:val="24"/>
              </w:rPr>
              <w:t>.</w:t>
            </w:r>
          </w:p>
        </w:tc>
        <w:tc>
          <w:tcPr>
            <w:tcW w:w="10080" w:type="dxa"/>
          </w:tcPr>
          <w:p w:rsidR="0004588B" w:rsidRPr="00511379" w:rsidRDefault="0004588B" w:rsidP="005B5E0B">
            <w:pPr>
              <w:ind w:firstLine="720"/>
              <w:jc w:val="both"/>
              <w:rPr>
                <w:rFonts w:ascii="TAU-Marutham" w:hAnsi="TAU-Marutham" w:cs="TAU-Marutham"/>
                <w:sz w:val="24"/>
                <w:szCs w:val="24"/>
              </w:rPr>
            </w:pPr>
            <w:r w:rsidRPr="00511379">
              <w:rPr>
                <w:rFonts w:ascii="TAU-Marutham" w:hAnsi="TAU-Marutham" w:cs="TAU-Marutham"/>
                <w:sz w:val="24"/>
                <w:szCs w:val="24"/>
              </w:rPr>
              <w:t>பண்ணுருட்டி நகராட்சியில் கணினி பிரிண்டரில் பிரிண்ட் எடுப்பதற்கு பயன்படுத்தப்படும் டோனர் ‘மை’ HP Laser Printer (M1005) உள்ள 12A டோனர் ‘மை’ 30 எண்ணிக்கையில் Refill செய்து வழங்குவதற்கு ஆகும் செலவினம் ரூ.30</w:t>
            </w:r>
            <w:proofErr w:type="gramStart"/>
            <w:r w:rsidRPr="00511379">
              <w:rPr>
                <w:rFonts w:ascii="TAU-Marutham" w:hAnsi="TAU-Marutham" w:cs="TAU-Marutham"/>
                <w:sz w:val="24"/>
                <w:szCs w:val="24"/>
              </w:rPr>
              <w:t>,000</w:t>
            </w:r>
            <w:proofErr w:type="gramEnd"/>
            <w:r w:rsidRPr="00511379">
              <w:rPr>
                <w:rFonts w:ascii="TAU-Marutham" w:hAnsi="TAU-Marutham" w:cs="TAU-Marutham"/>
                <w:sz w:val="24"/>
                <w:szCs w:val="24"/>
              </w:rPr>
              <w:t xml:space="preserve">/-க்கு மன்றத்தின் அனுமதிக்கு பொருள் வைக்கப்படுகிறது. </w:t>
            </w:r>
          </w:p>
          <w:p w:rsidR="0004588B" w:rsidRPr="00511379" w:rsidRDefault="0004588B" w:rsidP="005B5E0B">
            <w:pPr>
              <w:jc w:val="both"/>
              <w:rPr>
                <w:rFonts w:ascii="TAU-Marutham" w:hAnsi="TAU-Marutham" w:cs="TAU-Marutham"/>
                <w:b/>
                <w:sz w:val="24"/>
                <w:szCs w:val="24"/>
                <w:u w:val="single"/>
              </w:rPr>
            </w:pPr>
            <w:r w:rsidRPr="00511379">
              <w:rPr>
                <w:rFonts w:ascii="TAU-Marutham" w:hAnsi="TAU-Marutham" w:cs="TAU-Marutham"/>
                <w:b/>
                <w:sz w:val="24"/>
                <w:szCs w:val="24"/>
                <w:u w:val="single"/>
              </w:rPr>
              <w:t>அலுவலக குறிப்பு:</w:t>
            </w:r>
          </w:p>
          <w:p w:rsidR="0004588B" w:rsidRPr="00511379" w:rsidRDefault="001856C8" w:rsidP="001856C8">
            <w:pPr>
              <w:jc w:val="both"/>
              <w:rPr>
                <w:rFonts w:ascii="TAU-Marutham" w:hAnsi="TAU-Marutham" w:cs="TAU-Marutham"/>
                <w:sz w:val="24"/>
                <w:szCs w:val="24"/>
              </w:rPr>
            </w:pPr>
            <w:r w:rsidRPr="00511379">
              <w:rPr>
                <w:rFonts w:ascii="TAU-Marutham" w:hAnsi="TAU-Marutham" w:cs="TAU-Marutham"/>
                <w:sz w:val="24"/>
                <w:szCs w:val="24"/>
              </w:rPr>
              <w:t xml:space="preserve">    </w:t>
            </w:r>
            <w:r w:rsidR="0004588B" w:rsidRPr="00511379">
              <w:rPr>
                <w:rFonts w:ascii="TAU-Marutham" w:hAnsi="TAU-Marutham" w:cs="TAU-Marutham"/>
                <w:sz w:val="24"/>
                <w:szCs w:val="24"/>
              </w:rPr>
              <w:t>1. மன்றம் அனுமதிக்கலாம்</w:t>
            </w:r>
          </w:p>
          <w:p w:rsidR="0004588B" w:rsidRPr="00511379" w:rsidRDefault="001856C8" w:rsidP="001856C8">
            <w:pPr>
              <w:jc w:val="both"/>
              <w:rPr>
                <w:rFonts w:ascii="TAU-Marutham" w:hAnsi="TAU-Marutham" w:cs="TAU-Marutham"/>
                <w:sz w:val="24"/>
                <w:szCs w:val="24"/>
              </w:rPr>
            </w:pPr>
            <w:r w:rsidRPr="00511379">
              <w:rPr>
                <w:rFonts w:ascii="TAU-Marutham" w:hAnsi="TAU-Marutham" w:cs="TAU-Marutham"/>
                <w:sz w:val="24"/>
                <w:szCs w:val="24"/>
              </w:rPr>
              <w:t xml:space="preserve">    </w:t>
            </w:r>
            <w:r w:rsidR="0004588B" w:rsidRPr="00511379">
              <w:rPr>
                <w:rFonts w:ascii="TAU-Marutham" w:hAnsi="TAU-Marutham" w:cs="TAU-Marutham"/>
                <w:sz w:val="24"/>
                <w:szCs w:val="24"/>
              </w:rPr>
              <w:t>2. இதற்கான செலவினத்தை பொது நதியிலிருந்து செலவு செய்ய மன்றம</w:t>
            </w:r>
            <w:proofErr w:type="gramStart"/>
            <w:r w:rsidR="0004588B" w:rsidRPr="00511379">
              <w:rPr>
                <w:rFonts w:ascii="TAU-Marutham" w:hAnsi="TAU-Marutham" w:cs="TAU-Marutham"/>
                <w:sz w:val="24"/>
                <w:szCs w:val="24"/>
              </w:rPr>
              <w:t>்  அன</w:t>
            </w:r>
            <w:proofErr w:type="gramEnd"/>
            <w:r w:rsidR="0004588B" w:rsidRPr="00511379">
              <w:rPr>
                <w:rFonts w:ascii="TAU-Marutham" w:hAnsi="TAU-Marutham" w:cs="TAU-Marutham"/>
                <w:sz w:val="24"/>
                <w:szCs w:val="24"/>
              </w:rPr>
              <w:t>ுமதிக்கலாம்.</w:t>
            </w:r>
          </w:p>
        </w:tc>
      </w:tr>
      <w:tr w:rsidR="005C6AA0" w:rsidRPr="00511379" w:rsidTr="008227D8">
        <w:tc>
          <w:tcPr>
            <w:tcW w:w="540" w:type="dxa"/>
          </w:tcPr>
          <w:p w:rsidR="005C6AA0" w:rsidRPr="00511379" w:rsidRDefault="005C6AA0" w:rsidP="001A1FCD">
            <w:pPr>
              <w:ind w:right="-504"/>
              <w:jc w:val="both"/>
              <w:rPr>
                <w:rFonts w:ascii="TAU-Marutham" w:hAnsi="TAU-Marutham" w:cs="TAU-Marutham"/>
                <w:b/>
                <w:sz w:val="24"/>
                <w:szCs w:val="24"/>
              </w:rPr>
            </w:pPr>
            <w:r w:rsidRPr="00511379">
              <w:rPr>
                <w:rFonts w:ascii="TAU-Marutham" w:hAnsi="TAU-Marutham" w:cs="TAU-Marutham"/>
                <w:b/>
                <w:sz w:val="24"/>
                <w:szCs w:val="24"/>
              </w:rPr>
              <w:t>1</w:t>
            </w:r>
            <w:r w:rsidR="001A1FCD" w:rsidRPr="00511379">
              <w:rPr>
                <w:rFonts w:ascii="TAU-Marutham" w:hAnsi="TAU-Marutham" w:cs="TAU-Marutham"/>
                <w:b/>
                <w:sz w:val="24"/>
                <w:szCs w:val="24"/>
              </w:rPr>
              <w:t>0</w:t>
            </w:r>
            <w:r w:rsidRPr="00511379">
              <w:rPr>
                <w:rFonts w:ascii="TAU-Marutham" w:hAnsi="TAU-Marutham" w:cs="TAU-Marutham"/>
                <w:b/>
                <w:sz w:val="24"/>
                <w:szCs w:val="24"/>
              </w:rPr>
              <w:t>.</w:t>
            </w:r>
          </w:p>
        </w:tc>
        <w:tc>
          <w:tcPr>
            <w:tcW w:w="10080" w:type="dxa"/>
          </w:tcPr>
          <w:p w:rsidR="005C6AA0" w:rsidRPr="00511379" w:rsidRDefault="005C6AA0" w:rsidP="005C6AA0">
            <w:pPr>
              <w:ind w:left="-1"/>
              <w:jc w:val="both"/>
              <w:rPr>
                <w:rFonts w:ascii="TAU-Marutham" w:hAnsi="TAU-Marutham" w:cs="TAU-Marutham"/>
                <w:sz w:val="24"/>
                <w:szCs w:val="24"/>
              </w:rPr>
            </w:pPr>
            <w:r w:rsidRPr="00511379">
              <w:rPr>
                <w:rFonts w:ascii="TAU-Marutham" w:eastAsia="Arial" w:hAnsi="TAU-Marutham" w:cs="TAU-Marutham"/>
                <w:sz w:val="24"/>
                <w:szCs w:val="24"/>
                <w:lang w:val="en-US"/>
              </w:rPr>
              <w:t xml:space="preserve">            </w:t>
            </w:r>
            <w:r w:rsidRPr="00511379">
              <w:rPr>
                <w:rFonts w:ascii="TAU-Marutham" w:eastAsia="Arial" w:hAnsi="TAU-Marutham" w:cs="TAU-Marutham"/>
                <w:sz w:val="24"/>
                <w:szCs w:val="24"/>
                <w:lang w:val="ta-IN"/>
              </w:rPr>
              <w:t>இந்நகராட்சியில் பணிபுரியும்  உள்புற மற்றும் வெளிப்புற பணியாளர்கள் / அலுவலர்கள் அனைவரும் தமிழ்நாடு நகரியியல் பயிற்சி நிறுவனம் கோயம்புத்தூர் அவர்களால் நடத்தப்பெறும் பயிற்சியில் கலந்துகொள்வதற்கு சென்று வருவதற்கு 2022-2023 ம் ஆண்டிற்கு பயிற்சிக்கான தோராய செலவினம் ரூ. 50,000/-க்கு மன்றத்தின் அனுமதிக்கு வைக்கப்படுகிறது.</w:t>
            </w:r>
          </w:p>
          <w:p w:rsidR="005C6AA0" w:rsidRPr="00511379" w:rsidRDefault="005C6AA0" w:rsidP="005C6AA0">
            <w:pPr>
              <w:ind w:hanging="1"/>
              <w:rPr>
                <w:rFonts w:ascii="TAU-Marutham" w:hAnsi="TAU-Marutham" w:cs="TAU-Marutham"/>
                <w:sz w:val="24"/>
                <w:szCs w:val="24"/>
              </w:rPr>
            </w:pPr>
            <w:r w:rsidRPr="00511379">
              <w:rPr>
                <w:rFonts w:ascii="TAU-Marutham" w:eastAsia="Arial" w:hAnsi="TAU-Marutham" w:cs="TAU-Marutham"/>
                <w:b/>
                <w:sz w:val="24"/>
                <w:szCs w:val="24"/>
                <w:u w:val="single"/>
                <w:lang w:val="ta-IN"/>
              </w:rPr>
              <w:t>அலுவலக குறிப்பு</w:t>
            </w:r>
            <w:r w:rsidRPr="00511379">
              <w:rPr>
                <w:rFonts w:ascii="TAU-Marutham" w:eastAsia="Arial" w:hAnsi="TAU-Marutham" w:cs="TAU-Marutham"/>
                <w:sz w:val="24"/>
                <w:szCs w:val="24"/>
                <w:lang w:val="ta-IN"/>
              </w:rPr>
              <w:t xml:space="preserve"> -</w:t>
            </w:r>
            <w:r w:rsidRPr="00511379">
              <w:rPr>
                <w:rFonts w:ascii="TAU-Marutham" w:hAnsi="TAU-Marutham" w:cs="TAU-Marutham"/>
                <w:sz w:val="24"/>
                <w:szCs w:val="24"/>
              </w:rPr>
              <w:tab/>
            </w:r>
            <w:r w:rsidRPr="00511379">
              <w:rPr>
                <w:rFonts w:ascii="TAU-Marutham" w:eastAsia="Arial" w:hAnsi="TAU-Marutham" w:cs="TAU-Marutham"/>
                <w:sz w:val="24"/>
                <w:szCs w:val="24"/>
                <w:lang w:val="ta-IN"/>
              </w:rPr>
              <w:t>1. மன்றம் அனுமதிக்கலாம்</w:t>
            </w:r>
          </w:p>
          <w:p w:rsidR="005C6AA0" w:rsidRPr="00511379" w:rsidRDefault="005C6AA0" w:rsidP="005C6AA0">
            <w:pPr>
              <w:jc w:val="both"/>
              <w:rPr>
                <w:rFonts w:ascii="TAU-Marutham" w:eastAsia="Arial" w:hAnsi="TAU-Marutham" w:cs="TAU-Marutham"/>
                <w:sz w:val="24"/>
                <w:szCs w:val="24"/>
                <w:lang w:val="en-US"/>
              </w:rPr>
            </w:pPr>
            <w:r w:rsidRPr="00511379">
              <w:rPr>
                <w:rFonts w:ascii="TAU-Marutham" w:eastAsia="Arial" w:hAnsi="TAU-Marutham" w:cs="TAU-Marutham"/>
                <w:sz w:val="24"/>
                <w:szCs w:val="24"/>
                <w:lang w:val="en-US"/>
              </w:rPr>
              <w:t xml:space="preserve">                                </w:t>
            </w:r>
            <w:r w:rsidRPr="00511379">
              <w:rPr>
                <w:rFonts w:ascii="TAU-Marutham" w:eastAsia="Arial" w:hAnsi="TAU-Marutham" w:cs="TAU-Marutham"/>
                <w:sz w:val="24"/>
                <w:szCs w:val="24"/>
                <w:lang w:val="ta-IN"/>
              </w:rPr>
              <w:t>2.</w:t>
            </w:r>
            <w:r w:rsidRPr="00511379">
              <w:rPr>
                <w:rFonts w:ascii="TAU-Marutham" w:eastAsia="Arial" w:hAnsi="TAU-Marutham" w:cs="TAU-Marutham"/>
                <w:sz w:val="24"/>
                <w:szCs w:val="24"/>
                <w:lang w:val="en-US"/>
              </w:rPr>
              <w:t xml:space="preserve"> </w:t>
            </w:r>
            <w:r w:rsidRPr="00511379">
              <w:rPr>
                <w:rFonts w:ascii="TAU-Marutham" w:eastAsia="Arial" w:hAnsi="TAU-Marutham" w:cs="TAU-Marutham"/>
                <w:sz w:val="24"/>
                <w:szCs w:val="24"/>
                <w:lang w:val="ta-IN"/>
              </w:rPr>
              <w:t xml:space="preserve">மேற்கண்ட செலவினத்தை நகராட்சி வருவாய் நிதியில் </w:t>
            </w:r>
            <w:r w:rsidRPr="00511379">
              <w:rPr>
                <w:rFonts w:ascii="TAU-Marutham" w:eastAsia="Arial" w:hAnsi="TAU-Marutham" w:cs="TAU-Marutham"/>
                <w:sz w:val="24"/>
                <w:szCs w:val="24"/>
                <w:lang w:val="en-US"/>
              </w:rPr>
              <w:t xml:space="preserve"> </w:t>
            </w:r>
          </w:p>
          <w:p w:rsidR="005C6AA0" w:rsidRPr="00511379" w:rsidRDefault="005C6AA0" w:rsidP="005C6AA0">
            <w:pPr>
              <w:jc w:val="both"/>
              <w:rPr>
                <w:rFonts w:ascii="TAU-Marutham" w:hAnsi="TAU-Marutham" w:cs="TAU-Marutham"/>
                <w:sz w:val="24"/>
                <w:szCs w:val="24"/>
              </w:rPr>
            </w:pPr>
            <w:r w:rsidRPr="00511379">
              <w:rPr>
                <w:rFonts w:ascii="TAU-Marutham" w:eastAsia="Arial" w:hAnsi="TAU-Marutham" w:cs="TAU-Marutham"/>
                <w:sz w:val="24"/>
                <w:szCs w:val="24"/>
                <w:lang w:val="en-US"/>
              </w:rPr>
              <w:t xml:space="preserve">                                    </w:t>
            </w:r>
            <w:r w:rsidRPr="00511379">
              <w:rPr>
                <w:rFonts w:ascii="TAU-Marutham" w:eastAsia="Arial" w:hAnsi="TAU-Marutham" w:cs="TAU-Marutham"/>
                <w:sz w:val="24"/>
                <w:szCs w:val="24"/>
                <w:lang w:val="ta-IN"/>
              </w:rPr>
              <w:t>மேற்கொள்வதற்கு மன்றம் அனுமதிக்கலாம்.</w:t>
            </w:r>
          </w:p>
          <w:p w:rsidR="005C6AA0" w:rsidRDefault="005C6AA0" w:rsidP="00DD412D">
            <w:pPr>
              <w:jc w:val="both"/>
              <w:rPr>
                <w:rFonts w:ascii="TAU-Marutham" w:hAnsi="TAU-Marutham" w:cs="TAU-Marutham"/>
                <w:b/>
                <w:sz w:val="24"/>
                <w:szCs w:val="24"/>
              </w:rPr>
            </w:pPr>
            <w:r w:rsidRPr="00511379">
              <w:rPr>
                <w:rFonts w:ascii="TAU-Marutham" w:hAnsi="TAU-Marutham" w:cs="TAU-Marutham"/>
                <w:b/>
                <w:sz w:val="24"/>
                <w:szCs w:val="24"/>
              </w:rPr>
              <w:t xml:space="preserve">(கோப்பு எண். </w:t>
            </w:r>
            <w:r w:rsidRPr="00511379">
              <w:rPr>
                <w:rFonts w:ascii="TAU-Marutham" w:eastAsia="Arial" w:hAnsi="TAU-Marutham" w:cs="TAU-Marutham"/>
                <w:b/>
                <w:sz w:val="24"/>
                <w:szCs w:val="24"/>
                <w:lang w:val="ta-IN"/>
              </w:rPr>
              <w:t>400/2016/சி1</w:t>
            </w:r>
            <w:r w:rsidRPr="00511379">
              <w:rPr>
                <w:rFonts w:ascii="TAU-Marutham" w:hAnsi="TAU-Marutham" w:cs="TAU-Marutham"/>
                <w:b/>
                <w:sz w:val="24"/>
                <w:szCs w:val="24"/>
              </w:rPr>
              <w:t>)</w:t>
            </w:r>
          </w:p>
          <w:p w:rsidR="008227D8" w:rsidRPr="00511379" w:rsidRDefault="008227D8" w:rsidP="00DD412D">
            <w:pPr>
              <w:jc w:val="both"/>
              <w:rPr>
                <w:rFonts w:ascii="TAU-Marutham" w:hAnsi="TAU-Marutham" w:cs="TAU-Marutham"/>
                <w:sz w:val="24"/>
                <w:szCs w:val="24"/>
              </w:rPr>
            </w:pPr>
          </w:p>
        </w:tc>
      </w:tr>
      <w:tr w:rsidR="006942BB" w:rsidRPr="00511379" w:rsidTr="008227D8">
        <w:tc>
          <w:tcPr>
            <w:tcW w:w="540" w:type="dxa"/>
          </w:tcPr>
          <w:p w:rsidR="006942BB" w:rsidRPr="00511379" w:rsidRDefault="006942BB" w:rsidP="001A1FCD">
            <w:pPr>
              <w:ind w:right="-504"/>
              <w:jc w:val="both"/>
              <w:rPr>
                <w:rFonts w:ascii="TAU-Marutham" w:hAnsi="TAU-Marutham" w:cs="TAU-Marutham"/>
                <w:b/>
                <w:sz w:val="24"/>
                <w:szCs w:val="24"/>
              </w:rPr>
            </w:pPr>
            <w:r w:rsidRPr="00511379">
              <w:rPr>
                <w:rFonts w:ascii="TAU-Marutham" w:hAnsi="TAU-Marutham" w:cs="TAU-Marutham"/>
                <w:b/>
                <w:sz w:val="24"/>
                <w:szCs w:val="24"/>
              </w:rPr>
              <w:lastRenderedPageBreak/>
              <w:t>1</w:t>
            </w:r>
            <w:r w:rsidR="001A1FCD" w:rsidRPr="00511379">
              <w:rPr>
                <w:rFonts w:ascii="TAU-Marutham" w:hAnsi="TAU-Marutham" w:cs="TAU-Marutham"/>
                <w:b/>
                <w:sz w:val="24"/>
                <w:szCs w:val="24"/>
              </w:rPr>
              <w:t>1</w:t>
            </w:r>
            <w:r w:rsidRPr="00511379">
              <w:rPr>
                <w:rFonts w:ascii="TAU-Marutham" w:hAnsi="TAU-Marutham" w:cs="TAU-Marutham"/>
                <w:b/>
                <w:sz w:val="24"/>
                <w:szCs w:val="24"/>
              </w:rPr>
              <w:t>.</w:t>
            </w:r>
          </w:p>
        </w:tc>
        <w:tc>
          <w:tcPr>
            <w:tcW w:w="10080" w:type="dxa"/>
          </w:tcPr>
          <w:p w:rsidR="006942BB" w:rsidRPr="00511379" w:rsidRDefault="006942BB" w:rsidP="006942BB">
            <w:pPr>
              <w:ind w:left="-1" w:firstLine="1"/>
              <w:jc w:val="both"/>
              <w:rPr>
                <w:rFonts w:ascii="TAU-Marutham" w:hAnsi="TAU-Marutham" w:cs="TAU-Marutham"/>
                <w:sz w:val="24"/>
                <w:szCs w:val="24"/>
              </w:rPr>
            </w:pPr>
            <w:r w:rsidRPr="00511379">
              <w:rPr>
                <w:rFonts w:ascii="TAU-Marutham" w:eastAsia="Arial" w:hAnsi="TAU-Marutham" w:cs="TAU-Marutham"/>
                <w:sz w:val="24"/>
                <w:szCs w:val="24"/>
                <w:lang w:val="en-US"/>
              </w:rPr>
              <w:t xml:space="preserve">                 </w:t>
            </w:r>
            <w:r w:rsidRPr="00511379">
              <w:rPr>
                <w:rFonts w:ascii="TAU-Marutham" w:eastAsia="Arial" w:hAnsi="TAU-Marutham" w:cs="TAU-Marutham"/>
                <w:sz w:val="24"/>
                <w:szCs w:val="24"/>
                <w:lang w:val="ta-IN"/>
              </w:rPr>
              <w:t xml:space="preserve">பண்ணுருட்டி நகராட்சியில் இந்திய தாய்திருநாட்டின் </w:t>
            </w:r>
            <w:r w:rsidRPr="00511379">
              <w:rPr>
                <w:rFonts w:ascii="TAU-Marutham" w:eastAsia="Arial" w:hAnsi="TAU-Marutham" w:cs="TAU-Marutham"/>
                <w:b/>
                <w:sz w:val="24"/>
                <w:szCs w:val="24"/>
                <w:lang w:val="ta-IN"/>
              </w:rPr>
              <w:t>75-வது ஆண்டு சுதந்திர தினவிழா மற்றும் அமுதபெருவிழாவினை</w:t>
            </w:r>
            <w:r w:rsidRPr="00511379">
              <w:rPr>
                <w:rFonts w:ascii="TAU-Marutham" w:eastAsia="Arial" w:hAnsi="TAU-Marutham" w:cs="TAU-Marutham"/>
                <w:sz w:val="24"/>
                <w:szCs w:val="24"/>
                <w:lang w:val="ta-IN"/>
              </w:rPr>
              <w:t xml:space="preserve"> 15.08.2022 ல் மிகவும் சிறப்பாக கொண்டாடும் பொருட்டு அழைப்பிதழ்கள் அச்சடிக்கவும், இனிப்பு மற்றும் கொடி தோரணங்கள் வாங்கிடவும் அதற்கான உத்தேச செலவினம் ரூ</w:t>
            </w:r>
            <w:r w:rsidRPr="00511379">
              <w:rPr>
                <w:rFonts w:ascii="TAU-Marutham" w:eastAsia="Arial" w:hAnsi="TAU-Marutham" w:cs="TAU-Marutham"/>
                <w:sz w:val="24"/>
                <w:szCs w:val="24"/>
                <w:lang w:val="en-US"/>
              </w:rPr>
              <w:t>.</w:t>
            </w:r>
            <w:r w:rsidRPr="00511379">
              <w:rPr>
                <w:rFonts w:ascii="TAU-Marutham" w:eastAsia="Arial" w:hAnsi="TAU-Marutham" w:cs="TAU-Marutham"/>
                <w:sz w:val="24"/>
                <w:szCs w:val="24"/>
                <w:lang w:val="ta-IN"/>
              </w:rPr>
              <w:t>4</w:t>
            </w:r>
            <w:r w:rsidRPr="00511379">
              <w:rPr>
                <w:rFonts w:ascii="TAU-Marutham" w:eastAsia="Arial" w:hAnsi="TAU-Marutham" w:cs="TAU-Marutham"/>
                <w:sz w:val="24"/>
                <w:szCs w:val="24"/>
                <w:lang w:val="en-US"/>
              </w:rPr>
              <w:t>,</w:t>
            </w:r>
            <w:r w:rsidRPr="00511379">
              <w:rPr>
                <w:rFonts w:ascii="TAU-Marutham" w:eastAsia="Arial" w:hAnsi="TAU-Marutham" w:cs="TAU-Marutham"/>
                <w:sz w:val="24"/>
                <w:szCs w:val="24"/>
                <w:lang w:val="ta-IN"/>
              </w:rPr>
              <w:t>900/-ஐ நகராட்சி வருவாய் நிதியிலிருந்து வழங்க மன்றத்தின் அனுமதிக்கு வைக்கப்படுகிறது.</w:t>
            </w:r>
          </w:p>
          <w:p w:rsidR="006942BB" w:rsidRPr="00511379" w:rsidRDefault="006942BB" w:rsidP="006942BB">
            <w:pPr>
              <w:ind w:left="-1"/>
              <w:jc w:val="both"/>
              <w:rPr>
                <w:rFonts w:ascii="TAU-Marutham" w:hAnsi="TAU-Marutham" w:cs="TAU-Marutham"/>
                <w:sz w:val="24"/>
                <w:szCs w:val="24"/>
              </w:rPr>
            </w:pPr>
            <w:r w:rsidRPr="00511379">
              <w:rPr>
                <w:rFonts w:ascii="TAU-Marutham" w:eastAsia="Arial" w:hAnsi="TAU-Marutham" w:cs="TAU-Marutham"/>
                <w:b/>
                <w:sz w:val="24"/>
                <w:szCs w:val="24"/>
                <w:lang w:val="ta-IN"/>
              </w:rPr>
              <w:t>அலுவலக குறிப்பு</w:t>
            </w:r>
            <w:r w:rsidRPr="00511379">
              <w:rPr>
                <w:rFonts w:ascii="TAU-Marutham" w:eastAsia="Arial" w:hAnsi="TAU-Marutham" w:cs="TAU-Marutham"/>
                <w:sz w:val="24"/>
                <w:szCs w:val="24"/>
                <w:lang w:val="ta-IN"/>
              </w:rPr>
              <w:t xml:space="preserve"> </w:t>
            </w:r>
            <w:r w:rsidRPr="00511379">
              <w:rPr>
                <w:rFonts w:ascii="TAU-Marutham" w:hAnsi="TAU-Marutham" w:cs="TAU-Marutham"/>
                <w:sz w:val="24"/>
                <w:szCs w:val="24"/>
              </w:rPr>
              <w:t>–</w:t>
            </w:r>
            <w:r w:rsidRPr="00511379">
              <w:rPr>
                <w:rFonts w:ascii="TAU-Marutham" w:eastAsia="Arial" w:hAnsi="TAU-Marutham" w:cs="TAU-Marutham"/>
                <w:sz w:val="24"/>
                <w:szCs w:val="24"/>
                <w:lang w:val="ta-IN"/>
              </w:rPr>
              <w:t xml:space="preserve"> 1.</w:t>
            </w:r>
            <w:r w:rsidRPr="00511379">
              <w:rPr>
                <w:rFonts w:ascii="TAU-Marutham" w:eastAsia="Arial" w:hAnsi="TAU-Marutham" w:cs="TAU-Marutham"/>
                <w:sz w:val="24"/>
                <w:szCs w:val="24"/>
                <w:lang w:val="en-US"/>
              </w:rPr>
              <w:t xml:space="preserve"> </w:t>
            </w:r>
            <w:r w:rsidRPr="00511379">
              <w:rPr>
                <w:rFonts w:ascii="TAU-Marutham" w:eastAsia="Arial" w:hAnsi="TAU-Marutham" w:cs="TAU-Marutham"/>
                <w:sz w:val="24"/>
                <w:szCs w:val="24"/>
                <w:lang w:val="ta-IN"/>
              </w:rPr>
              <w:t>மன்றம் அனுமதிக்கலாம்.</w:t>
            </w:r>
          </w:p>
          <w:p w:rsidR="008227D8" w:rsidRDefault="006942BB" w:rsidP="006942BB">
            <w:pPr>
              <w:jc w:val="both"/>
              <w:rPr>
                <w:rFonts w:ascii="TAU-Marutham" w:eastAsia="Arial" w:hAnsi="TAU-Marutham" w:cs="TAU-Marutham"/>
                <w:sz w:val="24"/>
                <w:szCs w:val="24"/>
                <w:lang w:val="en-US"/>
              </w:rPr>
            </w:pPr>
            <w:r w:rsidRPr="00511379">
              <w:rPr>
                <w:rFonts w:ascii="TAU-Marutham" w:eastAsia="Arial" w:hAnsi="TAU-Marutham" w:cs="TAU-Marutham"/>
                <w:sz w:val="24"/>
                <w:szCs w:val="24"/>
                <w:lang w:val="en-US"/>
              </w:rPr>
              <w:t xml:space="preserve">                               </w:t>
            </w:r>
            <w:r w:rsidRPr="00511379">
              <w:rPr>
                <w:rFonts w:ascii="TAU-Marutham" w:eastAsia="Arial" w:hAnsi="TAU-Marutham" w:cs="TAU-Marutham"/>
                <w:sz w:val="24"/>
                <w:szCs w:val="24"/>
                <w:lang w:val="ta-IN"/>
              </w:rPr>
              <w:t>2.</w:t>
            </w:r>
            <w:r w:rsidRPr="00511379">
              <w:rPr>
                <w:rFonts w:ascii="TAU-Marutham" w:eastAsia="Arial" w:hAnsi="TAU-Marutham" w:cs="TAU-Marutham"/>
                <w:sz w:val="24"/>
                <w:szCs w:val="24"/>
                <w:lang w:val="en-US"/>
              </w:rPr>
              <w:t xml:space="preserve"> </w:t>
            </w:r>
            <w:r w:rsidRPr="00511379">
              <w:rPr>
                <w:rFonts w:ascii="TAU-Marutham" w:eastAsia="Arial" w:hAnsi="TAU-Marutham" w:cs="TAU-Marutham"/>
                <w:sz w:val="24"/>
                <w:szCs w:val="24"/>
                <w:lang w:val="ta-IN"/>
              </w:rPr>
              <w:t xml:space="preserve">நகரமன்ற தலைவர் அவர்களின் முன் அனுமதி பெற்று </w:t>
            </w:r>
            <w:r w:rsidR="008227D8">
              <w:rPr>
                <w:rFonts w:ascii="TAU-Marutham" w:eastAsia="Arial" w:hAnsi="TAU-Marutham" w:cs="TAU-Marutham"/>
                <w:sz w:val="24"/>
                <w:szCs w:val="24"/>
                <w:lang w:val="en-US"/>
              </w:rPr>
              <w:t xml:space="preserve">       </w:t>
            </w:r>
          </w:p>
          <w:p w:rsidR="006942BB" w:rsidRPr="008227D8" w:rsidRDefault="008227D8" w:rsidP="006942BB">
            <w:pPr>
              <w:jc w:val="both"/>
              <w:rPr>
                <w:rFonts w:ascii="TAU-Marutham" w:eastAsia="Arial" w:hAnsi="TAU-Marutham" w:cs="TAU-Marutham"/>
                <w:sz w:val="24"/>
                <w:szCs w:val="24"/>
                <w:lang w:val="en-US"/>
              </w:rPr>
            </w:pPr>
            <w:r>
              <w:rPr>
                <w:rFonts w:ascii="TAU-Marutham" w:eastAsia="Arial" w:hAnsi="TAU-Marutham" w:cs="TAU-Marutham"/>
                <w:sz w:val="24"/>
                <w:szCs w:val="24"/>
                <w:lang w:val="en-US"/>
              </w:rPr>
              <w:t xml:space="preserve">                                   </w:t>
            </w:r>
            <w:r w:rsidR="006942BB" w:rsidRPr="00511379">
              <w:rPr>
                <w:rFonts w:ascii="TAU-Marutham" w:eastAsia="Arial" w:hAnsi="TAU-Marutham" w:cs="TAU-Marutham"/>
                <w:sz w:val="24"/>
                <w:szCs w:val="24"/>
                <w:lang w:val="ta-IN"/>
              </w:rPr>
              <w:t>செலவினம் மேற்கொண்டதை மன்றம் அனுமதிக்கலாம்</w:t>
            </w:r>
          </w:p>
          <w:p w:rsidR="006942BB" w:rsidRPr="00511379" w:rsidRDefault="006942BB" w:rsidP="006942BB">
            <w:pPr>
              <w:ind w:left="-1"/>
              <w:jc w:val="both"/>
              <w:rPr>
                <w:rFonts w:ascii="TAU-Marutham" w:eastAsia="Arial" w:hAnsi="TAU-Marutham" w:cs="TAU-Marutham"/>
                <w:sz w:val="24"/>
                <w:szCs w:val="24"/>
              </w:rPr>
            </w:pPr>
            <w:r w:rsidRPr="00511379">
              <w:rPr>
                <w:rFonts w:ascii="TAU-Marutham" w:hAnsi="TAU-Marutham" w:cs="TAU-Marutham"/>
                <w:b/>
                <w:sz w:val="24"/>
                <w:szCs w:val="24"/>
              </w:rPr>
              <w:t>(கோப்பு எண்.</w:t>
            </w:r>
            <w:r w:rsidRPr="00511379">
              <w:rPr>
                <w:rFonts w:ascii="TAU-Marutham" w:eastAsia="Arial" w:hAnsi="TAU-Marutham" w:cs="TAU-Marutham"/>
                <w:b/>
                <w:sz w:val="24"/>
                <w:szCs w:val="24"/>
                <w:lang w:val="ta-IN"/>
              </w:rPr>
              <w:t>5162/2014/சி1</w:t>
            </w:r>
            <w:r w:rsidRPr="00511379">
              <w:rPr>
                <w:rFonts w:ascii="TAU-Marutham" w:hAnsi="TAU-Marutham" w:cs="TAU-Marutham"/>
                <w:b/>
                <w:sz w:val="24"/>
                <w:szCs w:val="24"/>
              </w:rPr>
              <w:t>)</w:t>
            </w:r>
          </w:p>
        </w:tc>
      </w:tr>
      <w:tr w:rsidR="006942BB" w:rsidRPr="00511379" w:rsidTr="008227D8">
        <w:trPr>
          <w:trHeight w:val="980"/>
        </w:trPr>
        <w:tc>
          <w:tcPr>
            <w:tcW w:w="540" w:type="dxa"/>
          </w:tcPr>
          <w:p w:rsidR="006942BB" w:rsidRPr="00511379" w:rsidRDefault="006942BB" w:rsidP="001A1FCD">
            <w:pPr>
              <w:ind w:right="-504"/>
              <w:jc w:val="both"/>
              <w:rPr>
                <w:rFonts w:ascii="TAU-Marutham" w:hAnsi="TAU-Marutham" w:cs="TAU-Marutham"/>
                <w:b/>
                <w:sz w:val="24"/>
                <w:szCs w:val="24"/>
              </w:rPr>
            </w:pPr>
            <w:r w:rsidRPr="00511379">
              <w:rPr>
                <w:rFonts w:ascii="TAU-Marutham" w:hAnsi="TAU-Marutham" w:cs="TAU-Marutham"/>
                <w:b/>
                <w:sz w:val="24"/>
                <w:szCs w:val="24"/>
              </w:rPr>
              <w:t>1</w:t>
            </w:r>
            <w:r w:rsidR="001A1FCD" w:rsidRPr="00511379">
              <w:rPr>
                <w:rFonts w:ascii="TAU-Marutham" w:hAnsi="TAU-Marutham" w:cs="TAU-Marutham"/>
                <w:b/>
                <w:sz w:val="24"/>
                <w:szCs w:val="24"/>
              </w:rPr>
              <w:t>2</w:t>
            </w:r>
            <w:r w:rsidRPr="00511379">
              <w:rPr>
                <w:rFonts w:ascii="TAU-Marutham" w:hAnsi="TAU-Marutham" w:cs="TAU-Marutham"/>
                <w:b/>
                <w:sz w:val="24"/>
                <w:szCs w:val="24"/>
              </w:rPr>
              <w:t>.</w:t>
            </w:r>
          </w:p>
        </w:tc>
        <w:tc>
          <w:tcPr>
            <w:tcW w:w="10080" w:type="dxa"/>
          </w:tcPr>
          <w:p w:rsidR="001A1FCD" w:rsidRPr="00511379" w:rsidRDefault="001A1FCD" w:rsidP="001856C8">
            <w:pPr>
              <w:ind w:firstLine="720"/>
              <w:jc w:val="both"/>
              <w:rPr>
                <w:rFonts w:ascii="TAU-Marutham" w:hAnsi="TAU-Marutham" w:cs="TAU-Marutham"/>
                <w:sz w:val="24"/>
                <w:szCs w:val="24"/>
              </w:rPr>
            </w:pPr>
            <w:r w:rsidRPr="00511379">
              <w:rPr>
                <w:rFonts w:ascii="TAU-Marutham" w:hAnsi="TAU-Marutham" w:cs="TAU-Marutham"/>
                <w:sz w:val="24"/>
                <w:szCs w:val="24"/>
              </w:rPr>
              <w:t xml:space="preserve">பண்ணுருட்டி நகராட்சிக்கு நமக்கு நாமே திட்டம் 2021-22-ம் </w:t>
            </w:r>
            <w:r w:rsidR="00544016" w:rsidRPr="00511379">
              <w:rPr>
                <w:rFonts w:ascii="TAU-Marutham" w:hAnsi="TAU-Marutham" w:cs="TAU-Marutham"/>
                <w:sz w:val="24"/>
                <w:szCs w:val="24"/>
              </w:rPr>
              <w:t>ஆண்டு நிதியில்</w:t>
            </w:r>
            <w:r w:rsidRPr="00511379">
              <w:rPr>
                <w:rFonts w:ascii="TAU-Marutham" w:hAnsi="TAU-Marutham" w:cs="TAU-Marutham"/>
                <w:sz w:val="24"/>
                <w:szCs w:val="24"/>
              </w:rPr>
              <w:t xml:space="preserve"> மேலப்பாளையம் நகராட்சி நடுநிலைப்பள்ளிக்கு டேபிள்கம் டெஸ்க் மற்றும் கம்ப்யூட்டர் வாங்குவதற்கு நகராட்சி நிர்வாக இயக்கு</w:t>
            </w:r>
            <w:r w:rsidR="00544016" w:rsidRPr="00511379">
              <w:rPr>
                <w:rFonts w:ascii="TAU-Marutham" w:hAnsi="TAU-Marutham" w:cs="TAU-Marutham"/>
                <w:sz w:val="24"/>
                <w:szCs w:val="24"/>
              </w:rPr>
              <w:t>ந</w:t>
            </w:r>
            <w:r w:rsidRPr="00511379">
              <w:rPr>
                <w:rFonts w:ascii="TAU-Marutham" w:hAnsi="TAU-Marutham" w:cs="TAU-Marutham"/>
                <w:sz w:val="24"/>
                <w:szCs w:val="24"/>
              </w:rPr>
              <w:t>ர் சென்னை அவர்களின் 30.04.2022-ந் தேதிய ந.க.எண்.27519-38/2021/P2 எண்ணிட்ட செயல்முறை உத்திரவில் நிர்வாக அனுமதி பெறப்பட்டு 20.05.2022-ல் ஒப்பந்தப்புள்ள</w:t>
            </w:r>
            <w:proofErr w:type="gramStart"/>
            <w:r w:rsidRPr="00511379">
              <w:rPr>
                <w:rFonts w:ascii="TAU-Marutham" w:hAnsi="TAU-Marutham" w:cs="TAU-Marutham"/>
                <w:sz w:val="24"/>
                <w:szCs w:val="24"/>
              </w:rPr>
              <w:t>ி  க</w:t>
            </w:r>
            <w:proofErr w:type="gramEnd"/>
            <w:r w:rsidRPr="00511379">
              <w:rPr>
                <w:rFonts w:ascii="TAU-Marutham" w:hAnsi="TAU-Marutham" w:cs="TAU-Marutham"/>
                <w:sz w:val="24"/>
                <w:szCs w:val="24"/>
              </w:rPr>
              <w:t>ோரப்பட்டு ஒப்பந்ததாரர் திருமதி. M.மணிமாலா என்பவரின் குறைந்த ஒப்பந்தப்புள்ளியை ஏற்று பணி ஆணை வழங்கப்பட்டுள்ளது.</w:t>
            </w:r>
          </w:p>
          <w:p w:rsidR="001A1FCD" w:rsidRPr="00511379" w:rsidRDefault="008E5E3B" w:rsidP="001856C8">
            <w:pPr>
              <w:ind w:firstLine="720"/>
              <w:jc w:val="both"/>
              <w:rPr>
                <w:rFonts w:ascii="TAU-Marutham" w:hAnsi="TAU-Marutham" w:cs="TAU-Marutham"/>
                <w:sz w:val="24"/>
                <w:szCs w:val="24"/>
              </w:rPr>
            </w:pPr>
            <w:r w:rsidRPr="00511379">
              <w:rPr>
                <w:rFonts w:ascii="TAU-Marutham" w:hAnsi="TAU-Marutham" w:cs="TAU-Marutham"/>
                <w:sz w:val="24"/>
                <w:szCs w:val="24"/>
              </w:rPr>
              <w:t xml:space="preserve">செங்கல்பட்டு </w:t>
            </w:r>
            <w:r w:rsidR="009E04D2" w:rsidRPr="00511379">
              <w:rPr>
                <w:rFonts w:ascii="TAU-Marutham" w:hAnsi="TAU-Marutham" w:cs="TAU-Marutham"/>
                <w:sz w:val="24"/>
                <w:szCs w:val="24"/>
              </w:rPr>
              <w:t>நகராட்சி நிர்வாக</w:t>
            </w:r>
            <w:r w:rsidR="001A1FCD" w:rsidRPr="00511379">
              <w:rPr>
                <w:rFonts w:ascii="TAU-Marutham" w:hAnsi="TAU-Marutham" w:cs="TAU-Marutham"/>
                <w:sz w:val="24"/>
                <w:szCs w:val="24"/>
              </w:rPr>
              <w:t xml:space="preserve"> மண்டல இயக்கு</w:t>
            </w:r>
            <w:r w:rsidR="009E04D2" w:rsidRPr="00511379">
              <w:rPr>
                <w:rFonts w:ascii="TAU-Marutham" w:hAnsi="TAU-Marutham" w:cs="TAU-Marutham"/>
                <w:sz w:val="24"/>
                <w:szCs w:val="24"/>
              </w:rPr>
              <w:t>ந</w:t>
            </w:r>
            <w:r w:rsidR="001A1FCD" w:rsidRPr="00511379">
              <w:rPr>
                <w:rFonts w:ascii="TAU-Marutham" w:hAnsi="TAU-Marutham" w:cs="TAU-Marutham"/>
                <w:sz w:val="24"/>
                <w:szCs w:val="24"/>
              </w:rPr>
              <w:t>ர் அவர்களின் ஆய்வு கூட்டத்தில் டேபிள் கம் டெஸ்க் டான்சி நிறுவனத்திலும்</w:t>
            </w:r>
            <w:r w:rsidR="00895A59" w:rsidRPr="00511379">
              <w:rPr>
                <w:rFonts w:ascii="TAU-Marutham" w:hAnsi="TAU-Marutham" w:cs="TAU-Marutham"/>
                <w:sz w:val="24"/>
                <w:szCs w:val="24"/>
              </w:rPr>
              <w:t>,</w:t>
            </w:r>
            <w:r w:rsidR="001A1FCD" w:rsidRPr="00511379">
              <w:rPr>
                <w:rFonts w:ascii="TAU-Marutham" w:hAnsi="TAU-Marutham" w:cs="TAU-Marutham"/>
                <w:sz w:val="24"/>
                <w:szCs w:val="24"/>
              </w:rPr>
              <w:t xml:space="preserve"> கம்</w:t>
            </w:r>
            <w:r w:rsidR="00895A59" w:rsidRPr="00511379">
              <w:rPr>
                <w:rFonts w:ascii="TAU-Marutham" w:hAnsi="TAU-Marutham" w:cs="TAU-Marutham"/>
                <w:sz w:val="24"/>
                <w:szCs w:val="24"/>
              </w:rPr>
              <w:t>ப்</w:t>
            </w:r>
            <w:r w:rsidR="001A1FCD" w:rsidRPr="00511379">
              <w:rPr>
                <w:rFonts w:ascii="TAU-Marutham" w:hAnsi="TAU-Marutham" w:cs="TAU-Marutham"/>
                <w:sz w:val="24"/>
                <w:szCs w:val="24"/>
              </w:rPr>
              <w:t>யூட்ட</w:t>
            </w:r>
            <w:r w:rsidR="00895A59" w:rsidRPr="00511379">
              <w:rPr>
                <w:rFonts w:ascii="TAU-Marutham" w:hAnsi="TAU-Marutham" w:cs="TAU-Marutham"/>
                <w:sz w:val="24"/>
                <w:szCs w:val="24"/>
              </w:rPr>
              <w:t>ரை</w:t>
            </w:r>
            <w:r w:rsidR="001A1FCD" w:rsidRPr="00511379">
              <w:rPr>
                <w:rFonts w:ascii="TAU-Marutham" w:hAnsi="TAU-Marutham" w:cs="TAU-Marutham"/>
                <w:sz w:val="24"/>
                <w:szCs w:val="24"/>
              </w:rPr>
              <w:t xml:space="preserve"> GEM டீலர் லைசன்ஸ் பெற்றவர் மூலம் பெற்று சப்ளை செய்ய அறிவுறுத்தியதன் பேரில் நிர்வாக நலன் கருதி மேற்கண்ட </w:t>
            </w:r>
            <w:r w:rsidR="00895A59" w:rsidRPr="00511379">
              <w:rPr>
                <w:rFonts w:ascii="TAU-Marutham" w:hAnsi="TAU-Marutham" w:cs="TAU-Marutham"/>
                <w:sz w:val="24"/>
                <w:szCs w:val="24"/>
              </w:rPr>
              <w:t xml:space="preserve">பணிக்கு வழங்கிய வேலை உத்திரவையும் மற்றும் </w:t>
            </w:r>
            <w:r w:rsidR="001A1FCD" w:rsidRPr="00511379">
              <w:rPr>
                <w:rFonts w:ascii="TAU-Marutham" w:hAnsi="TAU-Marutham" w:cs="TAU-Marutham"/>
                <w:sz w:val="24"/>
                <w:szCs w:val="24"/>
              </w:rPr>
              <w:t xml:space="preserve">ஒப்பந்தத்தை ரத்து செய்யவும் அவர் செலுத்திய முன் வைப்புத் தொகையான ஒரு சதவீதத்தை ஒப்பந்ததாரருக்கு திருப்பி </w:t>
            </w:r>
            <w:r w:rsidR="00895A59" w:rsidRPr="00511379">
              <w:rPr>
                <w:rFonts w:ascii="TAU-Marutham" w:hAnsi="TAU-Marutham" w:cs="TAU-Marutham"/>
                <w:sz w:val="24"/>
                <w:szCs w:val="24"/>
              </w:rPr>
              <w:t>வழங்க</w:t>
            </w:r>
            <w:r w:rsidR="001A1FCD" w:rsidRPr="00511379">
              <w:rPr>
                <w:rFonts w:ascii="TAU-Marutham" w:hAnsi="TAU-Marutham" w:cs="TAU-Marutham"/>
                <w:sz w:val="24"/>
                <w:szCs w:val="24"/>
              </w:rPr>
              <w:t xml:space="preserve"> மன்றத்தின் அனுமதிக்கு வேண்டப்படுகிறது.</w:t>
            </w:r>
          </w:p>
          <w:p w:rsidR="001A1FCD" w:rsidRPr="00511379" w:rsidRDefault="001A1FCD" w:rsidP="005B5B6E">
            <w:pPr>
              <w:jc w:val="both"/>
              <w:rPr>
                <w:rFonts w:ascii="TAU-Marutham" w:hAnsi="TAU-Marutham" w:cs="TAU-Marutham"/>
                <w:sz w:val="24"/>
                <w:szCs w:val="24"/>
              </w:rPr>
            </w:pPr>
            <w:r w:rsidRPr="00511379">
              <w:rPr>
                <w:rFonts w:ascii="TAU-Marutham" w:hAnsi="TAU-Marutham" w:cs="TAU-Marutham"/>
                <w:b/>
                <w:sz w:val="24"/>
                <w:szCs w:val="24"/>
                <w:u w:val="single"/>
              </w:rPr>
              <w:t>அலுவலக குறிப்பு:-</w:t>
            </w:r>
            <w:r w:rsidR="005B5B6E" w:rsidRPr="00511379">
              <w:rPr>
                <w:rFonts w:ascii="TAU-Marutham" w:hAnsi="TAU-Marutham" w:cs="TAU-Marutham"/>
                <w:b/>
                <w:sz w:val="24"/>
                <w:szCs w:val="24"/>
              </w:rPr>
              <w:t xml:space="preserve">   </w:t>
            </w:r>
            <w:r w:rsidRPr="00511379">
              <w:rPr>
                <w:rFonts w:ascii="TAU-Marutham" w:hAnsi="TAU-Marutham" w:cs="TAU-Marutham"/>
                <w:sz w:val="24"/>
                <w:szCs w:val="24"/>
              </w:rPr>
              <w:t>மன்றம் அனுமதிக்கலாம்.</w:t>
            </w:r>
          </w:p>
          <w:p w:rsidR="0095117A" w:rsidRPr="00511379" w:rsidRDefault="001A1FCD" w:rsidP="00B25881">
            <w:pPr>
              <w:ind w:left="-1" w:firstLine="1"/>
              <w:jc w:val="both"/>
              <w:rPr>
                <w:rFonts w:ascii="TAU-Marutham" w:hAnsi="TAU-Marutham" w:cs="TAU-Marutham"/>
                <w:b/>
                <w:sz w:val="24"/>
                <w:szCs w:val="24"/>
              </w:rPr>
            </w:pPr>
            <w:r w:rsidRPr="00511379">
              <w:rPr>
                <w:rFonts w:ascii="TAU-Marutham" w:hAnsi="TAU-Marutham" w:cs="TAU-Marutham"/>
                <w:sz w:val="24"/>
                <w:szCs w:val="24"/>
              </w:rPr>
              <w:t xml:space="preserve"> </w:t>
            </w:r>
            <w:r w:rsidRPr="00511379">
              <w:rPr>
                <w:rFonts w:ascii="TAU-Marutham" w:hAnsi="TAU-Marutham" w:cs="TAU-Marutham"/>
                <w:b/>
                <w:sz w:val="24"/>
                <w:szCs w:val="24"/>
              </w:rPr>
              <w:t xml:space="preserve">(கோப்பு எண். </w:t>
            </w:r>
            <w:r w:rsidR="001340F5" w:rsidRPr="00511379">
              <w:rPr>
                <w:rFonts w:ascii="TAU-Marutham" w:hAnsi="TAU-Marutham" w:cs="TAU-Marutham"/>
                <w:b/>
                <w:sz w:val="24"/>
                <w:szCs w:val="24"/>
              </w:rPr>
              <w:t>1316</w:t>
            </w:r>
            <w:r w:rsidRPr="00511379">
              <w:rPr>
                <w:rFonts w:ascii="TAU-Marutham" w:hAnsi="TAU-Marutham" w:cs="TAU-Marutham"/>
                <w:b/>
                <w:sz w:val="24"/>
                <w:szCs w:val="24"/>
              </w:rPr>
              <w:t>/இ1/2022)</w:t>
            </w:r>
          </w:p>
        </w:tc>
      </w:tr>
      <w:tr w:rsidR="0004588B" w:rsidRPr="00511379" w:rsidTr="008227D8">
        <w:tc>
          <w:tcPr>
            <w:tcW w:w="540" w:type="dxa"/>
          </w:tcPr>
          <w:p w:rsidR="0004588B" w:rsidRPr="00511379" w:rsidRDefault="0004588B" w:rsidP="001A1FCD">
            <w:pPr>
              <w:jc w:val="both"/>
              <w:rPr>
                <w:rFonts w:ascii="TAU-Marutham" w:hAnsi="TAU-Marutham" w:cs="TAU-Marutham"/>
                <w:b/>
                <w:sz w:val="24"/>
                <w:szCs w:val="24"/>
              </w:rPr>
            </w:pPr>
            <w:r w:rsidRPr="00511379">
              <w:rPr>
                <w:rFonts w:ascii="TAU-Marutham" w:hAnsi="TAU-Marutham" w:cs="TAU-Marutham"/>
                <w:b/>
                <w:sz w:val="24"/>
                <w:szCs w:val="24"/>
              </w:rPr>
              <w:t>1</w:t>
            </w:r>
            <w:r w:rsidR="001A1FCD" w:rsidRPr="00511379">
              <w:rPr>
                <w:rFonts w:ascii="TAU-Marutham" w:hAnsi="TAU-Marutham" w:cs="TAU-Marutham"/>
                <w:b/>
                <w:sz w:val="24"/>
                <w:szCs w:val="24"/>
              </w:rPr>
              <w:t>3</w:t>
            </w:r>
            <w:r w:rsidRPr="00511379">
              <w:rPr>
                <w:rFonts w:ascii="TAU-Marutham" w:hAnsi="TAU-Marutham" w:cs="TAU-Marutham"/>
                <w:b/>
                <w:sz w:val="24"/>
                <w:szCs w:val="24"/>
              </w:rPr>
              <w:t>.</w:t>
            </w:r>
          </w:p>
        </w:tc>
        <w:tc>
          <w:tcPr>
            <w:tcW w:w="10080" w:type="dxa"/>
          </w:tcPr>
          <w:p w:rsidR="0004588B" w:rsidRPr="00511379" w:rsidRDefault="0004588B" w:rsidP="00B45FFD">
            <w:pPr>
              <w:ind w:firstLine="720"/>
              <w:jc w:val="both"/>
              <w:rPr>
                <w:rFonts w:ascii="TAU-Marutham" w:hAnsi="TAU-Marutham" w:cs="TAU-Marutham"/>
                <w:sz w:val="24"/>
                <w:szCs w:val="24"/>
              </w:rPr>
            </w:pPr>
            <w:r w:rsidRPr="00511379">
              <w:rPr>
                <w:rFonts w:ascii="TAU-Marutham" w:hAnsi="TAU-Marutham" w:cs="TAU-Marutham" w:hint="cs"/>
                <w:sz w:val="24"/>
                <w:szCs w:val="24"/>
              </w:rPr>
              <w:t>இ</w:t>
            </w:r>
            <w:r w:rsidRPr="00511379">
              <w:rPr>
                <w:rFonts w:ascii="TAU-Marutham" w:hAnsi="TAU-Marutham" w:cs="TAU-Marutham"/>
                <w:sz w:val="24"/>
                <w:szCs w:val="24"/>
              </w:rPr>
              <w:t>ந்</w:t>
            </w:r>
            <w:r w:rsidRPr="00511379">
              <w:rPr>
                <w:rFonts w:ascii="TAU-Marutham" w:hAnsi="TAU-Marutham" w:cs="TAU-Marutham" w:hint="cs"/>
                <w:sz w:val="24"/>
                <w:szCs w:val="24"/>
              </w:rPr>
              <w:t>நகராட்சியில்</w:t>
            </w:r>
            <w:r w:rsidRPr="00511379">
              <w:rPr>
                <w:rFonts w:ascii="TAU-Marutham" w:hAnsi="TAU-Marutham" w:cs="TAU-Marutham"/>
                <w:sz w:val="24"/>
                <w:szCs w:val="24"/>
              </w:rPr>
              <w:t xml:space="preserve"> </w:t>
            </w:r>
            <w:r w:rsidRPr="00511379">
              <w:rPr>
                <w:rFonts w:ascii="TAU-Marutham" w:hAnsi="TAU-Marutham" w:cs="TAU-Marutham" w:hint="cs"/>
                <w:sz w:val="24"/>
                <w:szCs w:val="24"/>
              </w:rPr>
              <w:t>தொழில்வரி</w:t>
            </w:r>
            <w:r w:rsidRPr="00511379">
              <w:rPr>
                <w:rFonts w:ascii="TAU-Marutham" w:hAnsi="TAU-Marutham" w:cs="TAU-Marutham"/>
                <w:sz w:val="24"/>
                <w:szCs w:val="24"/>
              </w:rPr>
              <w:t xml:space="preserve"> </w:t>
            </w:r>
            <w:r w:rsidRPr="00511379">
              <w:rPr>
                <w:rFonts w:ascii="TAU-Marutham" w:hAnsi="TAU-Marutham" w:cs="TAU-Marutham" w:hint="cs"/>
                <w:sz w:val="24"/>
                <w:szCs w:val="24"/>
              </w:rPr>
              <w:t>இனத்தில்</w:t>
            </w:r>
            <w:r w:rsidRPr="00511379">
              <w:rPr>
                <w:rFonts w:ascii="TAU-Marutham" w:hAnsi="TAU-Marutham" w:cs="TAU-Marutham"/>
                <w:sz w:val="24"/>
                <w:szCs w:val="24"/>
              </w:rPr>
              <w:t xml:space="preserve"> நீண்ட காலமாக </w:t>
            </w:r>
            <w:r w:rsidRPr="00511379">
              <w:rPr>
                <w:rFonts w:ascii="TAU-Marutham" w:hAnsi="TAU-Marutham" w:cs="TAU-Marutham" w:hint="cs"/>
                <w:sz w:val="24"/>
                <w:szCs w:val="24"/>
              </w:rPr>
              <w:t>நிலுவை</w:t>
            </w:r>
            <w:r w:rsidRPr="00511379">
              <w:rPr>
                <w:rFonts w:ascii="TAU-Marutham" w:hAnsi="TAU-Marutham" w:cs="TAU-Marutham"/>
                <w:sz w:val="24"/>
                <w:szCs w:val="24"/>
              </w:rPr>
              <w:t xml:space="preserve"> </w:t>
            </w:r>
            <w:r w:rsidRPr="00511379">
              <w:rPr>
                <w:rFonts w:ascii="TAU-Marutham" w:hAnsi="TAU-Marutham" w:cs="TAU-Marutham" w:hint="cs"/>
                <w:sz w:val="24"/>
                <w:szCs w:val="24"/>
              </w:rPr>
              <w:t>உள்ளதால்</w:t>
            </w:r>
            <w:r w:rsidRPr="00511379">
              <w:rPr>
                <w:rFonts w:ascii="TAU-Marutham" w:hAnsi="TAU-Marutham" w:cs="TAU-Marutham"/>
                <w:sz w:val="24"/>
                <w:szCs w:val="24"/>
              </w:rPr>
              <w:t xml:space="preserve"> </w:t>
            </w:r>
            <w:r w:rsidRPr="00511379">
              <w:rPr>
                <w:rFonts w:ascii="TAU-Marutham" w:hAnsi="TAU-Marutham" w:cs="TAU-Marutham" w:hint="cs"/>
                <w:sz w:val="24"/>
                <w:szCs w:val="24"/>
              </w:rPr>
              <w:t>அதனை</w:t>
            </w:r>
            <w:r w:rsidRPr="00511379">
              <w:rPr>
                <w:rFonts w:ascii="TAU-Marutham" w:hAnsi="TAU-Marutham" w:cs="TAU-Marutham"/>
                <w:sz w:val="24"/>
                <w:szCs w:val="24"/>
              </w:rPr>
              <w:t xml:space="preserve"> </w:t>
            </w:r>
            <w:r w:rsidRPr="00511379">
              <w:rPr>
                <w:rFonts w:ascii="TAU-Marutham" w:hAnsi="TAU-Marutham" w:cs="TAU-Marutham" w:hint="cs"/>
                <w:sz w:val="24"/>
                <w:szCs w:val="24"/>
              </w:rPr>
              <w:t>வசூலிக்க</w:t>
            </w:r>
            <w:r w:rsidRPr="00511379">
              <w:rPr>
                <w:rFonts w:ascii="TAU-Marutham" w:hAnsi="TAU-Marutham" w:cs="TAU-Marutham"/>
                <w:sz w:val="24"/>
                <w:szCs w:val="24"/>
              </w:rPr>
              <w:t xml:space="preserve"> </w:t>
            </w:r>
            <w:r w:rsidRPr="00511379">
              <w:rPr>
                <w:rFonts w:ascii="TAU-Marutham" w:hAnsi="TAU-Marutham" w:cs="TAU-Marutham" w:hint="cs"/>
                <w:sz w:val="24"/>
                <w:szCs w:val="24"/>
              </w:rPr>
              <w:t>இயலாததற்கான</w:t>
            </w:r>
            <w:r w:rsidRPr="00511379">
              <w:rPr>
                <w:rFonts w:ascii="TAU-Marutham" w:hAnsi="TAU-Marutham" w:cs="TAU-Marutham"/>
                <w:sz w:val="24"/>
                <w:szCs w:val="24"/>
              </w:rPr>
              <w:t xml:space="preserve"> </w:t>
            </w:r>
            <w:r w:rsidRPr="00511379">
              <w:rPr>
                <w:rFonts w:ascii="TAU-Marutham" w:hAnsi="TAU-Marutham" w:cs="TAU-Marutham" w:hint="cs"/>
                <w:sz w:val="24"/>
                <w:szCs w:val="24"/>
              </w:rPr>
              <w:t>காரணம்</w:t>
            </w:r>
            <w:r w:rsidRPr="00511379">
              <w:rPr>
                <w:rFonts w:ascii="TAU-Marutham" w:hAnsi="TAU-Marutham" w:cs="TAU-Marutham"/>
                <w:sz w:val="24"/>
                <w:szCs w:val="24"/>
              </w:rPr>
              <w:t xml:space="preserve"> குறித்து </w:t>
            </w:r>
            <w:r w:rsidRPr="00511379">
              <w:rPr>
                <w:rFonts w:ascii="TAU-Marutham" w:hAnsi="TAU-Marutham" w:cs="TAU-Marutham" w:hint="cs"/>
                <w:sz w:val="24"/>
                <w:szCs w:val="24"/>
              </w:rPr>
              <w:t>வருவாய்</w:t>
            </w:r>
            <w:r w:rsidRPr="00511379">
              <w:rPr>
                <w:rFonts w:ascii="TAU-Marutham" w:hAnsi="TAU-Marutham" w:cs="TAU-Marutham"/>
                <w:sz w:val="24"/>
                <w:szCs w:val="24"/>
              </w:rPr>
              <w:t xml:space="preserve"> </w:t>
            </w:r>
            <w:r w:rsidRPr="00511379">
              <w:rPr>
                <w:rFonts w:ascii="TAU-Marutham" w:hAnsi="TAU-Marutham" w:cs="TAU-Marutham" w:hint="cs"/>
                <w:sz w:val="24"/>
                <w:szCs w:val="24"/>
              </w:rPr>
              <w:t>உதவியாளர்களிடம்</w:t>
            </w:r>
            <w:r w:rsidRPr="00511379">
              <w:rPr>
                <w:rFonts w:ascii="TAU-Marutham" w:hAnsi="TAU-Marutham" w:cs="TAU-Marutham"/>
                <w:sz w:val="24"/>
                <w:szCs w:val="24"/>
              </w:rPr>
              <w:t xml:space="preserve"> </w:t>
            </w:r>
            <w:r w:rsidRPr="00511379">
              <w:rPr>
                <w:rFonts w:ascii="TAU-Marutham" w:hAnsi="TAU-Marutham" w:cs="TAU-Marutham" w:hint="cs"/>
                <w:sz w:val="24"/>
                <w:szCs w:val="24"/>
              </w:rPr>
              <w:t>குறிப்பு</w:t>
            </w:r>
            <w:r w:rsidRPr="00511379">
              <w:rPr>
                <w:rFonts w:ascii="TAU-Marutham" w:hAnsi="TAU-Marutham" w:cs="TAU-Marutham"/>
                <w:sz w:val="24"/>
                <w:szCs w:val="24"/>
              </w:rPr>
              <w:t xml:space="preserve"> கோர</w:t>
            </w:r>
            <w:r w:rsidRPr="00511379">
              <w:rPr>
                <w:rFonts w:ascii="TAU-Marutham" w:hAnsi="TAU-Marutham" w:cs="TAU-Marutham" w:hint="cs"/>
                <w:sz w:val="24"/>
                <w:szCs w:val="24"/>
              </w:rPr>
              <w:t>ப்பட்டதில்</w:t>
            </w:r>
            <w:r w:rsidRPr="00511379">
              <w:rPr>
                <w:rFonts w:ascii="TAU-Marutham" w:hAnsi="TAU-Marutham" w:cs="TAU-Marutham"/>
                <w:sz w:val="24"/>
                <w:szCs w:val="24"/>
              </w:rPr>
              <w:t xml:space="preserve"> மேற்படி </w:t>
            </w:r>
            <w:r w:rsidRPr="00511379">
              <w:rPr>
                <w:rFonts w:ascii="TAU-Marutham" w:hAnsi="TAU-Marutham" w:cs="TAU-Marutham" w:hint="cs"/>
                <w:sz w:val="24"/>
                <w:szCs w:val="24"/>
              </w:rPr>
              <w:t>நிறுவனங்கள்</w:t>
            </w:r>
            <w:r w:rsidRPr="00511379">
              <w:rPr>
                <w:rFonts w:ascii="TAU-Marutham" w:hAnsi="TAU-Marutham" w:cs="TAU-Marutham"/>
                <w:sz w:val="24"/>
                <w:szCs w:val="24"/>
              </w:rPr>
              <w:t xml:space="preserve"> </w:t>
            </w:r>
            <w:r w:rsidRPr="00511379">
              <w:rPr>
                <w:rFonts w:ascii="TAU-Marutham" w:hAnsi="TAU-Marutham" w:cs="TAU-Marutham" w:hint="cs"/>
                <w:sz w:val="24"/>
                <w:szCs w:val="24"/>
              </w:rPr>
              <w:t>மற்றும்</w:t>
            </w:r>
            <w:r w:rsidRPr="00511379">
              <w:rPr>
                <w:rFonts w:ascii="TAU-Marutham" w:hAnsi="TAU-Marutham" w:cs="TAU-Marutham"/>
                <w:sz w:val="24"/>
                <w:szCs w:val="24"/>
              </w:rPr>
              <w:t xml:space="preserve"> </w:t>
            </w:r>
            <w:r w:rsidRPr="00511379">
              <w:rPr>
                <w:rFonts w:ascii="TAU-Marutham" w:hAnsi="TAU-Marutham" w:cs="TAU-Marutham" w:hint="cs"/>
                <w:sz w:val="24"/>
                <w:szCs w:val="24"/>
              </w:rPr>
              <w:t>கடைகள்</w:t>
            </w:r>
            <w:r w:rsidRPr="00511379">
              <w:rPr>
                <w:rFonts w:ascii="TAU-Marutham" w:hAnsi="TAU-Marutham" w:cs="TAU-Marutham"/>
                <w:sz w:val="24"/>
                <w:szCs w:val="24"/>
              </w:rPr>
              <w:t xml:space="preserve"> </w:t>
            </w:r>
            <w:r w:rsidRPr="00511379">
              <w:rPr>
                <w:rFonts w:ascii="TAU-Marutham" w:hAnsi="TAU-Marutham" w:cs="TAU-Marutham" w:hint="cs"/>
                <w:sz w:val="24"/>
                <w:szCs w:val="24"/>
              </w:rPr>
              <w:t>காலி</w:t>
            </w:r>
            <w:r w:rsidRPr="00511379">
              <w:rPr>
                <w:rFonts w:ascii="TAU-Marutham" w:hAnsi="TAU-Marutham" w:cs="TAU-Marutham"/>
                <w:sz w:val="24"/>
                <w:szCs w:val="24"/>
              </w:rPr>
              <w:t xml:space="preserve"> </w:t>
            </w:r>
            <w:r w:rsidRPr="00511379">
              <w:rPr>
                <w:rFonts w:ascii="TAU-Marutham" w:hAnsi="TAU-Marutham" w:cs="TAU-Marutham" w:hint="cs"/>
                <w:sz w:val="24"/>
                <w:szCs w:val="24"/>
              </w:rPr>
              <w:t>செய்யப்பட்டு</w:t>
            </w:r>
            <w:r w:rsidRPr="00511379">
              <w:rPr>
                <w:rFonts w:ascii="TAU-Marutham" w:hAnsi="TAU-Marutham" w:cs="TAU-Marutham"/>
                <w:sz w:val="24"/>
                <w:szCs w:val="24"/>
              </w:rPr>
              <w:t xml:space="preserve"> </w:t>
            </w:r>
            <w:r w:rsidRPr="00511379">
              <w:rPr>
                <w:rFonts w:ascii="TAU-Marutham" w:hAnsi="TAU-Marutham" w:cs="TAU-Marutham" w:hint="cs"/>
                <w:sz w:val="24"/>
                <w:szCs w:val="24"/>
              </w:rPr>
              <w:t>விட்டதாகவும்</w:t>
            </w:r>
            <w:r w:rsidRPr="00511379">
              <w:rPr>
                <w:rFonts w:ascii="TAU-Marutham" w:hAnsi="TAU-Marutham" w:cs="TAU-Marutham"/>
                <w:sz w:val="24"/>
                <w:szCs w:val="24"/>
              </w:rPr>
              <w:t xml:space="preserve">, </w:t>
            </w:r>
            <w:r w:rsidRPr="00511379">
              <w:rPr>
                <w:rFonts w:ascii="TAU-Marutham" w:hAnsi="TAU-Marutham" w:cs="TAU-Marutham" w:hint="cs"/>
                <w:sz w:val="24"/>
                <w:szCs w:val="24"/>
              </w:rPr>
              <w:t>அந்த</w:t>
            </w:r>
            <w:r w:rsidRPr="00511379">
              <w:rPr>
                <w:rFonts w:ascii="TAU-Marutham" w:hAnsi="TAU-Marutham" w:cs="TAU-Marutham"/>
                <w:sz w:val="24"/>
                <w:szCs w:val="24"/>
              </w:rPr>
              <w:t xml:space="preserve"> </w:t>
            </w:r>
            <w:r w:rsidRPr="00511379">
              <w:rPr>
                <w:rFonts w:ascii="TAU-Marutham" w:hAnsi="TAU-Marutham" w:cs="TAU-Marutham" w:hint="cs"/>
                <w:sz w:val="24"/>
                <w:szCs w:val="24"/>
              </w:rPr>
              <w:t>நபர்கள்</w:t>
            </w:r>
            <w:r w:rsidRPr="00511379">
              <w:rPr>
                <w:rFonts w:ascii="TAU-Marutham" w:hAnsi="TAU-Marutham" w:cs="TAU-Marutham"/>
                <w:sz w:val="24"/>
                <w:szCs w:val="24"/>
              </w:rPr>
              <w:t xml:space="preserve"> </w:t>
            </w:r>
            <w:r w:rsidRPr="00511379">
              <w:rPr>
                <w:rFonts w:ascii="TAU-Marutham" w:hAnsi="TAU-Marutham" w:cs="TAU-Marutham" w:hint="cs"/>
                <w:sz w:val="24"/>
                <w:szCs w:val="24"/>
              </w:rPr>
              <w:t>எங்கு</w:t>
            </w:r>
            <w:r w:rsidRPr="00511379">
              <w:rPr>
                <w:rFonts w:ascii="TAU-Marutham" w:hAnsi="TAU-Marutham" w:cs="TAU-Marutham"/>
                <w:sz w:val="24"/>
                <w:szCs w:val="24"/>
              </w:rPr>
              <w:t xml:space="preserve"> </w:t>
            </w:r>
            <w:r w:rsidRPr="00511379">
              <w:rPr>
                <w:rFonts w:ascii="TAU-Marutham" w:hAnsi="TAU-Marutham" w:cs="TAU-Marutham" w:hint="cs"/>
                <w:sz w:val="24"/>
                <w:szCs w:val="24"/>
              </w:rPr>
              <w:t>சென்றார்கள்</w:t>
            </w:r>
            <w:r w:rsidRPr="00511379">
              <w:rPr>
                <w:rFonts w:ascii="TAU-Marutham" w:hAnsi="TAU-Marutham" w:cs="TAU-Marutham"/>
                <w:sz w:val="24"/>
                <w:szCs w:val="24"/>
              </w:rPr>
              <w:t xml:space="preserve"> </w:t>
            </w:r>
            <w:r w:rsidRPr="00511379">
              <w:rPr>
                <w:rFonts w:ascii="TAU-Marutham" w:hAnsi="TAU-Marutham" w:cs="TAU-Marutham" w:hint="cs"/>
                <w:sz w:val="24"/>
                <w:szCs w:val="24"/>
              </w:rPr>
              <w:t>என்ற</w:t>
            </w:r>
            <w:r w:rsidRPr="00511379">
              <w:rPr>
                <w:rFonts w:ascii="TAU-Marutham" w:hAnsi="TAU-Marutham" w:cs="TAU-Marutham"/>
                <w:sz w:val="24"/>
                <w:szCs w:val="24"/>
              </w:rPr>
              <w:t xml:space="preserve"> </w:t>
            </w:r>
            <w:r w:rsidRPr="00511379">
              <w:rPr>
                <w:rFonts w:ascii="TAU-Marutham" w:hAnsi="TAU-Marutham" w:cs="TAU-Marutham" w:hint="cs"/>
                <w:sz w:val="24"/>
                <w:szCs w:val="24"/>
              </w:rPr>
              <w:t>விபரம்</w:t>
            </w:r>
            <w:r w:rsidRPr="00511379">
              <w:rPr>
                <w:rFonts w:ascii="TAU-Marutham" w:hAnsi="TAU-Marutham" w:cs="TAU-Marutham"/>
                <w:sz w:val="24"/>
                <w:szCs w:val="24"/>
              </w:rPr>
              <w:t xml:space="preserve"> </w:t>
            </w:r>
            <w:r w:rsidRPr="00511379">
              <w:rPr>
                <w:rFonts w:ascii="TAU-Marutham" w:hAnsi="TAU-Marutham" w:cs="TAU-Marutham" w:hint="cs"/>
                <w:sz w:val="24"/>
                <w:szCs w:val="24"/>
              </w:rPr>
              <w:t>அறியாத</w:t>
            </w:r>
            <w:r w:rsidRPr="00511379">
              <w:rPr>
                <w:rFonts w:ascii="TAU-Marutham" w:hAnsi="TAU-Marutham" w:cs="TAU-Marutham"/>
                <w:sz w:val="24"/>
                <w:szCs w:val="24"/>
              </w:rPr>
              <w:t xml:space="preserve"> </w:t>
            </w:r>
            <w:r w:rsidRPr="00511379">
              <w:rPr>
                <w:rFonts w:ascii="TAU-Marutham" w:hAnsi="TAU-Marutham" w:cs="TAU-Marutham" w:hint="cs"/>
                <w:sz w:val="24"/>
                <w:szCs w:val="24"/>
              </w:rPr>
              <w:t>நிலை</w:t>
            </w:r>
            <w:r w:rsidRPr="00511379">
              <w:rPr>
                <w:rFonts w:ascii="TAU-Marutham" w:hAnsi="TAU-Marutham" w:cs="TAU-Marutham"/>
                <w:sz w:val="24"/>
                <w:szCs w:val="24"/>
              </w:rPr>
              <w:t xml:space="preserve"> </w:t>
            </w:r>
            <w:r w:rsidRPr="00511379">
              <w:rPr>
                <w:rFonts w:ascii="TAU-Marutham" w:hAnsi="TAU-Marutham" w:cs="TAU-Marutham" w:hint="cs"/>
                <w:sz w:val="24"/>
                <w:szCs w:val="24"/>
              </w:rPr>
              <w:t>உள்ளதாகவும்</w:t>
            </w:r>
            <w:r w:rsidRPr="00511379">
              <w:rPr>
                <w:rFonts w:ascii="TAU-Marutham" w:hAnsi="TAU-Marutham" w:cs="TAU-Marutham"/>
                <w:sz w:val="24"/>
                <w:szCs w:val="24"/>
              </w:rPr>
              <w:t xml:space="preserve">, </w:t>
            </w:r>
            <w:r w:rsidRPr="00511379">
              <w:rPr>
                <w:rFonts w:ascii="TAU-Marutham" w:hAnsi="TAU-Marutham" w:cs="TAU-Marutham" w:hint="cs"/>
                <w:sz w:val="24"/>
                <w:szCs w:val="24"/>
              </w:rPr>
              <w:t>அந்த</w:t>
            </w:r>
            <w:r w:rsidRPr="00511379">
              <w:rPr>
                <w:rFonts w:ascii="TAU-Marutham" w:hAnsi="TAU-Marutham" w:cs="TAU-Marutham"/>
                <w:sz w:val="24"/>
                <w:szCs w:val="24"/>
              </w:rPr>
              <w:t xml:space="preserve"> </w:t>
            </w:r>
            <w:r w:rsidRPr="00511379">
              <w:rPr>
                <w:rFonts w:ascii="TAU-Marutham" w:hAnsi="TAU-Marutham" w:cs="TAU-Marutham" w:hint="cs"/>
                <w:sz w:val="24"/>
                <w:szCs w:val="24"/>
              </w:rPr>
              <w:t>தொகையை</w:t>
            </w:r>
            <w:r w:rsidRPr="00511379">
              <w:rPr>
                <w:rFonts w:ascii="TAU-Marutham" w:hAnsi="TAU-Marutham" w:cs="TAU-Marutham"/>
                <w:sz w:val="24"/>
                <w:szCs w:val="24"/>
              </w:rPr>
              <w:t xml:space="preserve"> </w:t>
            </w:r>
            <w:r w:rsidRPr="00511379">
              <w:rPr>
                <w:rFonts w:ascii="TAU-Marutham" w:hAnsi="TAU-Marutham" w:cs="TAU-Marutham" w:hint="cs"/>
                <w:sz w:val="24"/>
                <w:szCs w:val="24"/>
              </w:rPr>
              <w:t>வசூலிக்க</w:t>
            </w:r>
            <w:r w:rsidRPr="00511379">
              <w:rPr>
                <w:rFonts w:ascii="TAU-Marutham" w:hAnsi="TAU-Marutham" w:cs="TAU-Marutham"/>
                <w:sz w:val="24"/>
                <w:szCs w:val="24"/>
              </w:rPr>
              <w:t xml:space="preserve"> வழிவகை இ</w:t>
            </w:r>
            <w:r w:rsidRPr="00511379">
              <w:rPr>
                <w:rFonts w:ascii="TAU-Marutham" w:hAnsi="TAU-Marutham" w:cs="TAU-Marutham" w:hint="cs"/>
                <w:sz w:val="24"/>
                <w:szCs w:val="24"/>
              </w:rPr>
              <w:t>ல்லை</w:t>
            </w:r>
            <w:r w:rsidRPr="00511379">
              <w:rPr>
                <w:rFonts w:ascii="TAU-Marutham" w:hAnsi="TAU-Marutham" w:cs="TAU-Marutham"/>
                <w:sz w:val="24"/>
                <w:szCs w:val="24"/>
              </w:rPr>
              <w:t xml:space="preserve"> </w:t>
            </w:r>
            <w:r w:rsidRPr="00511379">
              <w:rPr>
                <w:rFonts w:ascii="TAU-Marutham" w:hAnsi="TAU-Marutham" w:cs="TAU-Marutham" w:hint="cs"/>
                <w:sz w:val="24"/>
                <w:szCs w:val="24"/>
              </w:rPr>
              <w:t>என</w:t>
            </w:r>
            <w:r w:rsidRPr="00511379">
              <w:rPr>
                <w:rFonts w:ascii="TAU-Marutham" w:hAnsi="TAU-Marutham" w:cs="TAU-Marutham"/>
                <w:sz w:val="24"/>
                <w:szCs w:val="24"/>
              </w:rPr>
              <w:t xml:space="preserve"> </w:t>
            </w:r>
            <w:r w:rsidRPr="00511379">
              <w:rPr>
                <w:rFonts w:ascii="TAU-Marutham" w:hAnsi="TAU-Marutham" w:cs="TAU-Marutham" w:hint="cs"/>
                <w:sz w:val="24"/>
                <w:szCs w:val="24"/>
              </w:rPr>
              <w:t>தெரிவிக்கப்பட்டுள்ளது</w:t>
            </w:r>
            <w:r w:rsidRPr="00511379">
              <w:rPr>
                <w:rFonts w:ascii="TAU-Marutham" w:hAnsi="TAU-Marutham" w:cs="TAU-Marutham"/>
                <w:sz w:val="24"/>
                <w:szCs w:val="24"/>
              </w:rPr>
              <w:t>.  (</w:t>
            </w:r>
            <w:r w:rsidRPr="00511379">
              <w:rPr>
                <w:rFonts w:ascii="TAU-Marutham" w:hAnsi="TAU-Marutham" w:cs="TAU-Marutham" w:hint="cs"/>
                <w:sz w:val="24"/>
                <w:szCs w:val="24"/>
              </w:rPr>
              <w:t>வசூலிக்க</w:t>
            </w:r>
            <w:r w:rsidRPr="00511379">
              <w:rPr>
                <w:rFonts w:ascii="TAU-Marutham" w:hAnsi="TAU-Marutham" w:cs="TAU-Marutham"/>
                <w:sz w:val="24"/>
                <w:szCs w:val="24"/>
              </w:rPr>
              <w:t xml:space="preserve"> </w:t>
            </w:r>
            <w:r w:rsidRPr="00511379">
              <w:rPr>
                <w:rFonts w:ascii="TAU-Marutham" w:hAnsi="TAU-Marutham" w:cs="TAU-Marutham" w:hint="cs"/>
                <w:sz w:val="24"/>
                <w:szCs w:val="24"/>
              </w:rPr>
              <w:t>இயலாத</w:t>
            </w:r>
            <w:r w:rsidRPr="00511379">
              <w:rPr>
                <w:rFonts w:ascii="TAU-Marutham" w:hAnsi="TAU-Marutham" w:cs="TAU-Marutham"/>
                <w:sz w:val="24"/>
                <w:szCs w:val="24"/>
              </w:rPr>
              <w:t xml:space="preserve"> </w:t>
            </w:r>
            <w:r w:rsidRPr="00511379">
              <w:rPr>
                <w:rFonts w:ascii="TAU-Marutham" w:hAnsi="TAU-Marutham" w:cs="TAU-Marutham" w:hint="cs"/>
                <w:sz w:val="24"/>
                <w:szCs w:val="24"/>
              </w:rPr>
              <w:t>நிலையில்</w:t>
            </w:r>
            <w:r w:rsidRPr="00511379">
              <w:rPr>
                <w:rFonts w:ascii="TAU-Marutham" w:hAnsi="TAU-Marutham" w:cs="TAU-Marutham"/>
                <w:sz w:val="24"/>
                <w:szCs w:val="24"/>
              </w:rPr>
              <w:t xml:space="preserve"> </w:t>
            </w:r>
            <w:r w:rsidRPr="00511379">
              <w:rPr>
                <w:rFonts w:ascii="TAU-Marutham" w:hAnsi="TAU-Marutham" w:cs="TAU-Marutham" w:hint="cs"/>
                <w:sz w:val="24"/>
                <w:szCs w:val="24"/>
              </w:rPr>
              <w:t>உள்ள</w:t>
            </w:r>
            <w:r w:rsidRPr="00511379">
              <w:rPr>
                <w:rFonts w:ascii="TAU-Marutham" w:hAnsi="TAU-Marutham" w:cs="TAU-Marutham"/>
                <w:sz w:val="24"/>
                <w:szCs w:val="24"/>
              </w:rPr>
              <w:t xml:space="preserve"> </w:t>
            </w:r>
            <w:r w:rsidRPr="00511379">
              <w:rPr>
                <w:rFonts w:ascii="TAU-Marutham" w:hAnsi="TAU-Marutham" w:cs="TAU-Marutham" w:hint="cs"/>
                <w:sz w:val="24"/>
                <w:szCs w:val="24"/>
              </w:rPr>
              <w:t>தொழில்</w:t>
            </w:r>
            <w:r w:rsidRPr="00511379">
              <w:rPr>
                <w:rFonts w:ascii="TAU-Marutham" w:hAnsi="TAU-Marutham" w:cs="TAU-Marutham"/>
                <w:sz w:val="24"/>
                <w:szCs w:val="24"/>
              </w:rPr>
              <w:t xml:space="preserve"> </w:t>
            </w:r>
            <w:r w:rsidRPr="00511379">
              <w:rPr>
                <w:rFonts w:ascii="TAU-Marutham" w:hAnsi="TAU-Marutham" w:cs="TAU-Marutham" w:hint="cs"/>
                <w:sz w:val="24"/>
                <w:szCs w:val="24"/>
              </w:rPr>
              <w:t>வரி</w:t>
            </w:r>
            <w:r w:rsidRPr="00511379">
              <w:rPr>
                <w:rFonts w:ascii="TAU-Marutham" w:hAnsi="TAU-Marutham" w:cs="TAU-Marutham"/>
                <w:sz w:val="24"/>
                <w:szCs w:val="24"/>
              </w:rPr>
              <w:t xml:space="preserve"> </w:t>
            </w:r>
            <w:r w:rsidRPr="00511379">
              <w:rPr>
                <w:rFonts w:ascii="TAU-Marutham" w:hAnsi="TAU-Marutham" w:cs="TAU-Marutham" w:hint="cs"/>
                <w:sz w:val="24"/>
                <w:szCs w:val="24"/>
              </w:rPr>
              <w:t>வரிவிதிப்புகள்</w:t>
            </w:r>
            <w:r w:rsidRPr="00511379">
              <w:rPr>
                <w:rFonts w:ascii="TAU-Marutham" w:hAnsi="TAU-Marutham" w:cs="TAU-Marutham"/>
                <w:sz w:val="24"/>
                <w:szCs w:val="24"/>
              </w:rPr>
              <w:t xml:space="preserve"> பட்டியல் </w:t>
            </w:r>
            <w:r w:rsidRPr="00511379">
              <w:rPr>
                <w:rFonts w:ascii="TAU-Marutham" w:hAnsi="TAU-Marutham" w:cs="TAU-Marutham" w:hint="cs"/>
                <w:sz w:val="24"/>
                <w:szCs w:val="24"/>
              </w:rPr>
              <w:t>இணைக்கப்பட்டுள்ளது</w:t>
            </w:r>
            <w:r w:rsidRPr="00511379">
              <w:rPr>
                <w:rFonts w:ascii="TAU-Marutham" w:hAnsi="TAU-Marutham" w:cs="TAU-Marutham"/>
                <w:sz w:val="24"/>
                <w:szCs w:val="24"/>
              </w:rPr>
              <w:t xml:space="preserve">.) </w:t>
            </w:r>
          </w:p>
          <w:p w:rsidR="0004588B" w:rsidRPr="00511379" w:rsidRDefault="0004588B" w:rsidP="00B45FFD">
            <w:pPr>
              <w:ind w:firstLine="720"/>
              <w:jc w:val="both"/>
              <w:rPr>
                <w:rFonts w:ascii="TAU-Marutham" w:hAnsi="TAU-Marutham" w:cs="TAU-Marutham"/>
                <w:sz w:val="24"/>
                <w:szCs w:val="24"/>
              </w:rPr>
            </w:pPr>
            <w:r w:rsidRPr="00511379">
              <w:rPr>
                <w:rFonts w:ascii="TAU-Marutham" w:hAnsi="TAU-Marutham" w:cs="TAU-Marutham"/>
                <w:sz w:val="24"/>
                <w:szCs w:val="24"/>
              </w:rPr>
              <w:t xml:space="preserve">வருவாய் </w:t>
            </w:r>
            <w:r w:rsidRPr="00511379">
              <w:rPr>
                <w:rFonts w:ascii="TAU-Marutham" w:hAnsi="TAU-Marutham" w:cs="TAU-Marutham" w:hint="cs"/>
                <w:sz w:val="24"/>
                <w:szCs w:val="24"/>
              </w:rPr>
              <w:t>உதவியாளர்களின்</w:t>
            </w:r>
            <w:r w:rsidRPr="00511379">
              <w:rPr>
                <w:rFonts w:ascii="TAU-Marutham" w:hAnsi="TAU-Marutham" w:cs="TAU-Marutham"/>
                <w:sz w:val="24"/>
                <w:szCs w:val="24"/>
              </w:rPr>
              <w:t xml:space="preserve"> </w:t>
            </w:r>
            <w:r w:rsidRPr="00511379">
              <w:rPr>
                <w:rFonts w:ascii="TAU-Marutham" w:hAnsi="TAU-Marutham" w:cs="TAU-Marutham" w:hint="cs"/>
                <w:sz w:val="24"/>
                <w:szCs w:val="24"/>
              </w:rPr>
              <w:t>குறிப்பின்</w:t>
            </w:r>
            <w:r w:rsidRPr="00511379">
              <w:rPr>
                <w:rFonts w:ascii="TAU-Marutham" w:hAnsi="TAU-Marutham" w:cs="TAU-Marutham"/>
                <w:sz w:val="24"/>
                <w:szCs w:val="24"/>
              </w:rPr>
              <w:t xml:space="preserve"> </w:t>
            </w:r>
            <w:r w:rsidRPr="00511379">
              <w:rPr>
                <w:rFonts w:ascii="TAU-Marutham" w:hAnsi="TAU-Marutham" w:cs="TAU-Marutham" w:hint="cs"/>
                <w:sz w:val="24"/>
                <w:szCs w:val="24"/>
              </w:rPr>
              <w:t>மீது</w:t>
            </w:r>
            <w:r w:rsidRPr="00511379">
              <w:rPr>
                <w:rFonts w:ascii="TAU-Marutham" w:hAnsi="TAU-Marutham" w:cs="TAU-Marutham"/>
                <w:sz w:val="24"/>
                <w:szCs w:val="24"/>
              </w:rPr>
              <w:t xml:space="preserve"> இவ்வ</w:t>
            </w:r>
            <w:r w:rsidRPr="00511379">
              <w:rPr>
                <w:rFonts w:ascii="TAU-Marutham" w:hAnsi="TAU-Marutham" w:cs="TAU-Marutham" w:hint="cs"/>
                <w:sz w:val="24"/>
                <w:szCs w:val="24"/>
              </w:rPr>
              <w:t>லுவலக</w:t>
            </w:r>
            <w:r w:rsidRPr="00511379">
              <w:rPr>
                <w:rFonts w:ascii="TAU-Marutham" w:hAnsi="TAU-Marutham" w:cs="TAU-Marutham"/>
                <w:sz w:val="24"/>
                <w:szCs w:val="24"/>
              </w:rPr>
              <w:t xml:space="preserve"> </w:t>
            </w:r>
            <w:r w:rsidRPr="00511379">
              <w:rPr>
                <w:rFonts w:ascii="TAU-Marutham" w:hAnsi="TAU-Marutham" w:cs="TAU-Marutham" w:hint="cs"/>
                <w:sz w:val="24"/>
                <w:szCs w:val="24"/>
              </w:rPr>
              <w:t>பணியாளர்களை</w:t>
            </w:r>
            <w:r w:rsidRPr="00511379">
              <w:rPr>
                <w:rFonts w:ascii="TAU-Marutham" w:hAnsi="TAU-Marutham" w:cs="TAU-Marutham"/>
                <w:sz w:val="24"/>
                <w:szCs w:val="24"/>
              </w:rPr>
              <w:t xml:space="preserve"> கொண்டு 3 </w:t>
            </w:r>
            <w:r w:rsidRPr="00511379">
              <w:rPr>
                <w:rFonts w:ascii="TAU-Marutham" w:hAnsi="TAU-Marutham" w:cs="TAU-Marutham" w:hint="cs"/>
                <w:sz w:val="24"/>
                <w:szCs w:val="24"/>
              </w:rPr>
              <w:t>குழுக்கள்</w:t>
            </w:r>
            <w:r w:rsidRPr="00511379">
              <w:rPr>
                <w:rFonts w:ascii="TAU-Marutham" w:hAnsi="TAU-Marutham" w:cs="TAU-Marutham"/>
                <w:sz w:val="24"/>
                <w:szCs w:val="24"/>
              </w:rPr>
              <w:t xml:space="preserve"> </w:t>
            </w:r>
            <w:r w:rsidRPr="00511379">
              <w:rPr>
                <w:rFonts w:ascii="TAU-Marutham" w:hAnsi="TAU-Marutham" w:cs="TAU-Marutham" w:hint="cs"/>
                <w:sz w:val="24"/>
                <w:szCs w:val="24"/>
              </w:rPr>
              <w:t>அமைத்து</w:t>
            </w:r>
            <w:r w:rsidRPr="00511379">
              <w:rPr>
                <w:rFonts w:ascii="TAU-Marutham" w:hAnsi="TAU-Marutham" w:cs="TAU-Marutham"/>
                <w:sz w:val="24"/>
                <w:szCs w:val="24"/>
              </w:rPr>
              <w:t xml:space="preserve"> </w:t>
            </w:r>
            <w:r w:rsidRPr="00511379">
              <w:rPr>
                <w:rFonts w:ascii="TAU-Marutham" w:hAnsi="TAU-Marutham" w:cs="TAU-Marutham" w:hint="cs"/>
                <w:sz w:val="24"/>
                <w:szCs w:val="24"/>
              </w:rPr>
              <w:t>வார்டு</w:t>
            </w:r>
            <w:r w:rsidRPr="00511379">
              <w:rPr>
                <w:rFonts w:ascii="TAU-Marutham" w:hAnsi="TAU-Marutham" w:cs="TAU-Marutham"/>
                <w:sz w:val="24"/>
                <w:szCs w:val="24"/>
              </w:rPr>
              <w:t xml:space="preserve"> </w:t>
            </w:r>
            <w:r w:rsidRPr="00511379">
              <w:rPr>
                <w:rFonts w:ascii="TAU-Marutham" w:hAnsi="TAU-Marutham" w:cs="TAU-Marutham" w:hint="cs"/>
                <w:sz w:val="24"/>
                <w:szCs w:val="24"/>
              </w:rPr>
              <w:t>வாரியாக</w:t>
            </w:r>
            <w:r w:rsidRPr="00511379">
              <w:rPr>
                <w:rFonts w:ascii="TAU-Marutham" w:hAnsi="TAU-Marutham" w:cs="TAU-Marutham"/>
                <w:sz w:val="24"/>
                <w:szCs w:val="24"/>
              </w:rPr>
              <w:t xml:space="preserve"> </w:t>
            </w:r>
            <w:r w:rsidRPr="00511379">
              <w:rPr>
                <w:rFonts w:ascii="TAU-Marutham" w:hAnsi="TAU-Marutham" w:cs="TAU-Marutham" w:hint="cs"/>
                <w:sz w:val="24"/>
                <w:szCs w:val="24"/>
              </w:rPr>
              <w:t>ஆய்வு</w:t>
            </w:r>
            <w:r w:rsidRPr="00511379">
              <w:rPr>
                <w:rFonts w:ascii="TAU-Marutham" w:hAnsi="TAU-Marutham" w:cs="TAU-Marutham"/>
                <w:sz w:val="24"/>
                <w:szCs w:val="24"/>
              </w:rPr>
              <w:t xml:space="preserve"> </w:t>
            </w:r>
            <w:r w:rsidRPr="00511379">
              <w:rPr>
                <w:rFonts w:ascii="TAU-Marutham" w:hAnsi="TAU-Marutham" w:cs="TAU-Marutham" w:hint="cs"/>
                <w:sz w:val="24"/>
                <w:szCs w:val="24"/>
              </w:rPr>
              <w:t>செய்து</w:t>
            </w:r>
            <w:r w:rsidRPr="00511379">
              <w:rPr>
                <w:rFonts w:ascii="TAU-Marutham" w:hAnsi="TAU-Marutham" w:cs="TAU-Marutham"/>
                <w:sz w:val="24"/>
                <w:szCs w:val="24"/>
              </w:rPr>
              <w:t xml:space="preserve"> </w:t>
            </w:r>
            <w:r w:rsidRPr="00511379">
              <w:rPr>
                <w:rFonts w:ascii="TAU-Marutham" w:hAnsi="TAU-Marutham" w:cs="TAU-Marutham" w:hint="cs"/>
                <w:sz w:val="24"/>
                <w:szCs w:val="24"/>
              </w:rPr>
              <w:t>உரிய</w:t>
            </w:r>
            <w:r w:rsidRPr="00511379">
              <w:rPr>
                <w:rFonts w:ascii="TAU-Marutham" w:hAnsi="TAU-Marutham" w:cs="TAU-Marutham"/>
                <w:sz w:val="24"/>
                <w:szCs w:val="24"/>
              </w:rPr>
              <w:t xml:space="preserve"> </w:t>
            </w:r>
            <w:r w:rsidRPr="00511379">
              <w:rPr>
                <w:rFonts w:ascii="TAU-Marutham" w:hAnsi="TAU-Marutham" w:cs="TAU-Marutham" w:hint="cs"/>
                <w:sz w:val="24"/>
                <w:szCs w:val="24"/>
              </w:rPr>
              <w:t>அறிக்கை</w:t>
            </w:r>
            <w:r w:rsidRPr="00511379">
              <w:rPr>
                <w:rFonts w:ascii="TAU-Marutham" w:hAnsi="TAU-Marutham" w:cs="TAU-Marutham"/>
                <w:sz w:val="24"/>
                <w:szCs w:val="24"/>
              </w:rPr>
              <w:t xml:space="preserve"> </w:t>
            </w:r>
            <w:r w:rsidRPr="00511379">
              <w:rPr>
                <w:rFonts w:ascii="TAU-Marutham" w:hAnsi="TAU-Marutham" w:cs="TAU-Marutham" w:hint="cs"/>
                <w:sz w:val="24"/>
                <w:szCs w:val="24"/>
              </w:rPr>
              <w:t>சமர்ப்பிக்க</w:t>
            </w:r>
            <w:r w:rsidRPr="00511379">
              <w:rPr>
                <w:rFonts w:ascii="TAU-Marutham" w:hAnsi="TAU-Marutham" w:cs="TAU-Marutham"/>
                <w:sz w:val="24"/>
                <w:szCs w:val="24"/>
              </w:rPr>
              <w:t xml:space="preserve"> </w:t>
            </w:r>
            <w:r w:rsidRPr="00511379">
              <w:rPr>
                <w:rFonts w:ascii="TAU-Marutham" w:hAnsi="TAU-Marutham" w:cs="TAU-Marutham" w:hint="cs"/>
                <w:sz w:val="24"/>
                <w:szCs w:val="24"/>
              </w:rPr>
              <w:t>கோரப்பட்ட</w:t>
            </w:r>
            <w:r w:rsidRPr="00511379">
              <w:rPr>
                <w:rFonts w:ascii="TAU-Marutham" w:hAnsi="TAU-Marutham" w:cs="TAU-Marutham"/>
                <w:sz w:val="24"/>
                <w:szCs w:val="24"/>
              </w:rPr>
              <w:t xml:space="preserve">தில் </w:t>
            </w:r>
            <w:r w:rsidRPr="00511379">
              <w:rPr>
                <w:rFonts w:ascii="TAU-Marutham" w:hAnsi="TAU-Marutham" w:cs="TAU-Marutham" w:hint="cs"/>
                <w:sz w:val="24"/>
                <w:szCs w:val="24"/>
              </w:rPr>
              <w:t>குழு</w:t>
            </w:r>
            <w:r w:rsidRPr="00511379">
              <w:rPr>
                <w:rFonts w:ascii="TAU-Marutham" w:hAnsi="TAU-Marutham" w:cs="TAU-Marutham"/>
                <w:sz w:val="24"/>
                <w:szCs w:val="24"/>
              </w:rPr>
              <w:t xml:space="preserve"> </w:t>
            </w:r>
            <w:r w:rsidRPr="00511379">
              <w:rPr>
                <w:rFonts w:ascii="TAU-Marutham" w:hAnsi="TAU-Marutham" w:cs="TAU-Marutham" w:hint="cs"/>
                <w:sz w:val="24"/>
                <w:szCs w:val="24"/>
              </w:rPr>
              <w:t>உறுப்பினர்கள்</w:t>
            </w:r>
            <w:r w:rsidRPr="00511379">
              <w:rPr>
                <w:rFonts w:ascii="TAU-Marutham" w:hAnsi="TAU-Marutham" w:cs="TAU-Marutham"/>
                <w:sz w:val="24"/>
                <w:szCs w:val="24"/>
              </w:rPr>
              <w:t xml:space="preserve"> </w:t>
            </w:r>
            <w:r w:rsidRPr="00511379">
              <w:rPr>
                <w:rFonts w:ascii="TAU-Marutham" w:hAnsi="TAU-Marutham" w:cs="TAU-Marutham" w:hint="cs"/>
                <w:sz w:val="24"/>
                <w:szCs w:val="24"/>
              </w:rPr>
              <w:t>குறிப்பில்</w:t>
            </w:r>
            <w:r w:rsidRPr="00511379">
              <w:rPr>
                <w:rFonts w:ascii="TAU-Marutham" w:hAnsi="TAU-Marutham" w:cs="TAU-Marutham"/>
                <w:sz w:val="24"/>
                <w:szCs w:val="24"/>
              </w:rPr>
              <w:t xml:space="preserve"> வருவாய் </w:t>
            </w:r>
            <w:r w:rsidRPr="00511379">
              <w:rPr>
                <w:rFonts w:ascii="TAU-Marutham" w:hAnsi="TAU-Marutham" w:cs="TAU-Marutham" w:hint="cs"/>
                <w:sz w:val="24"/>
                <w:szCs w:val="24"/>
              </w:rPr>
              <w:t>உதவியாளர்கள்</w:t>
            </w:r>
            <w:r w:rsidRPr="00511379">
              <w:rPr>
                <w:rFonts w:ascii="TAU-Marutham" w:hAnsi="TAU-Marutham" w:cs="TAU-Marutham"/>
                <w:sz w:val="24"/>
                <w:szCs w:val="24"/>
              </w:rPr>
              <w:t xml:space="preserve"> </w:t>
            </w:r>
            <w:r w:rsidRPr="00511379">
              <w:rPr>
                <w:rFonts w:ascii="TAU-Marutham" w:hAnsi="TAU-Marutham" w:cs="TAU-Marutham" w:hint="cs"/>
                <w:sz w:val="24"/>
                <w:szCs w:val="24"/>
              </w:rPr>
              <w:t>அளித்துள்ள</w:t>
            </w:r>
            <w:r w:rsidRPr="00511379">
              <w:rPr>
                <w:rFonts w:ascii="TAU-Marutham" w:hAnsi="TAU-Marutham" w:cs="TAU-Marutham"/>
                <w:sz w:val="24"/>
                <w:szCs w:val="24"/>
              </w:rPr>
              <w:t xml:space="preserve"> </w:t>
            </w:r>
            <w:r w:rsidRPr="00511379">
              <w:rPr>
                <w:rFonts w:ascii="TAU-Marutham" w:hAnsi="TAU-Marutham" w:cs="TAU-Marutham" w:hint="cs"/>
                <w:sz w:val="24"/>
                <w:szCs w:val="24"/>
              </w:rPr>
              <w:t>பட்டியலில்</w:t>
            </w:r>
            <w:r w:rsidRPr="00511379">
              <w:rPr>
                <w:rFonts w:ascii="TAU-Marutham" w:hAnsi="TAU-Marutham" w:cs="TAU-Marutham"/>
                <w:sz w:val="24"/>
                <w:szCs w:val="24"/>
              </w:rPr>
              <w:t xml:space="preserve"> </w:t>
            </w:r>
            <w:r w:rsidRPr="00511379">
              <w:rPr>
                <w:rFonts w:ascii="TAU-Marutham" w:hAnsi="TAU-Marutham" w:cs="TAU-Marutham" w:hint="cs"/>
                <w:sz w:val="24"/>
                <w:szCs w:val="24"/>
              </w:rPr>
              <w:t>கண்டுள்ள</w:t>
            </w:r>
            <w:r w:rsidRPr="00511379">
              <w:rPr>
                <w:rFonts w:ascii="TAU-Marutham" w:hAnsi="TAU-Marutham" w:cs="TAU-Marutham"/>
                <w:sz w:val="24"/>
                <w:szCs w:val="24"/>
              </w:rPr>
              <w:t xml:space="preserve"> </w:t>
            </w:r>
            <w:r w:rsidRPr="00511379">
              <w:rPr>
                <w:rFonts w:ascii="TAU-Marutham" w:hAnsi="TAU-Marutham" w:cs="TAU-Marutham" w:hint="cs"/>
                <w:sz w:val="24"/>
                <w:szCs w:val="24"/>
              </w:rPr>
              <w:t>நிறுவனங்கள்</w:t>
            </w:r>
            <w:r w:rsidRPr="00511379">
              <w:rPr>
                <w:rFonts w:ascii="TAU-Marutham" w:hAnsi="TAU-Marutham" w:cs="TAU-Marutham"/>
                <w:sz w:val="24"/>
                <w:szCs w:val="24"/>
              </w:rPr>
              <w:t xml:space="preserve"> </w:t>
            </w:r>
            <w:r w:rsidRPr="00511379">
              <w:rPr>
                <w:rFonts w:ascii="TAU-Marutham" w:hAnsi="TAU-Marutham" w:cs="TAU-Marutham" w:hint="cs"/>
                <w:sz w:val="24"/>
                <w:szCs w:val="24"/>
              </w:rPr>
              <w:t>மற்றும்</w:t>
            </w:r>
            <w:r w:rsidRPr="00511379">
              <w:rPr>
                <w:rFonts w:ascii="TAU-Marutham" w:hAnsi="TAU-Marutham" w:cs="TAU-Marutham"/>
                <w:sz w:val="24"/>
                <w:szCs w:val="24"/>
              </w:rPr>
              <w:t xml:space="preserve"> </w:t>
            </w:r>
            <w:r w:rsidRPr="00511379">
              <w:rPr>
                <w:rFonts w:ascii="TAU-Marutham" w:hAnsi="TAU-Marutham" w:cs="TAU-Marutham" w:hint="cs"/>
                <w:sz w:val="24"/>
                <w:szCs w:val="24"/>
              </w:rPr>
              <w:t>கடைகள்</w:t>
            </w:r>
            <w:r w:rsidRPr="00511379">
              <w:rPr>
                <w:rFonts w:ascii="TAU-Marutham" w:hAnsi="TAU-Marutham" w:cs="TAU-Marutham"/>
                <w:sz w:val="24"/>
                <w:szCs w:val="24"/>
              </w:rPr>
              <w:t xml:space="preserve"> </w:t>
            </w:r>
            <w:r w:rsidRPr="00511379">
              <w:rPr>
                <w:rFonts w:ascii="TAU-Marutham" w:hAnsi="TAU-Marutham" w:cs="TAU-Marutham" w:hint="cs"/>
                <w:sz w:val="24"/>
                <w:szCs w:val="24"/>
              </w:rPr>
              <w:t>உரிய</w:t>
            </w:r>
            <w:r w:rsidRPr="00511379">
              <w:rPr>
                <w:rFonts w:ascii="TAU-Marutham" w:hAnsi="TAU-Marutham" w:cs="TAU-Marutham"/>
                <w:sz w:val="24"/>
                <w:szCs w:val="24"/>
              </w:rPr>
              <w:t xml:space="preserve"> </w:t>
            </w:r>
            <w:r w:rsidRPr="00511379">
              <w:rPr>
                <w:rFonts w:ascii="TAU-Marutham" w:hAnsi="TAU-Marutham" w:cs="TAU-Marutham" w:hint="cs"/>
                <w:sz w:val="24"/>
                <w:szCs w:val="24"/>
              </w:rPr>
              <w:t>முகவரியிலிருந்து</w:t>
            </w:r>
            <w:r w:rsidRPr="00511379">
              <w:rPr>
                <w:rFonts w:ascii="TAU-Marutham" w:hAnsi="TAU-Marutham" w:cs="TAU-Marutham"/>
                <w:sz w:val="24"/>
                <w:szCs w:val="24"/>
              </w:rPr>
              <w:t xml:space="preserve"> </w:t>
            </w:r>
            <w:r w:rsidRPr="00511379">
              <w:rPr>
                <w:rFonts w:ascii="TAU-Marutham" w:hAnsi="TAU-Marutham" w:cs="TAU-Marutham" w:hint="cs"/>
                <w:sz w:val="24"/>
                <w:szCs w:val="24"/>
              </w:rPr>
              <w:t>காலி</w:t>
            </w:r>
            <w:r w:rsidRPr="00511379">
              <w:rPr>
                <w:rFonts w:ascii="TAU-Marutham" w:hAnsi="TAU-Marutham" w:cs="TAU-Marutham"/>
                <w:sz w:val="24"/>
                <w:szCs w:val="24"/>
              </w:rPr>
              <w:t xml:space="preserve"> </w:t>
            </w:r>
            <w:r w:rsidRPr="00511379">
              <w:rPr>
                <w:rFonts w:ascii="TAU-Marutham" w:hAnsi="TAU-Marutham" w:cs="TAU-Marutham" w:hint="cs"/>
                <w:sz w:val="24"/>
                <w:szCs w:val="24"/>
              </w:rPr>
              <w:t>செய்யப்பட்டு</w:t>
            </w:r>
            <w:r w:rsidRPr="00511379">
              <w:rPr>
                <w:rFonts w:ascii="TAU-Marutham" w:hAnsi="TAU-Marutham" w:cs="TAU-Marutham"/>
                <w:sz w:val="24"/>
                <w:szCs w:val="24"/>
              </w:rPr>
              <w:t xml:space="preserve"> </w:t>
            </w:r>
            <w:r w:rsidRPr="00511379">
              <w:rPr>
                <w:rFonts w:ascii="TAU-Marutham" w:hAnsi="TAU-Marutham" w:cs="TAU-Marutham" w:hint="cs"/>
                <w:sz w:val="24"/>
                <w:szCs w:val="24"/>
              </w:rPr>
              <w:t>விட்டது</w:t>
            </w:r>
            <w:r w:rsidRPr="00511379">
              <w:rPr>
                <w:rFonts w:ascii="TAU-Marutham" w:hAnsi="TAU-Marutham" w:cs="TAU-Marutham"/>
                <w:sz w:val="24"/>
                <w:szCs w:val="24"/>
              </w:rPr>
              <w:t xml:space="preserve"> </w:t>
            </w:r>
            <w:r w:rsidRPr="00511379">
              <w:rPr>
                <w:rFonts w:ascii="TAU-Marutham" w:hAnsi="TAU-Marutham" w:cs="TAU-Marutham" w:hint="cs"/>
                <w:sz w:val="24"/>
                <w:szCs w:val="24"/>
              </w:rPr>
              <w:t>என</w:t>
            </w:r>
            <w:r w:rsidRPr="00511379">
              <w:rPr>
                <w:rFonts w:ascii="TAU-Marutham" w:hAnsi="TAU-Marutham" w:cs="TAU-Marutham"/>
                <w:sz w:val="24"/>
                <w:szCs w:val="24"/>
              </w:rPr>
              <w:t xml:space="preserve"> </w:t>
            </w:r>
            <w:r w:rsidRPr="00511379">
              <w:rPr>
                <w:rFonts w:ascii="TAU-Marutham" w:hAnsi="TAU-Marutham" w:cs="TAU-Marutham" w:hint="cs"/>
                <w:sz w:val="24"/>
                <w:szCs w:val="24"/>
              </w:rPr>
              <w:t>தெரிய</w:t>
            </w:r>
            <w:r w:rsidRPr="00511379">
              <w:rPr>
                <w:rFonts w:ascii="TAU-Marutham" w:hAnsi="TAU-Marutham" w:cs="TAU-Marutham"/>
                <w:sz w:val="24"/>
                <w:szCs w:val="24"/>
              </w:rPr>
              <w:t xml:space="preserve"> </w:t>
            </w:r>
            <w:r w:rsidRPr="00511379">
              <w:rPr>
                <w:rFonts w:ascii="TAU-Marutham" w:hAnsi="TAU-Marutham" w:cs="TAU-Marutham" w:hint="cs"/>
                <w:sz w:val="24"/>
                <w:szCs w:val="24"/>
              </w:rPr>
              <w:t>வருகிறது</w:t>
            </w:r>
            <w:r w:rsidRPr="00511379">
              <w:rPr>
                <w:rFonts w:ascii="TAU-Marutham" w:hAnsi="TAU-Marutham" w:cs="TAU-Marutham"/>
                <w:sz w:val="24"/>
                <w:szCs w:val="24"/>
              </w:rPr>
              <w:t xml:space="preserve">. </w:t>
            </w:r>
            <w:r w:rsidRPr="00511379">
              <w:rPr>
                <w:rFonts w:ascii="TAU-Marutham" w:hAnsi="TAU-Marutham" w:cs="TAU-Marutham" w:hint="cs"/>
                <w:sz w:val="24"/>
                <w:szCs w:val="24"/>
              </w:rPr>
              <w:t>அந்த</w:t>
            </w:r>
            <w:r w:rsidRPr="00511379">
              <w:rPr>
                <w:rFonts w:ascii="TAU-Marutham" w:hAnsi="TAU-Marutham" w:cs="TAU-Marutham"/>
                <w:sz w:val="24"/>
                <w:szCs w:val="24"/>
              </w:rPr>
              <w:t xml:space="preserve"> </w:t>
            </w:r>
            <w:r w:rsidRPr="00511379">
              <w:rPr>
                <w:rFonts w:ascii="TAU-Marutham" w:hAnsi="TAU-Marutham" w:cs="TAU-Marutham" w:hint="cs"/>
                <w:sz w:val="24"/>
                <w:szCs w:val="24"/>
              </w:rPr>
              <w:t>தொழில்வரி</w:t>
            </w:r>
            <w:r w:rsidRPr="00511379">
              <w:rPr>
                <w:rFonts w:ascii="TAU-Marutham" w:hAnsi="TAU-Marutham" w:cs="TAU-Marutham"/>
                <w:sz w:val="24"/>
                <w:szCs w:val="24"/>
              </w:rPr>
              <w:t xml:space="preserve"> </w:t>
            </w:r>
            <w:r w:rsidRPr="00511379">
              <w:rPr>
                <w:rFonts w:ascii="TAU-Marutham" w:hAnsi="TAU-Marutham" w:cs="TAU-Marutham" w:hint="cs"/>
                <w:sz w:val="24"/>
                <w:szCs w:val="24"/>
              </w:rPr>
              <w:t>தொகையை</w:t>
            </w:r>
            <w:r w:rsidRPr="00511379">
              <w:rPr>
                <w:rFonts w:ascii="TAU-Marutham" w:hAnsi="TAU-Marutham" w:cs="TAU-Marutham"/>
                <w:sz w:val="24"/>
                <w:szCs w:val="24"/>
              </w:rPr>
              <w:t xml:space="preserve"> </w:t>
            </w:r>
            <w:r w:rsidRPr="00511379">
              <w:rPr>
                <w:rFonts w:ascii="TAU-Marutham" w:hAnsi="TAU-Marutham" w:cs="TAU-Marutham" w:hint="cs"/>
                <w:sz w:val="24"/>
                <w:szCs w:val="24"/>
              </w:rPr>
              <w:t>வசூலிக்க</w:t>
            </w:r>
            <w:r w:rsidRPr="00511379">
              <w:rPr>
                <w:rFonts w:ascii="TAU-Marutham" w:hAnsi="TAU-Marutham" w:cs="TAU-Marutham"/>
                <w:sz w:val="24"/>
                <w:szCs w:val="24"/>
              </w:rPr>
              <w:t xml:space="preserve"> இயலாத </w:t>
            </w:r>
            <w:r w:rsidRPr="00511379">
              <w:rPr>
                <w:rFonts w:ascii="TAU-Marutham" w:hAnsi="TAU-Marutham" w:cs="TAU-Marutham" w:hint="cs"/>
                <w:sz w:val="24"/>
                <w:szCs w:val="24"/>
              </w:rPr>
              <w:t>நிலை</w:t>
            </w:r>
            <w:r w:rsidRPr="00511379">
              <w:rPr>
                <w:rFonts w:ascii="TAU-Marutham" w:hAnsi="TAU-Marutham" w:cs="TAU-Marutham"/>
                <w:sz w:val="24"/>
                <w:szCs w:val="24"/>
              </w:rPr>
              <w:t xml:space="preserve"> </w:t>
            </w:r>
            <w:r w:rsidRPr="00511379">
              <w:rPr>
                <w:rFonts w:ascii="TAU-Marutham" w:hAnsi="TAU-Marutham" w:cs="TAU-Marutham" w:hint="cs"/>
                <w:sz w:val="24"/>
                <w:szCs w:val="24"/>
              </w:rPr>
              <w:t>உள்ளதால்</w:t>
            </w:r>
            <w:r w:rsidRPr="00511379">
              <w:rPr>
                <w:rFonts w:ascii="TAU-Marutham" w:hAnsi="TAU-Marutham" w:cs="TAU-Marutham"/>
                <w:sz w:val="24"/>
                <w:szCs w:val="24"/>
              </w:rPr>
              <w:t xml:space="preserve"> </w:t>
            </w:r>
            <w:r w:rsidRPr="00511379">
              <w:rPr>
                <w:rFonts w:ascii="TAU-Marutham" w:hAnsi="TAU-Marutham" w:cs="TAU-Marutham" w:hint="cs"/>
                <w:sz w:val="24"/>
                <w:szCs w:val="24"/>
              </w:rPr>
              <w:t>அதனை</w:t>
            </w:r>
            <w:r w:rsidRPr="00511379">
              <w:rPr>
                <w:rFonts w:ascii="TAU-Marutham" w:hAnsi="TAU-Marutham" w:cs="TAU-Marutham"/>
                <w:sz w:val="24"/>
                <w:szCs w:val="24"/>
              </w:rPr>
              <w:t xml:space="preserve"> </w:t>
            </w:r>
            <w:r w:rsidRPr="00511379">
              <w:rPr>
                <w:rFonts w:ascii="TAU-Marutham" w:hAnsi="TAU-Marutham" w:cs="TAU-Marutham" w:hint="cs"/>
                <w:sz w:val="24"/>
                <w:szCs w:val="24"/>
              </w:rPr>
              <w:t>மன்றத்திற்கு</w:t>
            </w:r>
            <w:r w:rsidRPr="00511379">
              <w:rPr>
                <w:rFonts w:ascii="TAU-Marutham" w:hAnsi="TAU-Marutham" w:cs="TAU-Marutham"/>
                <w:sz w:val="24"/>
                <w:szCs w:val="24"/>
              </w:rPr>
              <w:t xml:space="preserve"> </w:t>
            </w:r>
            <w:r w:rsidRPr="00511379">
              <w:rPr>
                <w:rFonts w:ascii="TAU-Marutham" w:hAnsi="TAU-Marutham" w:cs="TAU-Marutham" w:hint="cs"/>
                <w:sz w:val="24"/>
                <w:szCs w:val="24"/>
              </w:rPr>
              <w:t>பொருள்</w:t>
            </w:r>
            <w:r w:rsidRPr="00511379">
              <w:rPr>
                <w:rFonts w:ascii="TAU-Marutham" w:hAnsi="TAU-Marutham" w:cs="TAU-Marutham"/>
                <w:sz w:val="24"/>
                <w:szCs w:val="24"/>
              </w:rPr>
              <w:t xml:space="preserve"> </w:t>
            </w:r>
            <w:r w:rsidRPr="00511379">
              <w:rPr>
                <w:rFonts w:ascii="TAU-Marutham" w:hAnsi="TAU-Marutham" w:cs="TAU-Marutham" w:hint="cs"/>
                <w:sz w:val="24"/>
                <w:szCs w:val="24"/>
              </w:rPr>
              <w:t>வைத்து</w:t>
            </w:r>
            <w:r w:rsidRPr="00511379">
              <w:rPr>
                <w:rFonts w:ascii="TAU-Marutham" w:hAnsi="TAU-Marutham" w:cs="TAU-Marutham"/>
                <w:sz w:val="24"/>
                <w:szCs w:val="24"/>
              </w:rPr>
              <w:t xml:space="preserve"> வ</w:t>
            </w:r>
            <w:r w:rsidRPr="00511379">
              <w:rPr>
                <w:rFonts w:ascii="TAU-Marutham" w:hAnsi="TAU-Marutham" w:cs="TAU-Marutham" w:hint="cs"/>
                <w:sz w:val="24"/>
                <w:szCs w:val="24"/>
              </w:rPr>
              <w:t>ஜா</w:t>
            </w:r>
            <w:r w:rsidRPr="00511379">
              <w:rPr>
                <w:rFonts w:ascii="TAU-Marutham" w:hAnsi="TAU-Marutham" w:cs="TAU-Marutham"/>
                <w:sz w:val="24"/>
                <w:szCs w:val="24"/>
              </w:rPr>
              <w:t xml:space="preserve"> </w:t>
            </w:r>
            <w:r w:rsidRPr="00511379">
              <w:rPr>
                <w:rFonts w:ascii="TAU-Marutham" w:hAnsi="TAU-Marutham" w:cs="TAU-Marutham" w:hint="cs"/>
                <w:sz w:val="24"/>
                <w:szCs w:val="24"/>
              </w:rPr>
              <w:t>செய்திட</w:t>
            </w:r>
            <w:r w:rsidRPr="00511379">
              <w:rPr>
                <w:rFonts w:ascii="TAU-Marutham" w:hAnsi="TAU-Marutham" w:cs="TAU-Marutham"/>
                <w:sz w:val="24"/>
                <w:szCs w:val="24"/>
              </w:rPr>
              <w:t xml:space="preserve"> </w:t>
            </w:r>
            <w:r w:rsidRPr="00511379">
              <w:rPr>
                <w:rFonts w:ascii="TAU-Marutham" w:hAnsi="TAU-Marutham" w:cs="TAU-Marutham" w:hint="cs"/>
                <w:sz w:val="24"/>
                <w:szCs w:val="24"/>
              </w:rPr>
              <w:t>நடவடிக்கை</w:t>
            </w:r>
            <w:r w:rsidRPr="00511379">
              <w:rPr>
                <w:rFonts w:ascii="TAU-Marutham" w:hAnsi="TAU-Marutham" w:cs="TAU-Marutham"/>
                <w:sz w:val="24"/>
                <w:szCs w:val="24"/>
              </w:rPr>
              <w:t xml:space="preserve"> </w:t>
            </w:r>
            <w:r w:rsidRPr="00511379">
              <w:rPr>
                <w:rFonts w:ascii="TAU-Marutham" w:hAnsi="TAU-Marutham" w:cs="TAU-Marutham" w:hint="cs"/>
                <w:sz w:val="24"/>
                <w:szCs w:val="24"/>
              </w:rPr>
              <w:t>மேற்கொள்ளலாம்</w:t>
            </w:r>
            <w:r w:rsidRPr="00511379">
              <w:rPr>
                <w:rFonts w:ascii="TAU-Marutham" w:hAnsi="TAU-Marutham" w:cs="TAU-Marutham"/>
                <w:sz w:val="24"/>
                <w:szCs w:val="24"/>
              </w:rPr>
              <w:t xml:space="preserve"> </w:t>
            </w:r>
            <w:r w:rsidRPr="00511379">
              <w:rPr>
                <w:rFonts w:ascii="TAU-Marutham" w:hAnsi="TAU-Marutham" w:cs="TAU-Marutham" w:hint="cs"/>
                <w:sz w:val="24"/>
                <w:szCs w:val="24"/>
              </w:rPr>
              <w:t>என</w:t>
            </w:r>
            <w:r w:rsidRPr="00511379">
              <w:rPr>
                <w:rFonts w:ascii="TAU-Marutham" w:hAnsi="TAU-Marutham" w:cs="TAU-Marutham"/>
                <w:sz w:val="24"/>
                <w:szCs w:val="24"/>
              </w:rPr>
              <w:t xml:space="preserve"> </w:t>
            </w:r>
            <w:r w:rsidRPr="00511379">
              <w:rPr>
                <w:rFonts w:ascii="TAU-Marutham" w:hAnsi="TAU-Marutham" w:cs="TAU-Marutham" w:hint="cs"/>
                <w:sz w:val="24"/>
                <w:szCs w:val="24"/>
              </w:rPr>
              <w:t>தெரிவித்துள்ளனர்</w:t>
            </w:r>
            <w:r w:rsidRPr="00511379">
              <w:rPr>
                <w:rFonts w:ascii="TAU-Marutham" w:hAnsi="TAU-Marutham" w:cs="TAU-Marutham"/>
                <w:sz w:val="24"/>
                <w:szCs w:val="24"/>
              </w:rPr>
              <w:t>.</w:t>
            </w:r>
          </w:p>
          <w:p w:rsidR="0004588B" w:rsidRDefault="0004588B" w:rsidP="00B45FFD">
            <w:pPr>
              <w:ind w:firstLine="720"/>
              <w:jc w:val="both"/>
              <w:rPr>
                <w:rFonts w:ascii="TAU-Marutham" w:hAnsi="TAU-Marutham" w:cs="TAU-Marutham"/>
                <w:sz w:val="24"/>
                <w:szCs w:val="24"/>
              </w:rPr>
            </w:pPr>
            <w:r w:rsidRPr="00511379">
              <w:rPr>
                <w:rFonts w:ascii="TAU-Marutham" w:hAnsi="TAU-Marutham" w:cs="TAU-Marutham" w:hint="cs"/>
                <w:sz w:val="24"/>
                <w:szCs w:val="24"/>
              </w:rPr>
              <w:t>எனவே</w:t>
            </w:r>
            <w:r w:rsidRPr="00511379">
              <w:rPr>
                <w:rFonts w:ascii="TAU-Marutham" w:hAnsi="TAU-Marutham" w:cs="TAU-Marutham"/>
                <w:sz w:val="24"/>
                <w:szCs w:val="24"/>
              </w:rPr>
              <w:t xml:space="preserve"> </w:t>
            </w:r>
            <w:r w:rsidRPr="00511379">
              <w:rPr>
                <w:rFonts w:ascii="TAU-Marutham" w:hAnsi="TAU-Marutham" w:cs="TAU-Marutham" w:hint="cs"/>
                <w:sz w:val="24"/>
                <w:szCs w:val="24"/>
              </w:rPr>
              <w:t>தமிழ்நாடு</w:t>
            </w:r>
            <w:r w:rsidRPr="00511379">
              <w:rPr>
                <w:rFonts w:ascii="TAU-Marutham" w:hAnsi="TAU-Marutham" w:cs="TAU-Marutham"/>
                <w:sz w:val="24"/>
                <w:szCs w:val="24"/>
              </w:rPr>
              <w:t xml:space="preserve"> </w:t>
            </w:r>
            <w:r w:rsidRPr="00511379">
              <w:rPr>
                <w:rFonts w:ascii="TAU-Marutham" w:hAnsi="TAU-Marutham" w:cs="TAU-Marutham" w:hint="cs"/>
                <w:sz w:val="24"/>
                <w:szCs w:val="24"/>
              </w:rPr>
              <w:t>மாவட்ட</w:t>
            </w:r>
            <w:r w:rsidRPr="00511379">
              <w:rPr>
                <w:rFonts w:ascii="TAU-Marutham" w:hAnsi="TAU-Marutham" w:cs="TAU-Marutham"/>
                <w:sz w:val="24"/>
                <w:szCs w:val="24"/>
              </w:rPr>
              <w:t xml:space="preserve"> </w:t>
            </w:r>
            <w:r w:rsidRPr="00511379">
              <w:rPr>
                <w:rFonts w:ascii="TAU-Marutham" w:hAnsi="TAU-Marutham" w:cs="TAU-Marutham" w:hint="cs"/>
                <w:sz w:val="24"/>
                <w:szCs w:val="24"/>
              </w:rPr>
              <w:t>நகராட்சிக</w:t>
            </w:r>
            <w:r w:rsidRPr="00511379">
              <w:rPr>
                <w:rFonts w:ascii="TAU-Marutham" w:hAnsi="TAU-Marutham" w:cs="TAU-Marutham"/>
                <w:sz w:val="24"/>
                <w:szCs w:val="24"/>
              </w:rPr>
              <w:t xml:space="preserve">ளின் </w:t>
            </w:r>
            <w:r w:rsidRPr="00511379">
              <w:rPr>
                <w:rFonts w:ascii="TAU-Marutham" w:hAnsi="TAU-Marutham" w:cs="TAU-Marutham" w:hint="cs"/>
                <w:sz w:val="24"/>
                <w:szCs w:val="24"/>
              </w:rPr>
              <w:t>சட்டம்</w:t>
            </w:r>
            <w:r w:rsidRPr="00511379">
              <w:rPr>
                <w:rFonts w:ascii="TAU-Marutham" w:hAnsi="TAU-Marutham" w:cs="TAU-Marutham"/>
                <w:sz w:val="24"/>
                <w:szCs w:val="24"/>
              </w:rPr>
              <w:t xml:space="preserve"> </w:t>
            </w:r>
            <w:proofErr w:type="gramStart"/>
            <w:r w:rsidRPr="00511379">
              <w:rPr>
                <w:rFonts w:ascii="TAU-Marutham" w:hAnsi="TAU-Marutham" w:cs="TAU-Marutham"/>
                <w:sz w:val="24"/>
                <w:szCs w:val="24"/>
              </w:rPr>
              <w:t xml:space="preserve">1920  </w:t>
            </w:r>
            <w:r w:rsidRPr="00511379">
              <w:rPr>
                <w:rFonts w:ascii="TAU-Marutham" w:hAnsi="TAU-Marutham" w:cs="TAU-Marutham" w:hint="cs"/>
                <w:sz w:val="24"/>
                <w:szCs w:val="24"/>
              </w:rPr>
              <w:t>ப</w:t>
            </w:r>
            <w:proofErr w:type="gramEnd"/>
            <w:r w:rsidRPr="00511379">
              <w:rPr>
                <w:rFonts w:ascii="TAU-Marutham" w:hAnsi="TAU-Marutham" w:cs="TAU-Marutham" w:hint="cs"/>
                <w:sz w:val="24"/>
                <w:szCs w:val="24"/>
              </w:rPr>
              <w:t>ிரிவு</w:t>
            </w:r>
            <w:r w:rsidRPr="00511379">
              <w:rPr>
                <w:rFonts w:ascii="TAU-Marutham" w:hAnsi="TAU-Marutham" w:cs="TAU-Marutham"/>
                <w:sz w:val="24"/>
                <w:szCs w:val="24"/>
              </w:rPr>
              <w:t xml:space="preserve"> 118-ன் </w:t>
            </w:r>
            <w:r w:rsidRPr="00511379">
              <w:rPr>
                <w:rFonts w:ascii="TAU-Marutham" w:hAnsi="TAU-Marutham" w:cs="TAU-Marutham" w:hint="cs"/>
                <w:sz w:val="24"/>
                <w:szCs w:val="24"/>
              </w:rPr>
              <w:t>கீழ்</w:t>
            </w:r>
            <w:r w:rsidRPr="00511379">
              <w:rPr>
                <w:rFonts w:ascii="TAU-Marutham" w:hAnsi="TAU-Marutham" w:cs="TAU-Marutham"/>
                <w:sz w:val="24"/>
                <w:szCs w:val="24"/>
              </w:rPr>
              <w:t xml:space="preserve"> </w:t>
            </w:r>
            <w:r w:rsidRPr="00511379">
              <w:rPr>
                <w:rFonts w:ascii="TAU-Marutham" w:hAnsi="TAU-Marutham" w:cs="TAU-Marutham" w:hint="cs"/>
                <w:sz w:val="24"/>
                <w:szCs w:val="24"/>
              </w:rPr>
              <w:t>வசூலிக்கப்ப</w:t>
            </w:r>
            <w:r w:rsidRPr="00511379">
              <w:rPr>
                <w:rFonts w:ascii="TAU-Marutham" w:hAnsi="TAU-Marutham" w:cs="TAU-Marutham"/>
                <w:sz w:val="24"/>
                <w:szCs w:val="24"/>
              </w:rPr>
              <w:t xml:space="preserve">டாத </w:t>
            </w:r>
            <w:r w:rsidRPr="00511379">
              <w:rPr>
                <w:rFonts w:ascii="TAU-Marutham" w:hAnsi="TAU-Marutham" w:cs="TAU-Marutham" w:hint="cs"/>
                <w:sz w:val="24"/>
                <w:szCs w:val="24"/>
              </w:rPr>
              <w:t>காலம்</w:t>
            </w:r>
            <w:r w:rsidRPr="00511379">
              <w:rPr>
                <w:rFonts w:ascii="TAU-Marutham" w:hAnsi="TAU-Marutham" w:cs="TAU-Marutham"/>
                <w:sz w:val="24"/>
                <w:szCs w:val="24"/>
              </w:rPr>
              <w:t xml:space="preserve"> </w:t>
            </w:r>
            <w:r w:rsidRPr="00511379">
              <w:rPr>
                <w:rFonts w:ascii="TAU-Marutham" w:hAnsi="TAU-Marutham" w:cs="TAU-Marutham" w:hint="cs"/>
                <w:sz w:val="24"/>
                <w:szCs w:val="24"/>
              </w:rPr>
              <w:t>கடந்த</w:t>
            </w:r>
            <w:r w:rsidRPr="00511379">
              <w:rPr>
                <w:rFonts w:ascii="TAU-Marutham" w:hAnsi="TAU-Marutham" w:cs="TAU-Marutham"/>
                <w:sz w:val="24"/>
                <w:szCs w:val="24"/>
              </w:rPr>
              <w:t xml:space="preserve"> வரியினங்களை </w:t>
            </w:r>
            <w:r w:rsidRPr="00511379">
              <w:rPr>
                <w:rFonts w:ascii="TAU-Marutham" w:hAnsi="TAU-Marutham" w:cs="TAU-Marutham" w:hint="cs"/>
                <w:sz w:val="24"/>
                <w:szCs w:val="24"/>
              </w:rPr>
              <w:t>தள்ளுபடி</w:t>
            </w:r>
            <w:r w:rsidRPr="00511379">
              <w:rPr>
                <w:rFonts w:ascii="TAU-Marutham" w:hAnsi="TAU-Marutham" w:cs="TAU-Marutham"/>
                <w:sz w:val="24"/>
                <w:szCs w:val="24"/>
              </w:rPr>
              <w:t xml:space="preserve"> </w:t>
            </w:r>
            <w:r w:rsidRPr="00511379">
              <w:rPr>
                <w:rFonts w:ascii="TAU-Marutham" w:hAnsi="TAU-Marutham" w:cs="TAU-Marutham" w:hint="cs"/>
                <w:sz w:val="24"/>
                <w:szCs w:val="24"/>
              </w:rPr>
              <w:t>செய்</w:t>
            </w:r>
            <w:r w:rsidRPr="00511379">
              <w:rPr>
                <w:rFonts w:ascii="TAU-Marutham" w:hAnsi="TAU-Marutham" w:cs="TAU-Marutham"/>
                <w:sz w:val="24"/>
                <w:szCs w:val="24"/>
              </w:rPr>
              <w:t xml:space="preserve">திட </w:t>
            </w:r>
            <w:r w:rsidRPr="00511379">
              <w:rPr>
                <w:rFonts w:ascii="TAU-Marutham" w:hAnsi="TAU-Marutham" w:cs="TAU-Marutham" w:hint="cs"/>
                <w:sz w:val="24"/>
                <w:szCs w:val="24"/>
              </w:rPr>
              <w:t>கீழ்காணும்</w:t>
            </w:r>
            <w:r w:rsidRPr="00511379">
              <w:rPr>
                <w:rFonts w:ascii="TAU-Marutham" w:hAnsi="TAU-Marutham" w:cs="TAU-Marutham"/>
                <w:sz w:val="24"/>
                <w:szCs w:val="24"/>
              </w:rPr>
              <w:t xml:space="preserve"> </w:t>
            </w:r>
            <w:r w:rsidRPr="00511379">
              <w:rPr>
                <w:rFonts w:ascii="TAU-Marutham" w:hAnsi="TAU-Marutham" w:cs="TAU-Marutham" w:hint="cs"/>
                <w:sz w:val="24"/>
                <w:szCs w:val="24"/>
              </w:rPr>
              <w:t>விவரப்படி</w:t>
            </w:r>
            <w:r w:rsidRPr="00511379">
              <w:rPr>
                <w:rFonts w:ascii="TAU-Marutham" w:hAnsi="TAU-Marutham" w:cs="TAU-Marutham"/>
                <w:sz w:val="24"/>
                <w:szCs w:val="24"/>
              </w:rPr>
              <w:t xml:space="preserve"> </w:t>
            </w:r>
            <w:r w:rsidRPr="00511379">
              <w:rPr>
                <w:rFonts w:ascii="TAU-Marutham" w:hAnsi="TAU-Marutham" w:cs="TAU-Marutham" w:hint="cs"/>
                <w:sz w:val="24"/>
                <w:szCs w:val="24"/>
              </w:rPr>
              <w:t>வசூ</w:t>
            </w:r>
            <w:r w:rsidRPr="00511379">
              <w:rPr>
                <w:rFonts w:ascii="TAU-Marutham" w:hAnsi="TAU-Marutham" w:cs="TAU-Marutham"/>
                <w:sz w:val="24"/>
                <w:szCs w:val="24"/>
              </w:rPr>
              <w:t xml:space="preserve">லிக்க </w:t>
            </w:r>
            <w:r w:rsidRPr="00511379">
              <w:rPr>
                <w:rFonts w:ascii="TAU-Marutham" w:hAnsi="TAU-Marutham" w:cs="TAU-Marutham" w:hint="cs"/>
                <w:sz w:val="24"/>
                <w:szCs w:val="24"/>
              </w:rPr>
              <w:t>இயலாத</w:t>
            </w:r>
            <w:r w:rsidRPr="00511379">
              <w:rPr>
                <w:rFonts w:ascii="TAU-Marutham" w:hAnsi="TAU-Marutham" w:cs="TAU-Marutham"/>
                <w:sz w:val="24"/>
                <w:szCs w:val="24"/>
              </w:rPr>
              <w:t xml:space="preserve"> </w:t>
            </w:r>
            <w:r w:rsidRPr="00511379">
              <w:rPr>
                <w:rFonts w:ascii="TAU-Marutham" w:hAnsi="TAU-Marutham" w:cs="TAU-Marutham" w:hint="cs"/>
                <w:sz w:val="24"/>
                <w:szCs w:val="24"/>
              </w:rPr>
              <w:t>நிலையில்</w:t>
            </w:r>
            <w:r w:rsidRPr="00511379">
              <w:rPr>
                <w:rFonts w:ascii="TAU-Marutham" w:hAnsi="TAU-Marutham" w:cs="TAU-Marutham"/>
                <w:sz w:val="24"/>
                <w:szCs w:val="24"/>
              </w:rPr>
              <w:t xml:space="preserve"> </w:t>
            </w:r>
            <w:r w:rsidRPr="00511379">
              <w:rPr>
                <w:rFonts w:ascii="TAU-Marutham" w:hAnsi="TAU-Marutham" w:cs="TAU-Marutham" w:hint="cs"/>
                <w:sz w:val="24"/>
                <w:szCs w:val="24"/>
              </w:rPr>
              <w:t>உள்ள</w:t>
            </w:r>
            <w:r w:rsidRPr="00511379">
              <w:rPr>
                <w:rFonts w:ascii="TAU-Marutham" w:hAnsi="TAU-Marutham" w:cs="TAU-Marutham"/>
                <w:sz w:val="24"/>
                <w:szCs w:val="24"/>
              </w:rPr>
              <w:t xml:space="preserve"> </w:t>
            </w:r>
            <w:r w:rsidRPr="00511379">
              <w:rPr>
                <w:rFonts w:ascii="TAU-Marutham" w:hAnsi="TAU-Marutham" w:cs="TAU-Marutham" w:hint="cs"/>
                <w:sz w:val="24"/>
                <w:szCs w:val="24"/>
              </w:rPr>
              <w:t>தொழில்</w:t>
            </w:r>
            <w:r w:rsidRPr="00511379">
              <w:rPr>
                <w:rFonts w:ascii="TAU-Marutham" w:hAnsi="TAU-Marutham" w:cs="TAU-Marutham"/>
                <w:sz w:val="24"/>
                <w:szCs w:val="24"/>
              </w:rPr>
              <w:t xml:space="preserve"> </w:t>
            </w:r>
            <w:r w:rsidRPr="00511379">
              <w:rPr>
                <w:rFonts w:ascii="TAU-Marutham" w:hAnsi="TAU-Marutham" w:cs="TAU-Marutham" w:hint="cs"/>
                <w:sz w:val="24"/>
                <w:szCs w:val="24"/>
              </w:rPr>
              <w:t>வரி</w:t>
            </w:r>
            <w:r w:rsidRPr="00511379">
              <w:rPr>
                <w:rFonts w:ascii="TAU-Marutham" w:hAnsi="TAU-Marutham" w:cs="TAU-Marutham"/>
                <w:sz w:val="24"/>
                <w:szCs w:val="24"/>
              </w:rPr>
              <w:t xml:space="preserve"> </w:t>
            </w:r>
            <w:r w:rsidRPr="00511379">
              <w:rPr>
                <w:rFonts w:ascii="TAU-Marutham" w:hAnsi="TAU-Marutham" w:cs="TAU-Marutham" w:hint="cs"/>
                <w:sz w:val="24"/>
                <w:szCs w:val="24"/>
              </w:rPr>
              <w:t>இனங்களை</w:t>
            </w:r>
            <w:r w:rsidRPr="00511379">
              <w:rPr>
                <w:rFonts w:ascii="TAU-Marutham" w:hAnsi="TAU-Marutham" w:cs="TAU-Marutham"/>
                <w:sz w:val="24"/>
                <w:szCs w:val="24"/>
              </w:rPr>
              <w:t xml:space="preserve"> </w:t>
            </w:r>
            <w:r w:rsidRPr="00511379">
              <w:rPr>
                <w:rFonts w:ascii="TAU-Marutham" w:hAnsi="TAU-Marutham" w:cs="TAU-Marutham" w:hint="cs"/>
                <w:sz w:val="24"/>
                <w:szCs w:val="24"/>
              </w:rPr>
              <w:t>தள்ளுபடி</w:t>
            </w:r>
            <w:r w:rsidRPr="00511379">
              <w:rPr>
                <w:rFonts w:ascii="TAU-Marutham" w:hAnsi="TAU-Marutham" w:cs="TAU-Marutham"/>
                <w:sz w:val="24"/>
                <w:szCs w:val="24"/>
              </w:rPr>
              <w:t xml:space="preserve"> </w:t>
            </w:r>
            <w:r w:rsidRPr="00511379">
              <w:rPr>
                <w:rFonts w:ascii="TAU-Marutham" w:hAnsi="TAU-Marutham" w:cs="TAU-Marutham" w:hint="cs"/>
                <w:sz w:val="24"/>
                <w:szCs w:val="24"/>
              </w:rPr>
              <w:t>செய்</w:t>
            </w:r>
            <w:r w:rsidRPr="00511379">
              <w:rPr>
                <w:rFonts w:ascii="TAU-Marutham" w:hAnsi="TAU-Marutham" w:cs="TAU-Marutham"/>
                <w:sz w:val="24"/>
                <w:szCs w:val="24"/>
              </w:rPr>
              <w:t xml:space="preserve">திட </w:t>
            </w:r>
            <w:r w:rsidRPr="00511379">
              <w:rPr>
                <w:rFonts w:ascii="TAU-Marutham" w:hAnsi="TAU-Marutham" w:cs="TAU-Marutham" w:hint="cs"/>
                <w:sz w:val="24"/>
                <w:szCs w:val="24"/>
              </w:rPr>
              <w:t>மன்றத்தின்</w:t>
            </w:r>
            <w:r w:rsidRPr="00511379">
              <w:rPr>
                <w:rFonts w:ascii="TAU-Marutham" w:hAnsi="TAU-Marutham" w:cs="TAU-Marutham"/>
                <w:sz w:val="24"/>
                <w:szCs w:val="24"/>
              </w:rPr>
              <w:t xml:space="preserve"> </w:t>
            </w:r>
            <w:r w:rsidRPr="00511379">
              <w:rPr>
                <w:rFonts w:ascii="TAU-Marutham" w:hAnsi="TAU-Marutham" w:cs="TAU-Marutham" w:hint="cs"/>
                <w:sz w:val="24"/>
                <w:szCs w:val="24"/>
              </w:rPr>
              <w:t>அனுமதி</w:t>
            </w:r>
            <w:r w:rsidRPr="00511379">
              <w:rPr>
                <w:rFonts w:ascii="TAU-Marutham" w:hAnsi="TAU-Marutham" w:cs="TAU-Marutham"/>
                <w:sz w:val="24"/>
                <w:szCs w:val="24"/>
              </w:rPr>
              <w:t xml:space="preserve"> </w:t>
            </w:r>
            <w:r w:rsidRPr="00511379">
              <w:rPr>
                <w:rFonts w:ascii="TAU-Marutham" w:hAnsi="TAU-Marutham" w:cs="TAU-Marutham" w:hint="cs"/>
                <w:sz w:val="24"/>
                <w:szCs w:val="24"/>
              </w:rPr>
              <w:t>வேண்டப்படுகிறது</w:t>
            </w:r>
            <w:r w:rsidRPr="00511379">
              <w:rPr>
                <w:rFonts w:ascii="TAU-Marutham" w:hAnsi="TAU-Marutham" w:cs="TAU-Marutham"/>
                <w:sz w:val="24"/>
                <w:szCs w:val="24"/>
              </w:rPr>
              <w:t>.</w:t>
            </w:r>
          </w:p>
          <w:p w:rsidR="00272656" w:rsidRDefault="00272656" w:rsidP="00B45FFD">
            <w:pPr>
              <w:ind w:firstLine="720"/>
              <w:jc w:val="both"/>
              <w:rPr>
                <w:rFonts w:ascii="TAU-Marutham" w:hAnsi="TAU-Marutham" w:cs="TAU-Marutham"/>
                <w:sz w:val="24"/>
                <w:szCs w:val="24"/>
              </w:rPr>
            </w:pPr>
          </w:p>
          <w:p w:rsidR="008227D8" w:rsidRDefault="008227D8" w:rsidP="00B45FFD">
            <w:pPr>
              <w:ind w:firstLine="720"/>
              <w:jc w:val="both"/>
              <w:rPr>
                <w:rFonts w:ascii="TAU-Marutham" w:hAnsi="TAU-Marutham" w:cs="TAU-Marutham"/>
                <w:sz w:val="24"/>
                <w:szCs w:val="24"/>
              </w:rPr>
            </w:pPr>
          </w:p>
          <w:p w:rsidR="00272656" w:rsidRDefault="00272656" w:rsidP="00B45FFD">
            <w:pPr>
              <w:ind w:firstLine="720"/>
              <w:jc w:val="both"/>
              <w:rPr>
                <w:rFonts w:ascii="TAU-Marutham" w:hAnsi="TAU-Marutham" w:cs="TAU-Marutham"/>
                <w:sz w:val="24"/>
                <w:szCs w:val="24"/>
              </w:rPr>
            </w:pPr>
          </w:p>
          <w:p w:rsidR="00272656" w:rsidRPr="00511379" w:rsidRDefault="00272656" w:rsidP="00B45FFD">
            <w:pPr>
              <w:ind w:firstLine="720"/>
              <w:jc w:val="both"/>
              <w:rPr>
                <w:rFonts w:ascii="TAU-Marutham" w:hAnsi="TAU-Marutham" w:cs="TAU-Marutham"/>
                <w:sz w:val="24"/>
                <w:szCs w:val="24"/>
              </w:rPr>
            </w:pPr>
          </w:p>
          <w:tbl>
            <w:tblPr>
              <w:tblStyle w:val="TableGrid"/>
              <w:tblW w:w="0" w:type="auto"/>
              <w:tblInd w:w="828" w:type="dxa"/>
              <w:tblLayout w:type="fixed"/>
              <w:tblLook w:val="04A0"/>
            </w:tblPr>
            <w:tblGrid>
              <w:gridCol w:w="1080"/>
              <w:gridCol w:w="1530"/>
              <w:gridCol w:w="2880"/>
            </w:tblGrid>
            <w:tr w:rsidR="0004588B" w:rsidRPr="00511379" w:rsidTr="00BD5C85">
              <w:tc>
                <w:tcPr>
                  <w:tcW w:w="1080" w:type="dxa"/>
                </w:tcPr>
                <w:p w:rsidR="0004588B" w:rsidRPr="00511379" w:rsidRDefault="0004588B" w:rsidP="00D404EE">
                  <w:pPr>
                    <w:jc w:val="center"/>
                    <w:rPr>
                      <w:rFonts w:ascii="TAU-Marutham" w:hAnsi="TAU-Marutham" w:cs="TAU-Marutham"/>
                      <w:b/>
                      <w:sz w:val="24"/>
                      <w:szCs w:val="24"/>
                    </w:rPr>
                  </w:pPr>
                  <w:r w:rsidRPr="00511379">
                    <w:rPr>
                      <w:rFonts w:ascii="TAU-Marutham" w:hAnsi="TAU-Marutham" w:cs="TAU-Marutham"/>
                      <w:b/>
                      <w:sz w:val="24"/>
                      <w:szCs w:val="24"/>
                    </w:rPr>
                    <w:lastRenderedPageBreak/>
                    <w:t>வ.எண்</w:t>
                  </w:r>
                </w:p>
              </w:tc>
              <w:tc>
                <w:tcPr>
                  <w:tcW w:w="1530" w:type="dxa"/>
                </w:tcPr>
                <w:p w:rsidR="0004588B" w:rsidRPr="00511379" w:rsidRDefault="0004588B" w:rsidP="00D404EE">
                  <w:pPr>
                    <w:jc w:val="center"/>
                    <w:rPr>
                      <w:rFonts w:ascii="TAU-Marutham" w:hAnsi="TAU-Marutham" w:cs="TAU-Marutham"/>
                      <w:b/>
                      <w:sz w:val="24"/>
                      <w:szCs w:val="24"/>
                    </w:rPr>
                  </w:pPr>
                  <w:r w:rsidRPr="00511379">
                    <w:rPr>
                      <w:rFonts w:ascii="TAU-Marutham" w:hAnsi="TAU-Marutham" w:cs="TAU-Marutham"/>
                      <w:b/>
                      <w:sz w:val="24"/>
                      <w:szCs w:val="24"/>
                    </w:rPr>
                    <w:t>வார்டு எண்</w:t>
                  </w:r>
                </w:p>
              </w:tc>
              <w:tc>
                <w:tcPr>
                  <w:tcW w:w="2880" w:type="dxa"/>
                </w:tcPr>
                <w:p w:rsidR="0004588B" w:rsidRPr="00511379" w:rsidRDefault="0004588B" w:rsidP="00D404EE">
                  <w:pPr>
                    <w:jc w:val="center"/>
                    <w:rPr>
                      <w:rFonts w:ascii="TAU-Marutham" w:hAnsi="TAU-Marutham" w:cs="TAU-Marutham"/>
                      <w:b/>
                      <w:sz w:val="24"/>
                      <w:szCs w:val="24"/>
                    </w:rPr>
                  </w:pPr>
                  <w:r w:rsidRPr="00511379">
                    <w:rPr>
                      <w:rFonts w:ascii="TAU-Marutham" w:hAnsi="TAU-Marutham" w:cs="TAU-Marutham"/>
                      <w:b/>
                      <w:sz w:val="24"/>
                      <w:szCs w:val="24"/>
                    </w:rPr>
                    <w:t>தொழில்வரி தொகை ரூ.</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1</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1</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7305</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2</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2</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894</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3</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3</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109186</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4</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4</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367517</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5</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5</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724746</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6</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6</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29978</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7</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7</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206750</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8</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8</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31118</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9</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11</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87247</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10</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13</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31492</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11</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15</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49460</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12</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16</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40318</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13</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17</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55513</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14</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18</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694943</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15</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19</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24965</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16</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20</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209231</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17</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21</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599791</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18</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22</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80783</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19</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23</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1213352</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20</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24</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13437</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21</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26</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50433</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22</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27</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178223</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23</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28</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172275</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24</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29</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46122</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25</w:t>
                  </w:r>
                </w:p>
              </w:tc>
              <w:tc>
                <w:tcPr>
                  <w:tcW w:w="153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30</w:t>
                  </w:r>
                </w:p>
              </w:tc>
              <w:tc>
                <w:tcPr>
                  <w:tcW w:w="2880" w:type="dxa"/>
                </w:tcPr>
                <w:p w:rsidR="0004588B" w:rsidRPr="00511379" w:rsidRDefault="0004588B" w:rsidP="00D404EE">
                  <w:pPr>
                    <w:jc w:val="center"/>
                    <w:rPr>
                      <w:rFonts w:ascii="TAU-Marutham" w:hAnsi="TAU-Marutham" w:cs="TAU-Marutham"/>
                      <w:sz w:val="24"/>
                      <w:szCs w:val="24"/>
                    </w:rPr>
                  </w:pPr>
                  <w:r w:rsidRPr="00511379">
                    <w:rPr>
                      <w:rFonts w:ascii="TAU-Marutham" w:hAnsi="TAU-Marutham" w:cs="TAU-Marutham"/>
                      <w:sz w:val="24"/>
                      <w:szCs w:val="24"/>
                    </w:rPr>
                    <w:t>30625</w:t>
                  </w:r>
                </w:p>
              </w:tc>
            </w:tr>
            <w:tr w:rsidR="0004588B" w:rsidRPr="00511379" w:rsidTr="00BD5C85">
              <w:tc>
                <w:tcPr>
                  <w:tcW w:w="1080" w:type="dxa"/>
                </w:tcPr>
                <w:p w:rsidR="0004588B" w:rsidRPr="00511379" w:rsidRDefault="0004588B" w:rsidP="00D404EE">
                  <w:pPr>
                    <w:jc w:val="center"/>
                    <w:rPr>
                      <w:rFonts w:ascii="TAU-Marutham" w:hAnsi="TAU-Marutham" w:cs="TAU-Marutham"/>
                      <w:sz w:val="24"/>
                      <w:szCs w:val="24"/>
                    </w:rPr>
                  </w:pPr>
                </w:p>
              </w:tc>
              <w:tc>
                <w:tcPr>
                  <w:tcW w:w="1530" w:type="dxa"/>
                </w:tcPr>
                <w:p w:rsidR="0004588B" w:rsidRPr="00511379" w:rsidRDefault="0004588B" w:rsidP="00D404EE">
                  <w:pPr>
                    <w:jc w:val="center"/>
                    <w:rPr>
                      <w:rFonts w:ascii="TAU-Marutham" w:hAnsi="TAU-Marutham" w:cs="TAU-Marutham"/>
                      <w:b/>
                      <w:sz w:val="24"/>
                      <w:szCs w:val="24"/>
                    </w:rPr>
                  </w:pPr>
                  <w:r w:rsidRPr="00511379">
                    <w:rPr>
                      <w:rFonts w:ascii="TAU-Marutham" w:hAnsi="TAU-Marutham" w:cs="TAU-Marutham"/>
                      <w:b/>
                      <w:sz w:val="24"/>
                      <w:szCs w:val="24"/>
                    </w:rPr>
                    <w:t>மொத்தம்</w:t>
                  </w:r>
                </w:p>
              </w:tc>
              <w:tc>
                <w:tcPr>
                  <w:tcW w:w="2880" w:type="dxa"/>
                </w:tcPr>
                <w:p w:rsidR="0004588B" w:rsidRPr="00511379" w:rsidRDefault="0004588B" w:rsidP="00D404EE">
                  <w:pPr>
                    <w:jc w:val="center"/>
                    <w:rPr>
                      <w:rFonts w:ascii="TAU-Marutham" w:hAnsi="TAU-Marutham" w:cs="TAU-Marutham"/>
                      <w:b/>
                      <w:sz w:val="24"/>
                      <w:szCs w:val="24"/>
                    </w:rPr>
                  </w:pPr>
                  <w:r w:rsidRPr="00511379">
                    <w:rPr>
                      <w:rFonts w:ascii="TAU-Marutham" w:hAnsi="TAU-Marutham" w:cs="TAU-Marutham"/>
                      <w:b/>
                      <w:sz w:val="24"/>
                      <w:szCs w:val="24"/>
                    </w:rPr>
                    <w:t>50,55,704</w:t>
                  </w:r>
                </w:p>
              </w:tc>
            </w:tr>
          </w:tbl>
          <w:p w:rsidR="0004588B" w:rsidRPr="00511379" w:rsidRDefault="0004588B" w:rsidP="00B45FFD">
            <w:pPr>
              <w:jc w:val="both"/>
              <w:rPr>
                <w:rFonts w:ascii="TAU-Marutham" w:hAnsi="TAU-Marutham" w:cs="TAU-Marutham"/>
                <w:b/>
                <w:sz w:val="24"/>
                <w:szCs w:val="24"/>
              </w:rPr>
            </w:pPr>
            <w:r w:rsidRPr="00511379">
              <w:rPr>
                <w:rFonts w:ascii="TAU-Marutham" w:hAnsi="TAU-Marutham" w:cs="TAU-Marutham" w:hint="cs"/>
                <w:b/>
                <w:sz w:val="24"/>
                <w:szCs w:val="24"/>
              </w:rPr>
              <w:t>அலுவலக</w:t>
            </w:r>
            <w:r w:rsidRPr="00511379">
              <w:rPr>
                <w:rFonts w:ascii="TAU-Marutham" w:hAnsi="TAU-Marutham" w:cs="TAU-Marutham"/>
                <w:b/>
                <w:sz w:val="24"/>
                <w:szCs w:val="24"/>
              </w:rPr>
              <w:t xml:space="preserve"> </w:t>
            </w:r>
            <w:r w:rsidRPr="00511379">
              <w:rPr>
                <w:rFonts w:ascii="TAU-Marutham" w:hAnsi="TAU-Marutham" w:cs="TAU-Marutham" w:hint="cs"/>
                <w:b/>
                <w:sz w:val="24"/>
                <w:szCs w:val="24"/>
              </w:rPr>
              <w:t>குறிப்பு</w:t>
            </w:r>
            <w:r w:rsidRPr="00511379">
              <w:rPr>
                <w:rFonts w:ascii="TAU-Marutham" w:hAnsi="TAU-Marutham" w:cs="TAU-Marutham"/>
                <w:b/>
                <w:sz w:val="24"/>
                <w:szCs w:val="24"/>
              </w:rPr>
              <w:t xml:space="preserve"> :</w:t>
            </w:r>
          </w:p>
          <w:p w:rsidR="0004588B" w:rsidRPr="00511379" w:rsidRDefault="0004588B" w:rsidP="00B45FFD">
            <w:pPr>
              <w:ind w:firstLine="720"/>
              <w:jc w:val="both"/>
              <w:rPr>
                <w:rFonts w:ascii="TAU-Marutham" w:hAnsi="TAU-Marutham" w:cs="TAU-Marutham"/>
                <w:sz w:val="24"/>
                <w:szCs w:val="24"/>
              </w:rPr>
            </w:pPr>
            <w:r w:rsidRPr="00511379">
              <w:rPr>
                <w:rFonts w:ascii="TAU-Marutham" w:hAnsi="TAU-Marutham" w:cs="TAU-Marutham"/>
                <w:sz w:val="24"/>
                <w:szCs w:val="24"/>
              </w:rPr>
              <w:t xml:space="preserve"> </w:t>
            </w:r>
            <w:r w:rsidRPr="00511379">
              <w:rPr>
                <w:rFonts w:ascii="TAU-Marutham" w:hAnsi="TAU-Marutham" w:cs="TAU-Marutham"/>
                <w:sz w:val="24"/>
                <w:szCs w:val="24"/>
              </w:rPr>
              <w:tab/>
            </w:r>
            <w:r w:rsidRPr="00511379">
              <w:rPr>
                <w:rFonts w:ascii="TAU-Marutham" w:hAnsi="TAU-Marutham" w:cs="TAU-Marutham" w:hint="cs"/>
                <w:sz w:val="24"/>
                <w:szCs w:val="24"/>
              </w:rPr>
              <w:t>வ</w:t>
            </w:r>
            <w:r w:rsidRPr="00511379">
              <w:rPr>
                <w:rFonts w:ascii="TAU-Marutham" w:hAnsi="TAU-Marutham" w:cs="TAU-Marutham"/>
                <w:sz w:val="24"/>
                <w:szCs w:val="24"/>
              </w:rPr>
              <w:t>சூலி</w:t>
            </w:r>
            <w:r w:rsidRPr="00511379">
              <w:rPr>
                <w:rFonts w:ascii="TAU-Marutham" w:hAnsi="TAU-Marutham" w:cs="TAU-Marutham" w:hint="cs"/>
                <w:sz w:val="24"/>
                <w:szCs w:val="24"/>
              </w:rPr>
              <w:t>க்க</w:t>
            </w:r>
            <w:r w:rsidRPr="00511379">
              <w:rPr>
                <w:rFonts w:ascii="TAU-Marutham" w:hAnsi="TAU-Marutham" w:cs="TAU-Marutham"/>
                <w:sz w:val="24"/>
                <w:szCs w:val="24"/>
              </w:rPr>
              <w:t xml:space="preserve"> </w:t>
            </w:r>
            <w:r w:rsidRPr="00511379">
              <w:rPr>
                <w:rFonts w:ascii="TAU-Marutham" w:hAnsi="TAU-Marutham" w:cs="TAU-Marutham" w:hint="cs"/>
                <w:sz w:val="24"/>
                <w:szCs w:val="24"/>
              </w:rPr>
              <w:t>இயலாத</w:t>
            </w:r>
            <w:r w:rsidRPr="00511379">
              <w:rPr>
                <w:rFonts w:ascii="TAU-Marutham" w:hAnsi="TAU-Marutham" w:cs="TAU-Marutham"/>
                <w:sz w:val="24"/>
                <w:szCs w:val="24"/>
              </w:rPr>
              <w:t xml:space="preserve"> </w:t>
            </w:r>
            <w:r w:rsidRPr="00511379">
              <w:rPr>
                <w:rFonts w:ascii="TAU-Marutham" w:hAnsi="TAU-Marutham" w:cs="TAU-Marutham" w:hint="cs"/>
                <w:sz w:val="24"/>
                <w:szCs w:val="24"/>
              </w:rPr>
              <w:t>நிலையில்</w:t>
            </w:r>
            <w:r w:rsidRPr="00511379">
              <w:rPr>
                <w:rFonts w:ascii="TAU-Marutham" w:hAnsi="TAU-Marutham" w:cs="TAU-Marutham"/>
                <w:sz w:val="24"/>
                <w:szCs w:val="24"/>
              </w:rPr>
              <w:t xml:space="preserve"> </w:t>
            </w:r>
            <w:r w:rsidRPr="00511379">
              <w:rPr>
                <w:rFonts w:ascii="TAU-Marutham" w:hAnsi="TAU-Marutham" w:cs="TAU-Marutham" w:hint="cs"/>
                <w:sz w:val="24"/>
                <w:szCs w:val="24"/>
              </w:rPr>
              <w:t>உள்ள</w:t>
            </w:r>
            <w:r w:rsidRPr="00511379">
              <w:rPr>
                <w:rFonts w:ascii="TAU-Marutham" w:hAnsi="TAU-Marutham" w:cs="TAU-Marutham"/>
                <w:sz w:val="24"/>
                <w:szCs w:val="24"/>
              </w:rPr>
              <w:t xml:space="preserve"> </w:t>
            </w:r>
            <w:r w:rsidRPr="00511379">
              <w:rPr>
                <w:rFonts w:ascii="TAU-Marutham" w:hAnsi="TAU-Marutham" w:cs="TAU-Marutham" w:hint="cs"/>
                <w:sz w:val="24"/>
                <w:szCs w:val="24"/>
              </w:rPr>
              <w:t>தொழில்</w:t>
            </w:r>
            <w:r w:rsidRPr="00511379">
              <w:rPr>
                <w:rFonts w:ascii="TAU-Marutham" w:hAnsi="TAU-Marutham" w:cs="TAU-Marutham"/>
                <w:sz w:val="24"/>
                <w:szCs w:val="24"/>
              </w:rPr>
              <w:t xml:space="preserve"> </w:t>
            </w:r>
            <w:r w:rsidRPr="00511379">
              <w:rPr>
                <w:rFonts w:ascii="TAU-Marutham" w:hAnsi="TAU-Marutham" w:cs="TAU-Marutham" w:hint="cs"/>
                <w:sz w:val="24"/>
                <w:szCs w:val="24"/>
              </w:rPr>
              <w:t>வரி</w:t>
            </w:r>
            <w:r w:rsidRPr="00511379">
              <w:rPr>
                <w:rFonts w:ascii="TAU-Marutham" w:hAnsi="TAU-Marutham" w:cs="TAU-Marutham"/>
                <w:sz w:val="24"/>
                <w:szCs w:val="24"/>
              </w:rPr>
              <w:t xml:space="preserve"> </w:t>
            </w:r>
            <w:r w:rsidRPr="00511379">
              <w:rPr>
                <w:rFonts w:ascii="TAU-Marutham" w:hAnsi="TAU-Marutham" w:cs="TAU-Marutham" w:hint="cs"/>
                <w:sz w:val="24"/>
                <w:szCs w:val="24"/>
              </w:rPr>
              <w:t>தொகை</w:t>
            </w:r>
            <w:r w:rsidRPr="00511379">
              <w:rPr>
                <w:rFonts w:ascii="TAU-Marutham" w:hAnsi="TAU-Marutham" w:cs="TAU-Marutham"/>
                <w:sz w:val="24"/>
                <w:szCs w:val="24"/>
              </w:rPr>
              <w:t xml:space="preserve"> ரூ.50</w:t>
            </w:r>
            <w:proofErr w:type="gramStart"/>
            <w:r w:rsidRPr="00511379">
              <w:rPr>
                <w:rFonts w:ascii="TAU-Marutham" w:hAnsi="TAU-Marutham" w:cs="TAU-Marutham"/>
                <w:sz w:val="24"/>
                <w:szCs w:val="24"/>
              </w:rPr>
              <w:t>,55,704</w:t>
            </w:r>
            <w:proofErr w:type="gramEnd"/>
            <w:r w:rsidRPr="00511379">
              <w:rPr>
                <w:rFonts w:ascii="TAU-Marutham" w:hAnsi="TAU-Marutham" w:cs="TAU-Marutham"/>
                <w:sz w:val="24"/>
                <w:szCs w:val="24"/>
              </w:rPr>
              <w:t xml:space="preserve">/-ஐ </w:t>
            </w:r>
            <w:r w:rsidRPr="00511379">
              <w:rPr>
                <w:rFonts w:ascii="TAU-Marutham" w:hAnsi="TAU-Marutham" w:cs="TAU-Marutham" w:hint="cs"/>
                <w:sz w:val="24"/>
                <w:szCs w:val="24"/>
              </w:rPr>
              <w:t>தள்ளுபடி</w:t>
            </w:r>
            <w:r w:rsidRPr="00511379">
              <w:rPr>
                <w:rFonts w:ascii="TAU-Marutham" w:hAnsi="TAU-Marutham" w:cs="TAU-Marutham"/>
                <w:sz w:val="24"/>
                <w:szCs w:val="24"/>
              </w:rPr>
              <w:t xml:space="preserve"> </w:t>
            </w:r>
            <w:r w:rsidRPr="00511379">
              <w:rPr>
                <w:rFonts w:ascii="TAU-Marutham" w:hAnsi="TAU-Marutham" w:cs="TAU-Marutham" w:hint="cs"/>
                <w:sz w:val="24"/>
                <w:szCs w:val="24"/>
              </w:rPr>
              <w:t>செய்</w:t>
            </w:r>
            <w:r w:rsidRPr="00511379">
              <w:rPr>
                <w:rFonts w:ascii="TAU-Marutham" w:hAnsi="TAU-Marutham" w:cs="TAU-Marutham"/>
                <w:sz w:val="24"/>
                <w:szCs w:val="24"/>
              </w:rPr>
              <w:t xml:space="preserve">திட </w:t>
            </w:r>
            <w:r w:rsidRPr="00511379">
              <w:rPr>
                <w:rFonts w:ascii="TAU-Marutham" w:hAnsi="TAU-Marutham" w:cs="TAU-Marutham" w:hint="cs"/>
                <w:sz w:val="24"/>
                <w:szCs w:val="24"/>
              </w:rPr>
              <w:t>மன்றம்</w:t>
            </w:r>
            <w:r w:rsidRPr="00511379">
              <w:rPr>
                <w:rFonts w:ascii="TAU-Marutham" w:hAnsi="TAU-Marutham" w:cs="TAU-Marutham"/>
                <w:sz w:val="24"/>
                <w:szCs w:val="24"/>
              </w:rPr>
              <w:t xml:space="preserve"> </w:t>
            </w:r>
            <w:r w:rsidRPr="00511379">
              <w:rPr>
                <w:rFonts w:ascii="TAU-Marutham" w:hAnsi="TAU-Marutham" w:cs="TAU-Marutham" w:hint="cs"/>
                <w:sz w:val="24"/>
                <w:szCs w:val="24"/>
              </w:rPr>
              <w:t>அனுமதிக்கலாம்</w:t>
            </w:r>
            <w:r w:rsidRPr="00511379">
              <w:rPr>
                <w:rFonts w:ascii="TAU-Marutham" w:hAnsi="TAU-Marutham" w:cs="TAU-Marutham"/>
                <w:sz w:val="24"/>
                <w:szCs w:val="24"/>
              </w:rPr>
              <w:t xml:space="preserve">. </w:t>
            </w:r>
            <w:r w:rsidRPr="00511379">
              <w:rPr>
                <w:rFonts w:ascii="TAU-Marutham" w:hAnsi="TAU-Marutham" w:cs="TAU-Marutham" w:hint="cs"/>
                <w:sz w:val="24"/>
                <w:szCs w:val="24"/>
              </w:rPr>
              <w:t>மேலும்</w:t>
            </w:r>
            <w:r w:rsidRPr="00511379">
              <w:rPr>
                <w:rFonts w:ascii="TAU-Marutham" w:hAnsi="TAU-Marutham" w:cs="TAU-Marutham"/>
                <w:sz w:val="24"/>
                <w:szCs w:val="24"/>
              </w:rPr>
              <w:t xml:space="preserve"> </w:t>
            </w:r>
            <w:r w:rsidRPr="00511379">
              <w:rPr>
                <w:rFonts w:ascii="TAU-Marutham" w:hAnsi="TAU-Marutham" w:cs="TAU-Marutham" w:hint="cs"/>
                <w:sz w:val="24"/>
                <w:szCs w:val="24"/>
              </w:rPr>
              <w:t>தொடர்</w:t>
            </w:r>
            <w:r w:rsidRPr="00511379">
              <w:rPr>
                <w:rFonts w:ascii="TAU-Marutham" w:hAnsi="TAU-Marutham" w:cs="TAU-Marutham"/>
                <w:sz w:val="24"/>
                <w:szCs w:val="24"/>
              </w:rPr>
              <w:t xml:space="preserve"> கேட்</w:t>
            </w:r>
            <w:r w:rsidRPr="00511379">
              <w:rPr>
                <w:rFonts w:ascii="TAU-Marutham" w:hAnsi="TAU-Marutham" w:cs="TAU-Marutham" w:hint="cs"/>
                <w:sz w:val="24"/>
                <w:szCs w:val="24"/>
              </w:rPr>
              <w:t>பு</w:t>
            </w:r>
            <w:r w:rsidRPr="00511379">
              <w:rPr>
                <w:rFonts w:ascii="TAU-Marutham" w:hAnsi="TAU-Marutham" w:cs="TAU-Marutham"/>
                <w:sz w:val="24"/>
                <w:szCs w:val="24"/>
              </w:rPr>
              <w:t xml:space="preserve"> எழுப்</w:t>
            </w:r>
            <w:r w:rsidRPr="00511379">
              <w:rPr>
                <w:rFonts w:ascii="TAU-Marutham" w:hAnsi="TAU-Marutham" w:cs="TAU-Marutham" w:hint="cs"/>
                <w:sz w:val="24"/>
                <w:szCs w:val="24"/>
              </w:rPr>
              <w:t>ப</w:t>
            </w:r>
            <w:r w:rsidRPr="00511379">
              <w:rPr>
                <w:rFonts w:ascii="TAU-Marutham" w:hAnsi="TAU-Marutham" w:cs="TAU-Marutham"/>
                <w:sz w:val="24"/>
                <w:szCs w:val="24"/>
              </w:rPr>
              <w:t>ப்ப</w:t>
            </w:r>
            <w:r w:rsidRPr="00511379">
              <w:rPr>
                <w:rFonts w:ascii="TAU-Marutham" w:hAnsi="TAU-Marutham" w:cs="TAU-Marutham" w:hint="cs"/>
                <w:sz w:val="24"/>
                <w:szCs w:val="24"/>
              </w:rPr>
              <w:t>டாமல்</w:t>
            </w:r>
            <w:r w:rsidRPr="00511379">
              <w:rPr>
                <w:rFonts w:ascii="TAU-Marutham" w:hAnsi="TAU-Marutham" w:cs="TAU-Marutham"/>
                <w:sz w:val="24"/>
                <w:szCs w:val="24"/>
              </w:rPr>
              <w:t xml:space="preserve"> </w:t>
            </w:r>
            <w:r w:rsidRPr="00511379">
              <w:rPr>
                <w:rFonts w:ascii="TAU-Marutham" w:hAnsi="TAU-Marutham" w:cs="TAU-Marutham" w:hint="cs"/>
                <w:sz w:val="24"/>
                <w:szCs w:val="24"/>
              </w:rPr>
              <w:t>தள்ளுபடி</w:t>
            </w:r>
            <w:r w:rsidRPr="00511379">
              <w:rPr>
                <w:rFonts w:ascii="TAU-Marutham" w:hAnsi="TAU-Marutham" w:cs="TAU-Marutham"/>
                <w:sz w:val="24"/>
                <w:szCs w:val="24"/>
              </w:rPr>
              <w:t xml:space="preserve"> </w:t>
            </w:r>
            <w:r w:rsidRPr="00511379">
              <w:rPr>
                <w:rFonts w:ascii="TAU-Marutham" w:hAnsi="TAU-Marutham" w:cs="TAU-Marutham" w:hint="cs"/>
                <w:sz w:val="24"/>
                <w:szCs w:val="24"/>
              </w:rPr>
              <w:t>செய்</w:t>
            </w:r>
            <w:r w:rsidRPr="00511379">
              <w:rPr>
                <w:rFonts w:ascii="TAU-Marutham" w:hAnsi="TAU-Marutham" w:cs="TAU-Marutham"/>
                <w:sz w:val="24"/>
                <w:szCs w:val="24"/>
              </w:rPr>
              <w:t xml:space="preserve">யப்படும் </w:t>
            </w:r>
            <w:r w:rsidRPr="00511379">
              <w:rPr>
                <w:rFonts w:ascii="TAU-Marutham" w:hAnsi="TAU-Marutham" w:cs="TAU-Marutham" w:hint="cs"/>
                <w:sz w:val="24"/>
                <w:szCs w:val="24"/>
              </w:rPr>
              <w:t>வரிவிதிப்புகளை</w:t>
            </w:r>
            <w:r w:rsidRPr="00511379">
              <w:rPr>
                <w:rFonts w:ascii="TAU-Marutham" w:hAnsi="TAU-Marutham" w:cs="TAU-Marutham"/>
                <w:sz w:val="24"/>
                <w:szCs w:val="24"/>
              </w:rPr>
              <w:t xml:space="preserve"> </w:t>
            </w:r>
            <w:r w:rsidRPr="00511379">
              <w:rPr>
                <w:rFonts w:ascii="TAU-Marutham" w:hAnsi="TAU-Marutham" w:cs="TAU-Marutham" w:hint="cs"/>
                <w:sz w:val="24"/>
                <w:szCs w:val="24"/>
              </w:rPr>
              <w:t>நீக்கம்</w:t>
            </w:r>
            <w:r w:rsidRPr="00511379">
              <w:rPr>
                <w:rFonts w:ascii="TAU-Marutham" w:hAnsi="TAU-Marutham" w:cs="TAU-Marutham"/>
                <w:sz w:val="24"/>
                <w:szCs w:val="24"/>
              </w:rPr>
              <w:t xml:space="preserve"> </w:t>
            </w:r>
            <w:r w:rsidRPr="00511379">
              <w:rPr>
                <w:rFonts w:ascii="TAU-Marutham" w:hAnsi="TAU-Marutham" w:cs="TAU-Marutham" w:hint="cs"/>
                <w:sz w:val="24"/>
                <w:szCs w:val="24"/>
              </w:rPr>
              <w:t>செய்</w:t>
            </w:r>
            <w:r w:rsidRPr="00511379">
              <w:rPr>
                <w:rFonts w:ascii="TAU-Marutham" w:hAnsi="TAU-Marutham" w:cs="TAU-Marutham"/>
                <w:sz w:val="24"/>
                <w:szCs w:val="24"/>
              </w:rPr>
              <w:t xml:space="preserve">திடவும் </w:t>
            </w:r>
            <w:r w:rsidRPr="00511379">
              <w:rPr>
                <w:rFonts w:ascii="TAU-Marutham" w:hAnsi="TAU-Marutham" w:cs="TAU-Marutham" w:hint="cs"/>
                <w:sz w:val="24"/>
                <w:szCs w:val="24"/>
              </w:rPr>
              <w:t>மன்றம்</w:t>
            </w:r>
            <w:r w:rsidRPr="00511379">
              <w:rPr>
                <w:rFonts w:ascii="TAU-Marutham" w:hAnsi="TAU-Marutham" w:cs="TAU-Marutham"/>
                <w:sz w:val="24"/>
                <w:szCs w:val="24"/>
              </w:rPr>
              <w:t xml:space="preserve"> </w:t>
            </w:r>
            <w:r w:rsidRPr="00511379">
              <w:rPr>
                <w:rFonts w:ascii="TAU-Marutham" w:hAnsi="TAU-Marutham" w:cs="TAU-Marutham" w:hint="cs"/>
                <w:sz w:val="24"/>
                <w:szCs w:val="24"/>
              </w:rPr>
              <w:t>அனுமதிக்கலாம்</w:t>
            </w:r>
            <w:r w:rsidRPr="00511379">
              <w:rPr>
                <w:rFonts w:ascii="TAU-Marutham" w:hAnsi="TAU-Marutham" w:cs="TAU-Marutham"/>
                <w:b/>
                <w:sz w:val="24"/>
                <w:szCs w:val="24"/>
              </w:rPr>
              <w:t xml:space="preserve">. </w:t>
            </w:r>
            <w:r w:rsidRPr="00511379">
              <w:rPr>
                <w:rFonts w:ascii="TAU-Marutham" w:hAnsi="TAU-Marutham" w:cs="TAU-Marutham"/>
                <w:sz w:val="24"/>
                <w:szCs w:val="24"/>
              </w:rPr>
              <w:t>மேலும், நீக்கப்பட்ட கடைகளில் தற்போது புதியதாக தொடங்கப்பட்டுள்ள கடைகள் (ம) தொழில் நிறுவனங்களுக்கு புதிய தொழில்வரி விதிக்கப்பட்டு வருகிறது.</w:t>
            </w:r>
          </w:p>
          <w:p w:rsidR="0004588B" w:rsidRPr="00511379" w:rsidRDefault="00CA2443" w:rsidP="00B45FFD">
            <w:pPr>
              <w:rPr>
                <w:rFonts w:ascii="TAU-Marutham" w:hAnsi="TAU-Marutham" w:cs="TAU-Marutham"/>
                <w:b/>
                <w:sz w:val="24"/>
                <w:szCs w:val="24"/>
              </w:rPr>
            </w:pPr>
            <w:r w:rsidRPr="00511379">
              <w:rPr>
                <w:rFonts w:ascii="TAU-Marutham" w:hAnsi="TAU-Marutham" w:cs="TAU-Marutham"/>
                <w:b/>
                <w:sz w:val="24"/>
                <w:szCs w:val="24"/>
              </w:rPr>
              <w:t>(</w:t>
            </w:r>
            <w:r w:rsidR="0004588B" w:rsidRPr="00511379">
              <w:rPr>
                <w:rFonts w:ascii="TAU-Marutham" w:hAnsi="TAU-Marutham" w:cs="TAU-Marutham"/>
                <w:b/>
                <w:sz w:val="24"/>
                <w:szCs w:val="24"/>
              </w:rPr>
              <w:t>கோப்பு எண்.   1730/2022/அ1</w:t>
            </w:r>
            <w:r w:rsidRPr="00511379">
              <w:rPr>
                <w:rFonts w:ascii="TAU-Marutham" w:hAnsi="TAU-Marutham" w:cs="TAU-Marutham"/>
                <w:b/>
                <w:sz w:val="24"/>
                <w:szCs w:val="24"/>
              </w:rPr>
              <w:t>)</w:t>
            </w:r>
          </w:p>
        </w:tc>
      </w:tr>
      <w:tr w:rsidR="004E3355" w:rsidRPr="00511379" w:rsidTr="008227D8">
        <w:trPr>
          <w:trHeight w:val="3383"/>
        </w:trPr>
        <w:tc>
          <w:tcPr>
            <w:tcW w:w="540" w:type="dxa"/>
          </w:tcPr>
          <w:p w:rsidR="004E3355" w:rsidRPr="00511379" w:rsidRDefault="004E3355" w:rsidP="001A1FCD">
            <w:pPr>
              <w:jc w:val="both"/>
              <w:rPr>
                <w:rFonts w:ascii="TAU-Marutham" w:hAnsi="TAU-Marutham" w:cs="TAU-Marutham"/>
                <w:b/>
                <w:sz w:val="24"/>
                <w:szCs w:val="24"/>
              </w:rPr>
            </w:pPr>
            <w:r w:rsidRPr="00511379">
              <w:rPr>
                <w:rFonts w:ascii="TAU-Marutham" w:hAnsi="TAU-Marutham" w:cs="TAU-Marutham"/>
                <w:b/>
                <w:sz w:val="24"/>
                <w:szCs w:val="24"/>
              </w:rPr>
              <w:lastRenderedPageBreak/>
              <w:t>1</w:t>
            </w:r>
            <w:r w:rsidR="001A1FCD" w:rsidRPr="00511379">
              <w:rPr>
                <w:rFonts w:ascii="TAU-Marutham" w:hAnsi="TAU-Marutham" w:cs="TAU-Marutham"/>
                <w:b/>
                <w:sz w:val="24"/>
                <w:szCs w:val="24"/>
              </w:rPr>
              <w:t>4</w:t>
            </w:r>
            <w:r w:rsidRPr="00511379">
              <w:rPr>
                <w:rFonts w:ascii="TAU-Marutham" w:hAnsi="TAU-Marutham" w:cs="TAU-Marutham"/>
                <w:b/>
                <w:sz w:val="24"/>
                <w:szCs w:val="24"/>
              </w:rPr>
              <w:t>.</w:t>
            </w:r>
          </w:p>
        </w:tc>
        <w:tc>
          <w:tcPr>
            <w:tcW w:w="10080" w:type="dxa"/>
          </w:tcPr>
          <w:p w:rsidR="004615F0" w:rsidRDefault="004E3355" w:rsidP="004E3355">
            <w:pPr>
              <w:jc w:val="both"/>
              <w:rPr>
                <w:rFonts w:ascii="TAU-Marutham" w:hAnsi="TAU-Marutham" w:cs="TAU-Marutham"/>
                <w:sz w:val="24"/>
                <w:szCs w:val="24"/>
              </w:rPr>
            </w:pPr>
            <w:r w:rsidRPr="00511379">
              <w:rPr>
                <w:rFonts w:ascii="TAU-Marutham" w:hAnsi="TAU-Marutham" w:cs="TAU-Marutham"/>
                <w:sz w:val="24"/>
                <w:szCs w:val="24"/>
              </w:rPr>
              <w:t xml:space="preserve">பண்ணுருட்டி நகராட்சிக்குட்பட்ட வார்டு எண்.01 முதல் 33 வரை உள்ள பகுதிகளில் 1600 எண்ணிக்கையிலான 40W குழல் மின் விளக்கு, சோடியம் ஆவி விளக்கு 291 எண்ணிக்கையும் ஒளிர் உமிழ் விளக்குகள் 263 எண்ணிக்கை மற்றும் 8 எண்ணிக்கையில் உயர்மின் கோபுர விளக்குகளும் பொதுமக்கள் பயன்பாட்டில் உள்ளன. </w:t>
            </w:r>
            <w:r w:rsidR="00FC72CF" w:rsidRPr="00511379">
              <w:rPr>
                <w:rFonts w:ascii="TAU-Marutham" w:hAnsi="TAU-Marutham" w:cs="TAU-Marutham"/>
                <w:sz w:val="24"/>
                <w:szCs w:val="24"/>
              </w:rPr>
              <w:t xml:space="preserve">மின் மாற்றுகளில் ஏற்படும் மின் அழுத்த வேறுபாட்டின் காரணமாக மின் விளக்குகள் சேதமடைகின்றன. </w:t>
            </w:r>
            <w:r w:rsidRPr="00511379">
              <w:rPr>
                <w:rFonts w:ascii="TAU-Marutham" w:hAnsi="TAU-Marutham" w:cs="TAU-Marutham"/>
                <w:sz w:val="24"/>
                <w:szCs w:val="24"/>
              </w:rPr>
              <w:t>மேற்கண்ட தெரு விளக்குகளை பராமரிக்க போதுமான உதிரிபாகங்கள் இல்லாததால், பொதுமக்களிடமிருந்தும் நகர்மன்ற வார்டு உறுப்பினர்களிடமிருந்தும் புகார்கள் வந்த வண்ணம் உள்ளன. மேலும், நகரமன்ற தலைவர் அவர்கள் மேற்கண்ட புகார்களை உடனடியாக சரிசெய்ய கேட்டுக்</w:t>
            </w:r>
            <w:r w:rsidR="004615F0">
              <w:rPr>
                <w:rFonts w:ascii="TAU-Marutham" w:hAnsi="TAU-Marutham" w:cs="TAU-Marutham"/>
                <w:sz w:val="24"/>
                <w:szCs w:val="24"/>
              </w:rPr>
              <w:t xml:space="preserve">  </w:t>
            </w:r>
            <w:r w:rsidRPr="00511379">
              <w:rPr>
                <w:rFonts w:ascii="TAU-Marutham" w:hAnsi="TAU-Marutham" w:cs="TAU-Marutham"/>
                <w:sz w:val="24"/>
                <w:szCs w:val="24"/>
              </w:rPr>
              <w:t>கொண்டதன்</w:t>
            </w:r>
            <w:r w:rsidR="004615F0">
              <w:rPr>
                <w:rFonts w:ascii="TAU-Marutham" w:hAnsi="TAU-Marutham" w:cs="TAU-Marutham"/>
                <w:sz w:val="24"/>
                <w:szCs w:val="24"/>
              </w:rPr>
              <w:t xml:space="preserve"> </w:t>
            </w:r>
            <w:r w:rsidRPr="00511379">
              <w:rPr>
                <w:rFonts w:ascii="TAU-Marutham" w:hAnsi="TAU-Marutham" w:cs="TAU-Marutham"/>
                <w:sz w:val="24"/>
                <w:szCs w:val="24"/>
              </w:rPr>
              <w:t xml:space="preserve">பேரிலும், </w:t>
            </w:r>
            <w:r w:rsidR="004615F0">
              <w:rPr>
                <w:rFonts w:ascii="TAU-Marutham" w:hAnsi="TAU-Marutham" w:cs="TAU-Marutham"/>
                <w:sz w:val="24"/>
                <w:szCs w:val="24"/>
              </w:rPr>
              <w:t xml:space="preserve">  </w:t>
            </w:r>
            <w:r w:rsidRPr="00511379">
              <w:rPr>
                <w:rFonts w:ascii="TAU-Marutham" w:hAnsi="TAU-Marutham" w:cs="TAU-Marutham"/>
                <w:sz w:val="24"/>
                <w:szCs w:val="24"/>
              </w:rPr>
              <w:t xml:space="preserve">வரும்காலம் </w:t>
            </w:r>
            <w:r w:rsidR="004615F0">
              <w:rPr>
                <w:rFonts w:ascii="TAU-Marutham" w:hAnsi="TAU-Marutham" w:cs="TAU-Marutham"/>
                <w:sz w:val="24"/>
                <w:szCs w:val="24"/>
              </w:rPr>
              <w:t xml:space="preserve">   </w:t>
            </w:r>
            <w:r w:rsidRPr="00511379">
              <w:rPr>
                <w:rFonts w:ascii="TAU-Marutham" w:hAnsi="TAU-Marutham" w:cs="TAU-Marutham"/>
                <w:sz w:val="24"/>
                <w:szCs w:val="24"/>
              </w:rPr>
              <w:t xml:space="preserve">மழைகாலம் </w:t>
            </w:r>
            <w:r w:rsidR="004615F0">
              <w:rPr>
                <w:rFonts w:ascii="TAU-Marutham" w:hAnsi="TAU-Marutham" w:cs="TAU-Marutham"/>
                <w:sz w:val="24"/>
                <w:szCs w:val="24"/>
              </w:rPr>
              <w:t xml:space="preserve">   </w:t>
            </w:r>
            <w:r w:rsidRPr="00511379">
              <w:rPr>
                <w:rFonts w:ascii="TAU-Marutham" w:hAnsi="TAU-Marutham" w:cs="TAU-Marutham"/>
                <w:sz w:val="24"/>
                <w:szCs w:val="24"/>
              </w:rPr>
              <w:t xml:space="preserve">என்பதால் </w:t>
            </w:r>
            <w:r w:rsidR="004615F0">
              <w:rPr>
                <w:rFonts w:ascii="TAU-Marutham" w:hAnsi="TAU-Marutham" w:cs="TAU-Marutham"/>
                <w:sz w:val="24"/>
                <w:szCs w:val="24"/>
              </w:rPr>
              <w:t xml:space="preserve">   </w:t>
            </w:r>
            <w:r w:rsidRPr="00511379">
              <w:rPr>
                <w:rFonts w:ascii="TAU-Marutham" w:hAnsi="TAU-Marutham" w:cs="TAU-Marutham"/>
                <w:sz w:val="24"/>
                <w:szCs w:val="24"/>
              </w:rPr>
              <w:t>மின்கம்பிகள், புயல்காற்று ஒன்றுடன்</w:t>
            </w:r>
          </w:p>
          <w:p w:rsidR="004615F0" w:rsidRPr="009250BE" w:rsidRDefault="004615F0" w:rsidP="004E3355">
            <w:pPr>
              <w:jc w:val="both"/>
              <w:rPr>
                <w:rFonts w:ascii="TAU-Marutham" w:hAnsi="TAU-Marutham" w:cs="TAU-Marutham"/>
                <w:sz w:val="10"/>
                <w:szCs w:val="24"/>
              </w:rPr>
            </w:pPr>
          </w:p>
          <w:p w:rsidR="004E3355" w:rsidRPr="00511379" w:rsidRDefault="004E3355" w:rsidP="004E3355">
            <w:pPr>
              <w:jc w:val="both"/>
              <w:rPr>
                <w:rFonts w:ascii="TAU-Marutham" w:hAnsi="TAU-Marutham" w:cs="TAU-Marutham"/>
                <w:sz w:val="24"/>
                <w:szCs w:val="24"/>
              </w:rPr>
            </w:pPr>
            <w:r w:rsidRPr="00511379">
              <w:rPr>
                <w:rFonts w:ascii="TAU-Marutham" w:hAnsi="TAU-Marutham" w:cs="TAU-Marutham"/>
                <w:sz w:val="24"/>
                <w:szCs w:val="24"/>
              </w:rPr>
              <w:lastRenderedPageBreak/>
              <w:t>ஒன்று உராய்ந்து Flexuation ஏற்பட்டு தெருவிளக்கு உதிரிபாகங்கள்   அதிகம் பழுது ஏற்பட வாய்ப்புள்ளத</w:t>
            </w:r>
            <w:proofErr w:type="gramStart"/>
            <w:r w:rsidRPr="00511379">
              <w:rPr>
                <w:rFonts w:ascii="TAU-Marutham" w:hAnsi="TAU-Marutham" w:cs="TAU-Marutham"/>
                <w:sz w:val="24"/>
                <w:szCs w:val="24"/>
              </w:rPr>
              <w:t>ு  என</w:t>
            </w:r>
            <w:proofErr w:type="gramEnd"/>
            <w:r w:rsidRPr="00511379">
              <w:rPr>
                <w:rFonts w:ascii="TAU-Marutham" w:hAnsi="TAU-Marutham" w:cs="TAU-Marutham"/>
                <w:sz w:val="24"/>
                <w:szCs w:val="24"/>
              </w:rPr>
              <w:t>்பதாலும், பொதுமக்களின் பாதுகாப்பு நலன் கருதியும் உடனுக்குடன் புகார்களை சரிசெய்யும் விதமாகவும் மின் விளக்கு</w:t>
            </w:r>
            <w:r w:rsidR="00D17BFC" w:rsidRPr="00511379">
              <w:rPr>
                <w:rFonts w:ascii="TAU-Marutham" w:hAnsi="TAU-Marutham" w:cs="TAU-Marutham"/>
                <w:sz w:val="24"/>
                <w:szCs w:val="24"/>
              </w:rPr>
              <w:t xml:space="preserve">  </w:t>
            </w:r>
            <w:r w:rsidRPr="00511379">
              <w:rPr>
                <w:rFonts w:ascii="TAU-Marutham" w:hAnsi="TAU-Marutham" w:cs="TAU-Marutham"/>
                <w:sz w:val="24"/>
                <w:szCs w:val="24"/>
              </w:rPr>
              <w:t xml:space="preserve">உதிரி பாகங்கள் வாங்குவதற்கு தயாரிக்கப்பட்ட உத்தேச மதிப்பீடு </w:t>
            </w:r>
            <w:r w:rsidRPr="00511379">
              <w:rPr>
                <w:rFonts w:ascii="TAU-Marutham" w:eastAsia="Arial" w:hAnsi="TAU-Marutham" w:cs="TAU-Marutham"/>
                <w:sz w:val="24"/>
                <w:szCs w:val="24"/>
                <w:cs/>
                <w:lang w:val="ta-IN"/>
              </w:rPr>
              <w:t>ரூ</w:t>
            </w:r>
            <w:r w:rsidRPr="00511379">
              <w:rPr>
                <w:rFonts w:ascii="TAU-Marutham" w:eastAsia="Arial" w:hAnsi="TAU-Marutham" w:cs="TAU-Marutham"/>
                <w:sz w:val="24"/>
                <w:szCs w:val="24"/>
              </w:rPr>
              <w:t>.9.</w:t>
            </w:r>
            <w:r w:rsidR="002C24DE" w:rsidRPr="00511379">
              <w:rPr>
                <w:rFonts w:ascii="TAU-Marutham" w:eastAsia="Arial" w:hAnsi="TAU-Marutham" w:cs="TAU-Marutham"/>
                <w:sz w:val="24"/>
                <w:szCs w:val="24"/>
              </w:rPr>
              <w:t>9</w:t>
            </w:r>
            <w:r w:rsidRPr="00511379">
              <w:rPr>
                <w:rFonts w:ascii="TAU-Marutham" w:eastAsia="Arial" w:hAnsi="TAU-Marutham" w:cs="TAU-Marutham"/>
                <w:sz w:val="24"/>
                <w:szCs w:val="24"/>
              </w:rPr>
              <w:t>0 இ</w:t>
            </w:r>
            <w:r w:rsidRPr="00511379">
              <w:rPr>
                <w:rFonts w:ascii="TAU-Marutham" w:eastAsia="Arial" w:hAnsi="TAU-Marutham" w:cs="TAU-Marutham"/>
                <w:sz w:val="24"/>
                <w:szCs w:val="24"/>
                <w:cs/>
                <w:lang w:val="ta-IN"/>
              </w:rPr>
              <w:t>லட்சத்தி</w:t>
            </w:r>
            <w:r w:rsidRPr="00511379">
              <w:rPr>
                <w:rFonts w:ascii="TAU-Marutham" w:eastAsia="Arial" w:hAnsi="TAU-Marutham" w:cs="TAU-Marutham"/>
                <w:sz w:val="24"/>
                <w:szCs w:val="24"/>
              </w:rPr>
              <w:t>ற்க்கு மன்றத்தின்  அனுமதி வேண்டப்படுகிறது.</w:t>
            </w:r>
          </w:p>
          <w:p w:rsidR="004E3355" w:rsidRPr="00511379" w:rsidRDefault="004E3355" w:rsidP="004E3355">
            <w:pPr>
              <w:jc w:val="both"/>
              <w:rPr>
                <w:rFonts w:ascii="TAU-Marutham" w:hAnsi="TAU-Marutham" w:cs="TAU-Marutham"/>
                <w:b/>
                <w:sz w:val="24"/>
                <w:szCs w:val="24"/>
              </w:rPr>
            </w:pPr>
            <w:r w:rsidRPr="00511379">
              <w:rPr>
                <w:rFonts w:ascii="TAU-Marutham" w:hAnsi="TAU-Marutham" w:cs="TAU-Marutham" w:hint="cs"/>
                <w:b/>
                <w:sz w:val="24"/>
                <w:szCs w:val="24"/>
              </w:rPr>
              <w:t>அலுவலக</w:t>
            </w:r>
            <w:r w:rsidRPr="00511379">
              <w:rPr>
                <w:rFonts w:ascii="TAU-Marutham" w:hAnsi="TAU-Marutham" w:cs="TAU-Marutham"/>
                <w:b/>
                <w:sz w:val="24"/>
                <w:szCs w:val="24"/>
              </w:rPr>
              <w:t xml:space="preserve"> </w:t>
            </w:r>
            <w:r w:rsidRPr="00511379">
              <w:rPr>
                <w:rFonts w:ascii="TAU-Marutham" w:hAnsi="TAU-Marutham" w:cs="TAU-Marutham" w:hint="cs"/>
                <w:b/>
                <w:sz w:val="24"/>
                <w:szCs w:val="24"/>
              </w:rPr>
              <w:t>குறிப்பு</w:t>
            </w:r>
            <w:r w:rsidRPr="00511379">
              <w:rPr>
                <w:rFonts w:ascii="TAU-Marutham" w:hAnsi="TAU-Marutham" w:cs="TAU-Marutham"/>
                <w:b/>
                <w:sz w:val="24"/>
                <w:szCs w:val="24"/>
              </w:rPr>
              <w:t xml:space="preserve"> :</w:t>
            </w:r>
          </w:p>
          <w:p w:rsidR="004E3355" w:rsidRPr="00511379" w:rsidRDefault="004E3355" w:rsidP="004E3355">
            <w:pPr>
              <w:pStyle w:val="ListParagraph"/>
              <w:numPr>
                <w:ilvl w:val="0"/>
                <w:numId w:val="19"/>
              </w:numPr>
              <w:tabs>
                <w:tab w:val="left" w:pos="1197"/>
              </w:tabs>
              <w:rPr>
                <w:rFonts w:ascii="TAU-Marutham" w:hAnsi="TAU-Marutham" w:cs="TAU-Marutham"/>
                <w:sz w:val="24"/>
                <w:szCs w:val="24"/>
              </w:rPr>
            </w:pPr>
            <w:r w:rsidRPr="00511379">
              <w:rPr>
                <w:rFonts w:ascii="TAU-Marutham" w:eastAsia="Arial" w:hAnsi="TAU-Marutham" w:cs="TAU-Marutham"/>
                <w:sz w:val="24"/>
                <w:szCs w:val="24"/>
              </w:rPr>
              <w:t>ம</w:t>
            </w:r>
            <w:r w:rsidRPr="00511379">
              <w:rPr>
                <w:rFonts w:ascii="TAU-Marutham" w:eastAsia="Arial" w:hAnsi="TAU-Marutham" w:cs="TAU-Marutham"/>
                <w:sz w:val="24"/>
                <w:szCs w:val="24"/>
                <w:cs/>
                <w:lang w:val="ta-IN"/>
              </w:rPr>
              <w:t xml:space="preserve">ன்றம் </w:t>
            </w:r>
            <w:r w:rsidRPr="00511379">
              <w:rPr>
                <w:rFonts w:ascii="TAU-Marutham" w:eastAsia="Arial" w:hAnsi="TAU-Marutham" w:cs="TAU-Marutham"/>
                <w:sz w:val="24"/>
                <w:szCs w:val="24"/>
                <w:cs/>
              </w:rPr>
              <w:t xml:space="preserve">  </w:t>
            </w:r>
            <w:r w:rsidRPr="00511379">
              <w:rPr>
                <w:rFonts w:ascii="TAU-Marutham" w:eastAsia="Arial" w:hAnsi="TAU-Marutham" w:cs="TAU-Marutham"/>
                <w:sz w:val="24"/>
                <w:szCs w:val="24"/>
                <w:cs/>
                <w:lang w:val="ta-IN"/>
              </w:rPr>
              <w:t>அனுமதிக்கலாம்.</w:t>
            </w:r>
          </w:p>
          <w:p w:rsidR="004E3355" w:rsidRPr="00511379" w:rsidRDefault="004E3355" w:rsidP="004E3355">
            <w:pPr>
              <w:pStyle w:val="ListParagraph"/>
              <w:numPr>
                <w:ilvl w:val="0"/>
                <w:numId w:val="19"/>
              </w:numPr>
              <w:tabs>
                <w:tab w:val="left" w:pos="1197"/>
              </w:tabs>
              <w:rPr>
                <w:rFonts w:ascii="TAU-Marutham" w:hAnsi="TAU-Marutham" w:cs="TAU-Marutham"/>
                <w:sz w:val="24"/>
                <w:szCs w:val="24"/>
              </w:rPr>
            </w:pPr>
            <w:r w:rsidRPr="00511379">
              <w:rPr>
                <w:rFonts w:ascii="TAU-Marutham" w:eastAsia="Arial" w:hAnsi="TAU-Marutham" w:cs="TAU-Marutham"/>
                <w:sz w:val="24"/>
                <w:szCs w:val="24"/>
              </w:rPr>
              <w:t>மேற்கண்ட பணிக்கான செலவினத்தை இந்நகராட்சி வருவாய் நிதியிலிருந்து மேற்கொள்ளலாம்.</w:t>
            </w:r>
          </w:p>
          <w:p w:rsidR="004E3355" w:rsidRPr="00511379" w:rsidRDefault="004E3355" w:rsidP="004E3355">
            <w:pPr>
              <w:tabs>
                <w:tab w:val="left" w:pos="1197"/>
              </w:tabs>
              <w:rPr>
                <w:rFonts w:ascii="TAU-Marutham" w:hAnsi="TAU-Marutham" w:cs="TAU-Marutham"/>
                <w:sz w:val="24"/>
                <w:szCs w:val="24"/>
              </w:rPr>
            </w:pPr>
            <w:r w:rsidRPr="00511379">
              <w:rPr>
                <w:rFonts w:ascii="TAU-Marutham" w:hAnsi="TAU-Marutham" w:cs="TAU-Marutham"/>
                <w:b/>
                <w:sz w:val="24"/>
                <w:szCs w:val="24"/>
              </w:rPr>
              <w:t xml:space="preserve">(கோப்பு எண். </w:t>
            </w:r>
            <w:r w:rsidRPr="00511379">
              <w:rPr>
                <w:rFonts w:ascii="TAU-Marutham" w:eastAsia="Arial" w:hAnsi="TAU-Marutham" w:cs="TAU-Marutham"/>
                <w:b/>
                <w:sz w:val="24"/>
                <w:szCs w:val="24"/>
              </w:rPr>
              <w:t>2329/இ2/2022</w:t>
            </w:r>
            <w:r w:rsidRPr="00511379">
              <w:rPr>
                <w:rFonts w:ascii="TAU-Marutham" w:hAnsi="TAU-Marutham" w:cs="TAU-Marutham"/>
                <w:b/>
                <w:sz w:val="24"/>
                <w:szCs w:val="24"/>
              </w:rPr>
              <w:t>)</w:t>
            </w:r>
          </w:p>
        </w:tc>
      </w:tr>
      <w:tr w:rsidR="004E3355" w:rsidRPr="00511379" w:rsidTr="008227D8">
        <w:tc>
          <w:tcPr>
            <w:tcW w:w="540" w:type="dxa"/>
          </w:tcPr>
          <w:p w:rsidR="004E3355" w:rsidRPr="00511379" w:rsidRDefault="004E3355" w:rsidP="001A1FCD">
            <w:pPr>
              <w:jc w:val="both"/>
              <w:rPr>
                <w:rFonts w:ascii="TAU-Marutham" w:hAnsi="TAU-Marutham" w:cs="TAU-Marutham"/>
                <w:b/>
                <w:sz w:val="24"/>
                <w:szCs w:val="24"/>
              </w:rPr>
            </w:pPr>
            <w:r w:rsidRPr="00511379">
              <w:rPr>
                <w:rFonts w:ascii="TAU-Marutham" w:hAnsi="TAU-Marutham" w:cs="TAU-Marutham"/>
                <w:b/>
                <w:sz w:val="24"/>
                <w:szCs w:val="24"/>
              </w:rPr>
              <w:lastRenderedPageBreak/>
              <w:t>1</w:t>
            </w:r>
            <w:r w:rsidR="001A1FCD" w:rsidRPr="00511379">
              <w:rPr>
                <w:rFonts w:ascii="TAU-Marutham" w:hAnsi="TAU-Marutham" w:cs="TAU-Marutham"/>
                <w:b/>
                <w:sz w:val="24"/>
                <w:szCs w:val="24"/>
              </w:rPr>
              <w:t>5</w:t>
            </w:r>
            <w:r w:rsidRPr="00511379">
              <w:rPr>
                <w:rFonts w:ascii="TAU-Marutham" w:hAnsi="TAU-Marutham" w:cs="TAU-Marutham"/>
                <w:b/>
                <w:sz w:val="24"/>
                <w:szCs w:val="24"/>
              </w:rPr>
              <w:t>.</w:t>
            </w:r>
          </w:p>
        </w:tc>
        <w:tc>
          <w:tcPr>
            <w:tcW w:w="10080" w:type="dxa"/>
          </w:tcPr>
          <w:p w:rsidR="009514C9" w:rsidRPr="00511379" w:rsidRDefault="009514C9" w:rsidP="00D17BFC">
            <w:pPr>
              <w:ind w:firstLine="720"/>
              <w:jc w:val="both"/>
              <w:rPr>
                <w:rFonts w:ascii="TAU-Marutham" w:hAnsi="TAU-Marutham" w:cs="TAU-Marutham"/>
                <w:sz w:val="24"/>
                <w:szCs w:val="24"/>
              </w:rPr>
            </w:pPr>
            <w:r w:rsidRPr="00511379">
              <w:rPr>
                <w:rFonts w:ascii="TAU-Marutham" w:hAnsi="TAU-Marutham" w:cs="TAU-Marutham"/>
                <w:sz w:val="24"/>
                <w:szCs w:val="24"/>
              </w:rPr>
              <w:t>பண்ணுருட்டி நகராட்சிக்குட்பட்ட பகுதிகளில</w:t>
            </w:r>
            <w:proofErr w:type="gramStart"/>
            <w:r w:rsidRPr="00511379">
              <w:rPr>
                <w:rFonts w:ascii="TAU-Marutham" w:hAnsi="TAU-Marutham" w:cs="TAU-Marutham"/>
                <w:sz w:val="24"/>
                <w:szCs w:val="24"/>
              </w:rPr>
              <w:t>்  ப</w:t>
            </w:r>
            <w:proofErr w:type="gramEnd"/>
            <w:r w:rsidRPr="00511379">
              <w:rPr>
                <w:rFonts w:ascii="TAU-Marutham" w:hAnsi="TAU-Marutham" w:cs="TAU-Marutham"/>
                <w:sz w:val="24"/>
                <w:szCs w:val="24"/>
              </w:rPr>
              <w:t xml:space="preserve">ாராளுமன்ற உறுப்பினர் உள்ளூர் தொகுதி மேம்பாட்டு திட்டம் 2021-22 ஆம் ஆண்டு நிதியின் கீழ் மதிப்பீடு ரூ.4.50 இலட்சத்தில் </w:t>
            </w:r>
            <w:r w:rsidRPr="00511379">
              <w:rPr>
                <w:rFonts w:ascii="TAU-Marutham" w:hAnsi="TAU-Marutham" w:cs="TAU-Marutham" w:hint="cs"/>
                <w:sz w:val="24"/>
                <w:szCs w:val="24"/>
              </w:rPr>
              <w:t>வார்டு</w:t>
            </w:r>
            <w:r w:rsidRPr="00511379">
              <w:rPr>
                <w:rFonts w:ascii="TAU-Marutham" w:hAnsi="TAU-Marutham" w:cs="TAU-Marutham"/>
                <w:sz w:val="24"/>
                <w:szCs w:val="24"/>
              </w:rPr>
              <w:t xml:space="preserve"> </w:t>
            </w:r>
            <w:r w:rsidRPr="00511379">
              <w:rPr>
                <w:rFonts w:ascii="TAU-Marutham" w:hAnsi="TAU-Marutham" w:cs="TAU-Marutham" w:hint="cs"/>
                <w:sz w:val="24"/>
                <w:szCs w:val="24"/>
              </w:rPr>
              <w:t>எண்</w:t>
            </w:r>
            <w:r w:rsidRPr="00511379">
              <w:rPr>
                <w:rFonts w:ascii="TAU-Marutham" w:hAnsi="TAU-Marutham" w:cs="TAU-Marutham"/>
                <w:sz w:val="24"/>
                <w:szCs w:val="24"/>
              </w:rPr>
              <w:t xml:space="preserve"> 12 </w:t>
            </w:r>
            <w:r w:rsidRPr="00511379">
              <w:rPr>
                <w:rFonts w:ascii="TAU-Marutham" w:hAnsi="TAU-Marutham" w:cs="TAU-Marutham" w:hint="cs"/>
                <w:sz w:val="24"/>
                <w:szCs w:val="24"/>
              </w:rPr>
              <w:t>மற்றும்</w:t>
            </w:r>
            <w:r w:rsidRPr="00511379">
              <w:rPr>
                <w:rFonts w:ascii="TAU-Marutham" w:hAnsi="TAU-Marutham" w:cs="TAU-Marutham"/>
                <w:sz w:val="24"/>
                <w:szCs w:val="24"/>
              </w:rPr>
              <w:t xml:space="preserve"> </w:t>
            </w:r>
            <w:r w:rsidRPr="00511379">
              <w:rPr>
                <w:rFonts w:ascii="TAU-Marutham" w:hAnsi="TAU-Marutham" w:cs="TAU-Marutham" w:hint="cs"/>
                <w:sz w:val="24"/>
                <w:szCs w:val="24"/>
              </w:rPr>
              <w:t>வார்டு</w:t>
            </w:r>
            <w:r w:rsidRPr="00511379">
              <w:rPr>
                <w:rFonts w:ascii="TAU-Marutham" w:hAnsi="TAU-Marutham" w:cs="TAU-Marutham"/>
                <w:sz w:val="24"/>
                <w:szCs w:val="24"/>
              </w:rPr>
              <w:t xml:space="preserve"> </w:t>
            </w:r>
            <w:r w:rsidRPr="00511379">
              <w:rPr>
                <w:rFonts w:ascii="TAU-Marutham" w:hAnsi="TAU-Marutham" w:cs="TAU-Marutham" w:hint="cs"/>
                <w:sz w:val="24"/>
                <w:szCs w:val="24"/>
              </w:rPr>
              <w:t>எண்</w:t>
            </w:r>
            <w:r w:rsidRPr="00511379">
              <w:rPr>
                <w:rFonts w:ascii="TAU-Marutham" w:hAnsi="TAU-Marutham" w:cs="TAU-Marutham"/>
                <w:sz w:val="24"/>
                <w:szCs w:val="24"/>
              </w:rPr>
              <w:t xml:space="preserve"> 33 </w:t>
            </w:r>
            <w:r w:rsidRPr="00511379">
              <w:rPr>
                <w:rFonts w:ascii="TAU-Marutham" w:hAnsi="TAU-Marutham" w:cs="TAU-Marutham" w:hint="cs"/>
                <w:sz w:val="24"/>
                <w:szCs w:val="24"/>
              </w:rPr>
              <w:t>சந்திப்பு</w:t>
            </w:r>
            <w:r w:rsidRPr="00511379">
              <w:rPr>
                <w:rFonts w:ascii="TAU-Marutham" w:hAnsi="TAU-Marutham" w:cs="TAU-Marutham"/>
                <w:sz w:val="24"/>
                <w:szCs w:val="24"/>
              </w:rPr>
              <w:t xml:space="preserve"> </w:t>
            </w:r>
            <w:r w:rsidRPr="00511379">
              <w:rPr>
                <w:rFonts w:ascii="TAU-Marutham" w:hAnsi="TAU-Marutham" w:cs="TAU-Marutham" w:hint="cs"/>
                <w:sz w:val="24"/>
                <w:szCs w:val="24"/>
              </w:rPr>
              <w:t>சாலை</w:t>
            </w:r>
            <w:r w:rsidRPr="00511379">
              <w:rPr>
                <w:rFonts w:ascii="TAU-Marutham" w:hAnsi="TAU-Marutham" w:cs="TAU-Marutham"/>
                <w:sz w:val="24"/>
                <w:szCs w:val="24"/>
              </w:rPr>
              <w:t xml:space="preserve"> </w:t>
            </w:r>
            <w:r w:rsidRPr="00511379">
              <w:rPr>
                <w:rFonts w:ascii="TAU-Marutham" w:hAnsi="TAU-Marutham" w:cs="TAU-Marutham" w:hint="cs"/>
                <w:sz w:val="24"/>
                <w:szCs w:val="24"/>
              </w:rPr>
              <w:t>நடுவில்</w:t>
            </w:r>
            <w:r w:rsidRPr="00511379">
              <w:rPr>
                <w:rFonts w:ascii="TAU-Marutham" w:hAnsi="TAU-Marutham" w:cs="TAU-Marutham"/>
                <w:sz w:val="24"/>
                <w:szCs w:val="24"/>
              </w:rPr>
              <w:t xml:space="preserve">    9 </w:t>
            </w:r>
            <w:r w:rsidRPr="00511379">
              <w:rPr>
                <w:rFonts w:ascii="TAU-Marutham" w:hAnsi="TAU-Marutham" w:cs="TAU-Marutham" w:hint="cs"/>
                <w:sz w:val="24"/>
                <w:szCs w:val="24"/>
              </w:rPr>
              <w:t>மீ</w:t>
            </w:r>
            <w:r w:rsidRPr="00511379">
              <w:rPr>
                <w:rFonts w:ascii="TAU-Marutham" w:hAnsi="TAU-Marutham" w:cs="TAU-Marutham"/>
                <w:sz w:val="24"/>
                <w:szCs w:val="24"/>
              </w:rPr>
              <w:t xml:space="preserve">. </w:t>
            </w:r>
            <w:r w:rsidRPr="00511379">
              <w:rPr>
                <w:rFonts w:ascii="TAU-Marutham" w:hAnsi="TAU-Marutham" w:cs="TAU-Marutham" w:hint="cs"/>
                <w:sz w:val="24"/>
                <w:szCs w:val="24"/>
              </w:rPr>
              <w:t>மினி</w:t>
            </w:r>
            <w:r w:rsidRPr="00511379">
              <w:rPr>
                <w:rFonts w:ascii="TAU-Marutham" w:hAnsi="TAU-Marutham" w:cs="TAU-Marutham"/>
                <w:sz w:val="24"/>
                <w:szCs w:val="24"/>
              </w:rPr>
              <w:t xml:space="preserve"> </w:t>
            </w:r>
            <w:r w:rsidRPr="00511379">
              <w:rPr>
                <w:rFonts w:ascii="TAU-Marutham" w:hAnsi="TAU-Marutham" w:cs="TAU-Marutham" w:hint="cs"/>
                <w:sz w:val="24"/>
                <w:szCs w:val="24"/>
              </w:rPr>
              <w:t>உயர்மின்</w:t>
            </w:r>
            <w:r w:rsidRPr="00511379">
              <w:rPr>
                <w:rFonts w:ascii="TAU-Marutham" w:hAnsi="TAU-Marutham" w:cs="TAU-Marutham"/>
                <w:sz w:val="24"/>
                <w:szCs w:val="24"/>
              </w:rPr>
              <w:t xml:space="preserve"> </w:t>
            </w:r>
            <w:r w:rsidRPr="00511379">
              <w:rPr>
                <w:rFonts w:ascii="TAU-Marutham" w:hAnsi="TAU-Marutham" w:cs="TAU-Marutham" w:hint="cs"/>
                <w:sz w:val="24"/>
                <w:szCs w:val="24"/>
              </w:rPr>
              <w:t>கோபுர</w:t>
            </w:r>
            <w:r w:rsidRPr="00511379">
              <w:rPr>
                <w:rFonts w:ascii="TAU-Marutham" w:hAnsi="TAU-Marutham" w:cs="TAU-Marutham"/>
                <w:sz w:val="24"/>
                <w:szCs w:val="24"/>
              </w:rPr>
              <w:t xml:space="preserve"> </w:t>
            </w:r>
            <w:r w:rsidRPr="00511379">
              <w:rPr>
                <w:rFonts w:ascii="TAU-Marutham" w:hAnsi="TAU-Marutham" w:cs="TAU-Marutham" w:hint="cs"/>
                <w:sz w:val="24"/>
                <w:szCs w:val="24"/>
              </w:rPr>
              <w:t>விளக்கு</w:t>
            </w:r>
            <w:r w:rsidRPr="00511379">
              <w:rPr>
                <w:rFonts w:ascii="TAU-Marutham" w:hAnsi="TAU-Marutham" w:cs="TAU-Marutham"/>
                <w:sz w:val="24"/>
                <w:szCs w:val="24"/>
              </w:rPr>
              <w:t xml:space="preserve"> 6 </w:t>
            </w:r>
            <w:r w:rsidRPr="00511379">
              <w:rPr>
                <w:rFonts w:ascii="TAU-Marutham" w:hAnsi="TAU-Marutham" w:cs="TAU-Marutham" w:hint="cs"/>
                <w:sz w:val="24"/>
                <w:szCs w:val="24"/>
              </w:rPr>
              <w:t>எண்ணிக்கை</w:t>
            </w:r>
            <w:r w:rsidRPr="00511379">
              <w:rPr>
                <w:rFonts w:ascii="TAU-Marutham" w:hAnsi="TAU-Marutham" w:cs="TAU-Marutham"/>
                <w:sz w:val="24"/>
                <w:szCs w:val="24"/>
              </w:rPr>
              <w:t xml:space="preserve"> </w:t>
            </w:r>
            <w:r w:rsidRPr="00511379">
              <w:rPr>
                <w:rFonts w:ascii="TAU-Marutham" w:hAnsi="TAU-Marutham" w:cs="TAU-Marutham" w:hint="cs"/>
                <w:sz w:val="24"/>
                <w:szCs w:val="24"/>
              </w:rPr>
              <w:t>கொண்ட</w:t>
            </w:r>
            <w:r w:rsidRPr="00511379">
              <w:rPr>
                <w:rFonts w:ascii="TAU-Marutham" w:hAnsi="TAU-Marutham" w:cs="TAU-Marutham"/>
                <w:sz w:val="24"/>
                <w:szCs w:val="24"/>
              </w:rPr>
              <w:t xml:space="preserve"> 100 வாட்ஸ</w:t>
            </w:r>
            <w:proofErr w:type="gramStart"/>
            <w:r w:rsidRPr="00511379">
              <w:rPr>
                <w:rFonts w:ascii="TAU-Marutham" w:hAnsi="TAU-Marutham" w:cs="TAU-Marutham"/>
                <w:sz w:val="24"/>
                <w:szCs w:val="24"/>
              </w:rPr>
              <w:t>்  LED</w:t>
            </w:r>
            <w:proofErr w:type="gramEnd"/>
            <w:r w:rsidRPr="00511379">
              <w:rPr>
                <w:rFonts w:ascii="TAU-Marutham" w:hAnsi="TAU-Marutham" w:cs="TAU-Marutham"/>
                <w:sz w:val="24"/>
                <w:szCs w:val="24"/>
              </w:rPr>
              <w:t xml:space="preserve"> </w:t>
            </w:r>
            <w:r w:rsidRPr="00511379">
              <w:rPr>
                <w:rFonts w:ascii="TAU-Marutham" w:hAnsi="TAU-Marutham" w:cs="TAU-Marutham" w:hint="cs"/>
                <w:sz w:val="24"/>
                <w:szCs w:val="24"/>
              </w:rPr>
              <w:t>விளக்கு</w:t>
            </w:r>
            <w:r w:rsidRPr="00511379">
              <w:rPr>
                <w:rFonts w:ascii="TAU-Marutham" w:hAnsi="TAU-Marutham" w:cs="TAU-Marutham"/>
                <w:sz w:val="24"/>
                <w:szCs w:val="24"/>
              </w:rPr>
              <w:t xml:space="preserve"> </w:t>
            </w:r>
            <w:r w:rsidRPr="00511379">
              <w:rPr>
                <w:rFonts w:ascii="TAU-Marutham" w:hAnsi="TAU-Marutham" w:cs="TAU-Marutham" w:hint="cs"/>
                <w:sz w:val="24"/>
                <w:szCs w:val="24"/>
              </w:rPr>
              <w:t>அமைத்தல்</w:t>
            </w:r>
            <w:r w:rsidRPr="00511379">
              <w:rPr>
                <w:rFonts w:ascii="TAU-Marutham" w:hAnsi="TAU-Marutham" w:cs="TAU-Marutham"/>
                <w:sz w:val="24"/>
                <w:szCs w:val="24"/>
              </w:rPr>
              <w:t xml:space="preserve"> பணி மேற்கொள்ள மாவட்ட ஆட்சித்தலைவர்/ பெருந்தலைவர் மாவட்ட ஊரக வளர்ச்சி முகமை, கடலூர் அவர்களின் ந.க.எண்.அ3/5262/21 நாள்.04.07.2022 தேதிய கடிதத்தில் கீழ்கண்ட பணிக்கு   நிதி ஒதுக்கீடு செய்து  நிர்வாக அனுமதி வழங்கப்பட்டுள்ளதை மன்றத்தின் பார்வைக்கும் பதிவிற்க்கும்  வைக்கப்படுகிறது.</w:t>
            </w:r>
          </w:p>
          <w:tbl>
            <w:tblPr>
              <w:tblStyle w:val="TableGrid"/>
              <w:tblpPr w:leftFromText="180" w:rightFromText="180" w:vertAnchor="text" w:horzAnchor="margin" w:tblpY="273"/>
              <w:tblW w:w="9482" w:type="dxa"/>
              <w:tblLayout w:type="fixed"/>
              <w:tblLook w:val="04A0"/>
            </w:tblPr>
            <w:tblGrid>
              <w:gridCol w:w="894"/>
              <w:gridCol w:w="6638"/>
              <w:gridCol w:w="20"/>
              <w:gridCol w:w="1930"/>
            </w:tblGrid>
            <w:tr w:rsidR="009514C9" w:rsidRPr="00511379" w:rsidTr="00D17BFC">
              <w:trPr>
                <w:trHeight w:val="621"/>
              </w:trPr>
              <w:tc>
                <w:tcPr>
                  <w:tcW w:w="894" w:type="dxa"/>
                  <w:vAlign w:val="center"/>
                </w:tcPr>
                <w:p w:rsidR="009514C9" w:rsidRPr="00511379" w:rsidRDefault="009514C9" w:rsidP="00D17BFC">
                  <w:pPr>
                    <w:jc w:val="center"/>
                    <w:rPr>
                      <w:rFonts w:ascii="TAU-Marutham" w:hAnsi="TAU-Marutham" w:cs="TAU-Marutham"/>
                      <w:b/>
                      <w:sz w:val="24"/>
                      <w:szCs w:val="24"/>
                    </w:rPr>
                  </w:pPr>
                  <w:r w:rsidRPr="00511379">
                    <w:rPr>
                      <w:rFonts w:ascii="TAU-Marutham" w:hAnsi="TAU-Marutham" w:cs="TAU-Marutham"/>
                      <w:b/>
                      <w:sz w:val="24"/>
                      <w:szCs w:val="24"/>
                    </w:rPr>
                    <w:t>வ.</w:t>
                  </w:r>
                </w:p>
                <w:p w:rsidR="009514C9" w:rsidRPr="00511379" w:rsidRDefault="009514C9" w:rsidP="00D17BFC">
                  <w:pPr>
                    <w:jc w:val="center"/>
                    <w:rPr>
                      <w:rFonts w:ascii="TAU-Marutham" w:hAnsi="TAU-Marutham" w:cs="TAU-Marutham"/>
                      <w:b/>
                      <w:sz w:val="24"/>
                      <w:szCs w:val="24"/>
                    </w:rPr>
                  </w:pPr>
                  <w:r w:rsidRPr="00511379">
                    <w:rPr>
                      <w:rFonts w:ascii="TAU-Marutham" w:hAnsi="TAU-Marutham" w:cs="TAU-Marutham"/>
                      <w:b/>
                      <w:sz w:val="24"/>
                      <w:szCs w:val="24"/>
                    </w:rPr>
                    <w:t>எண்</w:t>
                  </w:r>
                </w:p>
              </w:tc>
              <w:tc>
                <w:tcPr>
                  <w:tcW w:w="6658" w:type="dxa"/>
                  <w:gridSpan w:val="2"/>
                  <w:vAlign w:val="center"/>
                </w:tcPr>
                <w:p w:rsidR="009514C9" w:rsidRPr="00511379" w:rsidRDefault="009514C9" w:rsidP="00D17BFC">
                  <w:pPr>
                    <w:jc w:val="center"/>
                    <w:rPr>
                      <w:rFonts w:ascii="TAU-Marutham" w:hAnsi="TAU-Marutham" w:cs="TAU-Marutham"/>
                      <w:b/>
                      <w:sz w:val="24"/>
                      <w:szCs w:val="24"/>
                    </w:rPr>
                  </w:pPr>
                  <w:r w:rsidRPr="00511379">
                    <w:rPr>
                      <w:rFonts w:ascii="TAU-Marutham" w:hAnsi="TAU-Marutham" w:cs="TAU-Marutham"/>
                      <w:b/>
                      <w:sz w:val="24"/>
                      <w:szCs w:val="24"/>
                    </w:rPr>
                    <w:t>வேலையின் பெயர்</w:t>
                  </w:r>
                </w:p>
              </w:tc>
              <w:tc>
                <w:tcPr>
                  <w:tcW w:w="1930" w:type="dxa"/>
                  <w:vAlign w:val="center"/>
                </w:tcPr>
                <w:p w:rsidR="009514C9" w:rsidRPr="00511379" w:rsidRDefault="009514C9" w:rsidP="00D17BFC">
                  <w:pPr>
                    <w:jc w:val="center"/>
                    <w:rPr>
                      <w:rFonts w:ascii="TAU-Marutham" w:hAnsi="TAU-Marutham" w:cs="TAU-Marutham"/>
                      <w:b/>
                      <w:sz w:val="24"/>
                      <w:szCs w:val="24"/>
                    </w:rPr>
                  </w:pPr>
                  <w:r w:rsidRPr="00511379">
                    <w:rPr>
                      <w:rFonts w:ascii="TAU-Marutham" w:hAnsi="TAU-Marutham" w:cs="TAU-Marutham"/>
                      <w:b/>
                      <w:sz w:val="24"/>
                      <w:szCs w:val="24"/>
                    </w:rPr>
                    <w:t>மதிப்பீடு (ரு.இலட்சத்தில்)</w:t>
                  </w:r>
                </w:p>
              </w:tc>
            </w:tr>
            <w:tr w:rsidR="009514C9" w:rsidRPr="00511379" w:rsidTr="00D17BFC">
              <w:trPr>
                <w:trHeight w:val="453"/>
              </w:trPr>
              <w:tc>
                <w:tcPr>
                  <w:tcW w:w="9482" w:type="dxa"/>
                  <w:gridSpan w:val="4"/>
                  <w:tcBorders>
                    <w:bottom w:val="single" w:sz="4" w:space="0" w:color="auto"/>
                  </w:tcBorders>
                  <w:vAlign w:val="center"/>
                </w:tcPr>
                <w:p w:rsidR="009514C9" w:rsidRPr="00511379" w:rsidRDefault="009514C9" w:rsidP="009514C9">
                  <w:pPr>
                    <w:rPr>
                      <w:rFonts w:ascii="TAU-Marutham" w:hAnsi="TAU-Marutham" w:cs="TAU-Marutham"/>
                      <w:b/>
                      <w:sz w:val="24"/>
                      <w:szCs w:val="24"/>
                    </w:rPr>
                  </w:pPr>
                  <w:r w:rsidRPr="00511379">
                    <w:rPr>
                      <w:rFonts w:ascii="TAU-Marutham" w:hAnsi="TAU-Marutham" w:cs="TAU-Marutham"/>
                      <w:b/>
                      <w:sz w:val="24"/>
                      <w:szCs w:val="24"/>
                    </w:rPr>
                    <w:t>பாராளுமன்ற  உறுப்பினர்  உள்ளூர்  தொகுதி  மேம்பாட்டு  திட்டம்  2021-22</w:t>
                  </w:r>
                </w:p>
              </w:tc>
            </w:tr>
            <w:tr w:rsidR="009514C9" w:rsidRPr="00511379" w:rsidTr="00D17BFC">
              <w:trPr>
                <w:trHeight w:val="1058"/>
              </w:trPr>
              <w:tc>
                <w:tcPr>
                  <w:tcW w:w="894" w:type="dxa"/>
                  <w:tcBorders>
                    <w:top w:val="single" w:sz="4" w:space="0" w:color="auto"/>
                    <w:bottom w:val="single" w:sz="4" w:space="0" w:color="auto"/>
                  </w:tcBorders>
                  <w:vAlign w:val="center"/>
                </w:tcPr>
                <w:p w:rsidR="009514C9" w:rsidRPr="00511379" w:rsidRDefault="009514C9" w:rsidP="009514C9">
                  <w:pPr>
                    <w:jc w:val="center"/>
                    <w:rPr>
                      <w:rFonts w:ascii="TAU-Marutham" w:hAnsi="TAU-Marutham" w:cs="TAU-Marutham"/>
                      <w:sz w:val="24"/>
                      <w:szCs w:val="24"/>
                    </w:rPr>
                  </w:pPr>
                  <w:r w:rsidRPr="00511379">
                    <w:rPr>
                      <w:rFonts w:ascii="TAU-Marutham" w:hAnsi="TAU-Marutham" w:cs="TAU-Marutham"/>
                      <w:sz w:val="24"/>
                      <w:szCs w:val="24"/>
                    </w:rPr>
                    <w:t>1</w:t>
                  </w:r>
                </w:p>
              </w:tc>
              <w:tc>
                <w:tcPr>
                  <w:tcW w:w="6638" w:type="dxa"/>
                  <w:tcBorders>
                    <w:top w:val="single" w:sz="4" w:space="0" w:color="auto"/>
                    <w:bottom w:val="single" w:sz="4" w:space="0" w:color="auto"/>
                  </w:tcBorders>
                  <w:vAlign w:val="center"/>
                </w:tcPr>
                <w:p w:rsidR="009514C9" w:rsidRPr="00511379" w:rsidRDefault="009514C9" w:rsidP="009514C9">
                  <w:pPr>
                    <w:jc w:val="both"/>
                    <w:rPr>
                      <w:rFonts w:ascii="TAU-Marutham" w:hAnsi="TAU-Marutham" w:cs="TAU-Marutham"/>
                      <w:sz w:val="24"/>
                      <w:szCs w:val="24"/>
                    </w:rPr>
                  </w:pPr>
                  <w:r w:rsidRPr="00511379">
                    <w:rPr>
                      <w:rFonts w:ascii="TAU-Marutham" w:hAnsi="TAU-Marutham" w:cs="TAU-Marutham" w:hint="cs"/>
                      <w:sz w:val="24"/>
                      <w:szCs w:val="24"/>
                    </w:rPr>
                    <w:t>வார்டு</w:t>
                  </w:r>
                  <w:r w:rsidRPr="00511379">
                    <w:rPr>
                      <w:rFonts w:ascii="TAU-Marutham" w:hAnsi="TAU-Marutham" w:cs="TAU-Marutham"/>
                      <w:sz w:val="24"/>
                      <w:szCs w:val="24"/>
                    </w:rPr>
                    <w:t xml:space="preserve"> </w:t>
                  </w:r>
                  <w:r w:rsidRPr="00511379">
                    <w:rPr>
                      <w:rFonts w:ascii="TAU-Marutham" w:hAnsi="TAU-Marutham" w:cs="TAU-Marutham" w:hint="cs"/>
                      <w:sz w:val="24"/>
                      <w:szCs w:val="24"/>
                    </w:rPr>
                    <w:t>எண்</w:t>
                  </w:r>
                  <w:r w:rsidRPr="00511379">
                    <w:rPr>
                      <w:rFonts w:ascii="TAU-Marutham" w:hAnsi="TAU-Marutham" w:cs="TAU-Marutham"/>
                      <w:sz w:val="24"/>
                      <w:szCs w:val="24"/>
                    </w:rPr>
                    <w:t xml:space="preserve"> 12 </w:t>
                  </w:r>
                  <w:r w:rsidRPr="00511379">
                    <w:rPr>
                      <w:rFonts w:ascii="TAU-Marutham" w:hAnsi="TAU-Marutham" w:cs="TAU-Marutham" w:hint="cs"/>
                      <w:sz w:val="24"/>
                      <w:szCs w:val="24"/>
                    </w:rPr>
                    <w:t>மற்றும்</w:t>
                  </w:r>
                  <w:r w:rsidRPr="00511379">
                    <w:rPr>
                      <w:rFonts w:ascii="TAU-Marutham" w:hAnsi="TAU-Marutham" w:cs="TAU-Marutham"/>
                      <w:sz w:val="24"/>
                      <w:szCs w:val="24"/>
                    </w:rPr>
                    <w:t xml:space="preserve"> </w:t>
                  </w:r>
                  <w:r w:rsidRPr="00511379">
                    <w:rPr>
                      <w:rFonts w:ascii="TAU-Marutham" w:hAnsi="TAU-Marutham" w:cs="TAU-Marutham" w:hint="cs"/>
                      <w:sz w:val="24"/>
                      <w:szCs w:val="24"/>
                    </w:rPr>
                    <w:t>வார்டு</w:t>
                  </w:r>
                  <w:r w:rsidRPr="00511379">
                    <w:rPr>
                      <w:rFonts w:ascii="TAU-Marutham" w:hAnsi="TAU-Marutham" w:cs="TAU-Marutham"/>
                      <w:sz w:val="24"/>
                      <w:szCs w:val="24"/>
                    </w:rPr>
                    <w:t xml:space="preserve"> </w:t>
                  </w:r>
                  <w:r w:rsidRPr="00511379">
                    <w:rPr>
                      <w:rFonts w:ascii="TAU-Marutham" w:hAnsi="TAU-Marutham" w:cs="TAU-Marutham" w:hint="cs"/>
                      <w:sz w:val="24"/>
                      <w:szCs w:val="24"/>
                    </w:rPr>
                    <w:t>எண்</w:t>
                  </w:r>
                  <w:r w:rsidRPr="00511379">
                    <w:rPr>
                      <w:rFonts w:ascii="TAU-Marutham" w:hAnsi="TAU-Marutham" w:cs="TAU-Marutham"/>
                      <w:sz w:val="24"/>
                      <w:szCs w:val="24"/>
                    </w:rPr>
                    <w:t xml:space="preserve"> 33 </w:t>
                  </w:r>
                  <w:r w:rsidRPr="00511379">
                    <w:rPr>
                      <w:rFonts w:ascii="TAU-Marutham" w:hAnsi="TAU-Marutham" w:cs="TAU-Marutham" w:hint="cs"/>
                      <w:sz w:val="24"/>
                      <w:szCs w:val="24"/>
                    </w:rPr>
                    <w:t>சந்திப்பு</w:t>
                  </w:r>
                  <w:r w:rsidRPr="00511379">
                    <w:rPr>
                      <w:rFonts w:ascii="TAU-Marutham" w:hAnsi="TAU-Marutham" w:cs="TAU-Marutham"/>
                      <w:sz w:val="24"/>
                      <w:szCs w:val="24"/>
                    </w:rPr>
                    <w:t xml:space="preserve"> </w:t>
                  </w:r>
                  <w:r w:rsidRPr="00511379">
                    <w:rPr>
                      <w:rFonts w:ascii="TAU-Marutham" w:hAnsi="TAU-Marutham" w:cs="TAU-Marutham" w:hint="cs"/>
                      <w:sz w:val="24"/>
                      <w:szCs w:val="24"/>
                    </w:rPr>
                    <w:t>சாலை</w:t>
                  </w:r>
                  <w:r w:rsidRPr="00511379">
                    <w:rPr>
                      <w:rFonts w:ascii="TAU-Marutham" w:hAnsi="TAU-Marutham" w:cs="TAU-Marutham"/>
                      <w:sz w:val="24"/>
                      <w:szCs w:val="24"/>
                    </w:rPr>
                    <w:t xml:space="preserve"> </w:t>
                  </w:r>
                  <w:r w:rsidRPr="00511379">
                    <w:rPr>
                      <w:rFonts w:ascii="TAU-Marutham" w:hAnsi="TAU-Marutham" w:cs="TAU-Marutham" w:hint="cs"/>
                      <w:sz w:val="24"/>
                      <w:szCs w:val="24"/>
                    </w:rPr>
                    <w:t>நடுவில்</w:t>
                  </w:r>
                  <w:r w:rsidRPr="00511379">
                    <w:rPr>
                      <w:rFonts w:ascii="TAU-Marutham" w:hAnsi="TAU-Marutham" w:cs="TAU-Marutham"/>
                      <w:sz w:val="24"/>
                      <w:szCs w:val="24"/>
                    </w:rPr>
                    <w:t xml:space="preserve"> 9 </w:t>
                  </w:r>
                  <w:r w:rsidRPr="00511379">
                    <w:rPr>
                      <w:rFonts w:ascii="TAU-Marutham" w:hAnsi="TAU-Marutham" w:cs="TAU-Marutham" w:hint="cs"/>
                      <w:sz w:val="24"/>
                      <w:szCs w:val="24"/>
                    </w:rPr>
                    <w:t>மீ</w:t>
                  </w:r>
                  <w:r w:rsidRPr="00511379">
                    <w:rPr>
                      <w:rFonts w:ascii="TAU-Marutham" w:hAnsi="TAU-Marutham" w:cs="TAU-Marutham"/>
                      <w:sz w:val="24"/>
                      <w:szCs w:val="24"/>
                    </w:rPr>
                    <w:t xml:space="preserve">. </w:t>
                  </w:r>
                  <w:r w:rsidRPr="00511379">
                    <w:rPr>
                      <w:rFonts w:ascii="TAU-Marutham" w:hAnsi="TAU-Marutham" w:cs="TAU-Marutham" w:hint="cs"/>
                      <w:sz w:val="24"/>
                      <w:szCs w:val="24"/>
                    </w:rPr>
                    <w:t>மினி</w:t>
                  </w:r>
                  <w:r w:rsidRPr="00511379">
                    <w:rPr>
                      <w:rFonts w:ascii="TAU-Marutham" w:hAnsi="TAU-Marutham" w:cs="TAU-Marutham"/>
                      <w:sz w:val="24"/>
                      <w:szCs w:val="24"/>
                    </w:rPr>
                    <w:t xml:space="preserve"> </w:t>
                  </w:r>
                  <w:r w:rsidRPr="00511379">
                    <w:rPr>
                      <w:rFonts w:ascii="TAU-Marutham" w:hAnsi="TAU-Marutham" w:cs="TAU-Marutham" w:hint="cs"/>
                      <w:sz w:val="24"/>
                      <w:szCs w:val="24"/>
                    </w:rPr>
                    <w:t>உயர்மின்</w:t>
                  </w:r>
                  <w:r w:rsidRPr="00511379">
                    <w:rPr>
                      <w:rFonts w:ascii="TAU-Marutham" w:hAnsi="TAU-Marutham" w:cs="TAU-Marutham"/>
                      <w:sz w:val="24"/>
                      <w:szCs w:val="24"/>
                    </w:rPr>
                    <w:t xml:space="preserve"> </w:t>
                  </w:r>
                  <w:r w:rsidRPr="00511379">
                    <w:rPr>
                      <w:rFonts w:ascii="TAU-Marutham" w:hAnsi="TAU-Marutham" w:cs="TAU-Marutham" w:hint="cs"/>
                      <w:sz w:val="24"/>
                      <w:szCs w:val="24"/>
                    </w:rPr>
                    <w:t>கோபுர</w:t>
                  </w:r>
                  <w:r w:rsidRPr="00511379">
                    <w:rPr>
                      <w:rFonts w:ascii="TAU-Marutham" w:hAnsi="TAU-Marutham" w:cs="TAU-Marutham"/>
                      <w:sz w:val="24"/>
                      <w:szCs w:val="24"/>
                    </w:rPr>
                    <w:t xml:space="preserve"> </w:t>
                  </w:r>
                  <w:r w:rsidRPr="00511379">
                    <w:rPr>
                      <w:rFonts w:ascii="TAU-Marutham" w:hAnsi="TAU-Marutham" w:cs="TAU-Marutham" w:hint="cs"/>
                      <w:sz w:val="24"/>
                      <w:szCs w:val="24"/>
                    </w:rPr>
                    <w:t>விளக்கு</w:t>
                  </w:r>
                  <w:r w:rsidRPr="00511379">
                    <w:rPr>
                      <w:rFonts w:ascii="TAU-Marutham" w:hAnsi="TAU-Marutham" w:cs="TAU-Marutham"/>
                      <w:sz w:val="24"/>
                      <w:szCs w:val="24"/>
                    </w:rPr>
                    <w:t xml:space="preserve"> 6 </w:t>
                  </w:r>
                  <w:r w:rsidRPr="00511379">
                    <w:rPr>
                      <w:rFonts w:ascii="TAU-Marutham" w:hAnsi="TAU-Marutham" w:cs="TAU-Marutham" w:hint="cs"/>
                      <w:sz w:val="24"/>
                      <w:szCs w:val="24"/>
                    </w:rPr>
                    <w:t>எண்ணிக்கை</w:t>
                  </w:r>
                  <w:r w:rsidRPr="00511379">
                    <w:rPr>
                      <w:rFonts w:ascii="TAU-Marutham" w:hAnsi="TAU-Marutham" w:cs="TAU-Marutham"/>
                      <w:sz w:val="24"/>
                      <w:szCs w:val="24"/>
                    </w:rPr>
                    <w:t xml:space="preserve"> </w:t>
                  </w:r>
                  <w:r w:rsidRPr="00511379">
                    <w:rPr>
                      <w:rFonts w:ascii="TAU-Marutham" w:hAnsi="TAU-Marutham" w:cs="TAU-Marutham" w:hint="cs"/>
                      <w:sz w:val="24"/>
                      <w:szCs w:val="24"/>
                    </w:rPr>
                    <w:t>கொண்ட</w:t>
                  </w:r>
                  <w:r w:rsidRPr="00511379">
                    <w:rPr>
                      <w:rFonts w:ascii="TAU-Marutham" w:hAnsi="TAU-Marutham" w:cs="TAU-Marutham"/>
                      <w:sz w:val="24"/>
                      <w:szCs w:val="24"/>
                    </w:rPr>
                    <w:t xml:space="preserve"> 100 வாட்ஸ்  LED </w:t>
                  </w:r>
                  <w:r w:rsidRPr="00511379">
                    <w:rPr>
                      <w:rFonts w:ascii="TAU-Marutham" w:hAnsi="TAU-Marutham" w:cs="TAU-Marutham" w:hint="cs"/>
                      <w:sz w:val="24"/>
                      <w:szCs w:val="24"/>
                    </w:rPr>
                    <w:t>விளக்கு</w:t>
                  </w:r>
                  <w:r w:rsidRPr="00511379">
                    <w:rPr>
                      <w:rFonts w:ascii="TAU-Marutham" w:hAnsi="TAU-Marutham" w:cs="TAU-Marutham"/>
                      <w:sz w:val="24"/>
                      <w:szCs w:val="24"/>
                    </w:rPr>
                    <w:t xml:space="preserve"> </w:t>
                  </w:r>
                  <w:r w:rsidRPr="00511379">
                    <w:rPr>
                      <w:rFonts w:ascii="TAU-Marutham" w:hAnsi="TAU-Marutham" w:cs="TAU-Marutham" w:hint="cs"/>
                      <w:sz w:val="24"/>
                      <w:szCs w:val="24"/>
                    </w:rPr>
                    <w:t>அமைத்தல்</w:t>
                  </w:r>
                  <w:r w:rsidRPr="00511379">
                    <w:rPr>
                      <w:rFonts w:ascii="TAU-Marutham" w:hAnsi="TAU-Marutham" w:cs="TAU-Marutham"/>
                      <w:sz w:val="24"/>
                      <w:szCs w:val="24"/>
                    </w:rPr>
                    <w:t xml:space="preserve"> (மொட்டலிங்கம் தெரு சந்திப்பு)</w:t>
                  </w:r>
                </w:p>
              </w:tc>
              <w:tc>
                <w:tcPr>
                  <w:tcW w:w="1950" w:type="dxa"/>
                  <w:gridSpan w:val="2"/>
                  <w:tcBorders>
                    <w:top w:val="single" w:sz="4" w:space="0" w:color="auto"/>
                    <w:bottom w:val="single" w:sz="4" w:space="0" w:color="auto"/>
                  </w:tcBorders>
                  <w:vAlign w:val="center"/>
                </w:tcPr>
                <w:p w:rsidR="009514C9" w:rsidRPr="00511379" w:rsidRDefault="009514C9" w:rsidP="009514C9">
                  <w:pPr>
                    <w:jc w:val="center"/>
                    <w:rPr>
                      <w:rFonts w:ascii="TAU-Marutham" w:hAnsi="TAU-Marutham" w:cs="TAU-Marutham"/>
                      <w:sz w:val="24"/>
                      <w:szCs w:val="24"/>
                    </w:rPr>
                  </w:pPr>
                  <w:r w:rsidRPr="00511379">
                    <w:rPr>
                      <w:rFonts w:ascii="TAU-Marutham" w:hAnsi="TAU-Marutham" w:cs="TAU-Marutham"/>
                      <w:sz w:val="24"/>
                      <w:szCs w:val="24"/>
                    </w:rPr>
                    <w:t>4.50</w:t>
                  </w:r>
                </w:p>
              </w:tc>
            </w:tr>
          </w:tbl>
          <w:p w:rsidR="009514C9" w:rsidRPr="00511379" w:rsidRDefault="009514C9" w:rsidP="005B5B6E">
            <w:pPr>
              <w:jc w:val="both"/>
              <w:rPr>
                <w:rFonts w:ascii="TAU-Marutham" w:hAnsi="TAU-Marutham" w:cs="TAU-Marutham"/>
                <w:b/>
                <w:sz w:val="24"/>
                <w:szCs w:val="24"/>
                <w:u w:val="single"/>
              </w:rPr>
            </w:pPr>
            <w:r w:rsidRPr="00511379">
              <w:rPr>
                <w:rFonts w:ascii="TAU-Marutham" w:hAnsi="TAU-Marutham" w:cs="TAU-Marutham"/>
                <w:b/>
                <w:sz w:val="24"/>
                <w:szCs w:val="24"/>
                <w:u w:val="single"/>
              </w:rPr>
              <w:t>அலுவலக குறிப்பு:-</w:t>
            </w:r>
            <w:r w:rsidR="005B5B6E" w:rsidRPr="00511379">
              <w:rPr>
                <w:rFonts w:ascii="TAU-Marutham" w:hAnsi="TAU-Marutham" w:cs="TAU-Marutham"/>
                <w:b/>
                <w:sz w:val="24"/>
                <w:szCs w:val="24"/>
                <w:u w:val="single"/>
              </w:rPr>
              <w:t xml:space="preserve"> </w:t>
            </w:r>
            <w:r w:rsidRPr="00511379">
              <w:rPr>
                <w:rFonts w:ascii="TAU-Marutham" w:hAnsi="TAU-Marutham" w:cs="TAU-Marutham"/>
                <w:sz w:val="24"/>
                <w:szCs w:val="24"/>
              </w:rPr>
              <w:t>மன்றம் பதிவு செய்யலாம்.</w:t>
            </w:r>
          </w:p>
          <w:p w:rsidR="005B5B6E" w:rsidRPr="00511379" w:rsidRDefault="009514C9" w:rsidP="004E3355">
            <w:pPr>
              <w:jc w:val="both"/>
              <w:rPr>
                <w:rFonts w:ascii="TAU-Marutham" w:hAnsi="TAU-Marutham" w:cs="TAU-Marutham"/>
                <w:b/>
                <w:sz w:val="24"/>
                <w:szCs w:val="24"/>
              </w:rPr>
            </w:pPr>
            <w:r w:rsidRPr="00511379">
              <w:rPr>
                <w:rFonts w:ascii="TAU-Marutham" w:hAnsi="TAU-Marutham" w:cs="TAU-Marutham"/>
                <w:b/>
                <w:sz w:val="24"/>
                <w:szCs w:val="24"/>
              </w:rPr>
              <w:t>(கோப்பு எண். 2002/இ2/2022)</w:t>
            </w:r>
          </w:p>
          <w:p w:rsidR="002C24DE" w:rsidRPr="00511379" w:rsidRDefault="002C24DE" w:rsidP="004E3355">
            <w:pPr>
              <w:jc w:val="both"/>
              <w:rPr>
                <w:rFonts w:ascii="TAU-Marutham" w:hAnsi="TAU-Marutham" w:cs="TAU-Marutham"/>
                <w:b/>
                <w:sz w:val="24"/>
                <w:szCs w:val="24"/>
              </w:rPr>
            </w:pPr>
          </w:p>
        </w:tc>
      </w:tr>
      <w:tr w:rsidR="0072057B" w:rsidRPr="00511379" w:rsidTr="008227D8">
        <w:tc>
          <w:tcPr>
            <w:tcW w:w="540" w:type="dxa"/>
          </w:tcPr>
          <w:p w:rsidR="0072057B" w:rsidRPr="00511379" w:rsidRDefault="00CE4BDF" w:rsidP="001A1FCD">
            <w:pPr>
              <w:jc w:val="both"/>
              <w:rPr>
                <w:rFonts w:ascii="TAU-Marutham" w:hAnsi="TAU-Marutham" w:cs="TAU-Marutham"/>
                <w:b/>
                <w:sz w:val="24"/>
                <w:szCs w:val="24"/>
              </w:rPr>
            </w:pPr>
            <w:r w:rsidRPr="00511379">
              <w:rPr>
                <w:rFonts w:ascii="TAU-Marutham" w:hAnsi="TAU-Marutham" w:cs="TAU-Marutham"/>
                <w:b/>
                <w:sz w:val="24"/>
                <w:szCs w:val="24"/>
              </w:rPr>
              <w:t>16.</w:t>
            </w:r>
          </w:p>
        </w:tc>
        <w:tc>
          <w:tcPr>
            <w:tcW w:w="10080" w:type="dxa"/>
          </w:tcPr>
          <w:p w:rsidR="0072057B" w:rsidRPr="00511379" w:rsidRDefault="0072057B" w:rsidP="0072057B">
            <w:pPr>
              <w:ind w:firstLine="720"/>
              <w:jc w:val="both"/>
              <w:rPr>
                <w:rFonts w:ascii="TAU-Marutham" w:hAnsi="TAU-Marutham" w:cs="TAU-Marutham"/>
                <w:sz w:val="24"/>
                <w:szCs w:val="24"/>
              </w:rPr>
            </w:pPr>
            <w:r w:rsidRPr="00511379">
              <w:rPr>
                <w:rFonts w:ascii="TAU-Marutham" w:hAnsi="TAU-Marutham" w:cs="TAU-Marutham"/>
                <w:sz w:val="24"/>
                <w:szCs w:val="24"/>
              </w:rPr>
              <w:t xml:space="preserve">பண்ணுருட்டி நகராட்சிக்கு நமக்கு நாமே திட்டம் 2021-22-ம் </w:t>
            </w:r>
            <w:r w:rsidR="009B1FE6" w:rsidRPr="00511379">
              <w:rPr>
                <w:rFonts w:ascii="TAU-Marutham" w:hAnsi="TAU-Marutham" w:cs="TAU-Marutham"/>
                <w:sz w:val="24"/>
                <w:szCs w:val="24"/>
              </w:rPr>
              <w:t>ஆண்டு நிதியில்</w:t>
            </w:r>
            <w:r w:rsidRPr="00511379">
              <w:rPr>
                <w:rFonts w:ascii="TAU-Marutham" w:hAnsi="TAU-Marutham" w:cs="TAU-Marutham"/>
                <w:sz w:val="24"/>
                <w:szCs w:val="24"/>
              </w:rPr>
              <w:t xml:space="preserve"> திருவதிகை டி.என்.பாவாடை பிள்ளை நகராட்சி உயர்நிலைப்பள்ளிக்கு டேபிள்கம் டெஸ்க் மற்றும் கம்ப்யூட்டர் வாங்குவதற்கு நகராட்சி நிர்வாக இயக்கு</w:t>
            </w:r>
            <w:r w:rsidR="009B1FE6" w:rsidRPr="00511379">
              <w:rPr>
                <w:rFonts w:ascii="TAU-Marutham" w:hAnsi="TAU-Marutham" w:cs="TAU-Marutham"/>
                <w:sz w:val="24"/>
                <w:szCs w:val="24"/>
              </w:rPr>
              <w:t>ந</w:t>
            </w:r>
            <w:r w:rsidRPr="00511379">
              <w:rPr>
                <w:rFonts w:ascii="TAU-Marutham" w:hAnsi="TAU-Marutham" w:cs="TAU-Marutham"/>
                <w:sz w:val="24"/>
                <w:szCs w:val="24"/>
              </w:rPr>
              <w:t>ர் சென்னை அவர்களின் 30.04.2022-ந் தேதிய ந.க.எண்.27519-38/2021/P2 எண்ணிட்ட செயல்முறை உத்திரவில் நிர்வாக அனுமதி பெறப்பட்டு 20.05.2022-ல் ஒப்பந்தப்புள்ளி கோரப்பட்டு ஒப்பந்ததாரர் திருமதி.  M. மணிமாலா என்பவரின் குறைந்த ஒப்பந்தப்புள்ளியை ஏற்று பணி ஆணை வழங்கப்பட்டுள்ளது.</w:t>
            </w:r>
          </w:p>
          <w:p w:rsidR="0072057B" w:rsidRPr="00511379" w:rsidRDefault="00870907" w:rsidP="0072057B">
            <w:pPr>
              <w:ind w:firstLine="720"/>
              <w:jc w:val="both"/>
              <w:rPr>
                <w:rFonts w:ascii="TAU-Marutham" w:hAnsi="TAU-Marutham" w:cs="TAU-Marutham"/>
                <w:sz w:val="24"/>
                <w:szCs w:val="24"/>
              </w:rPr>
            </w:pPr>
            <w:r w:rsidRPr="00511379">
              <w:rPr>
                <w:rFonts w:ascii="TAU-Marutham" w:hAnsi="TAU-Marutham" w:cs="TAU-Marutham"/>
                <w:sz w:val="24"/>
                <w:szCs w:val="24"/>
              </w:rPr>
              <w:t>செங்கல்பட்டு நகராட்சி நிர்வாக</w:t>
            </w:r>
            <w:r w:rsidR="0072057B" w:rsidRPr="00511379">
              <w:rPr>
                <w:rFonts w:ascii="TAU-Marutham" w:hAnsi="TAU-Marutham" w:cs="TAU-Marutham"/>
                <w:sz w:val="24"/>
                <w:szCs w:val="24"/>
              </w:rPr>
              <w:t xml:space="preserve"> மண்டல இயக்கு</w:t>
            </w:r>
            <w:r w:rsidRPr="00511379">
              <w:rPr>
                <w:rFonts w:ascii="TAU-Marutham" w:hAnsi="TAU-Marutham" w:cs="TAU-Marutham"/>
                <w:sz w:val="24"/>
                <w:szCs w:val="24"/>
              </w:rPr>
              <w:t>ந</w:t>
            </w:r>
            <w:r w:rsidR="0072057B" w:rsidRPr="00511379">
              <w:rPr>
                <w:rFonts w:ascii="TAU-Marutham" w:hAnsi="TAU-Marutham" w:cs="TAU-Marutham"/>
                <w:sz w:val="24"/>
                <w:szCs w:val="24"/>
              </w:rPr>
              <w:t>ர் அவர்களின் ஆய்வு கூட்டத்தில் டேபிள் கம் டெஸ்க் டான்சி நிறுவனத்திலும்</w:t>
            </w:r>
            <w:r w:rsidRPr="00511379">
              <w:rPr>
                <w:rFonts w:ascii="TAU-Marutham" w:hAnsi="TAU-Marutham" w:cs="TAU-Marutham"/>
                <w:sz w:val="24"/>
                <w:szCs w:val="24"/>
              </w:rPr>
              <w:t>,</w:t>
            </w:r>
            <w:r w:rsidR="0072057B" w:rsidRPr="00511379">
              <w:rPr>
                <w:rFonts w:ascii="TAU-Marutham" w:hAnsi="TAU-Marutham" w:cs="TAU-Marutham"/>
                <w:sz w:val="24"/>
                <w:szCs w:val="24"/>
              </w:rPr>
              <w:t xml:space="preserve"> கம்</w:t>
            </w:r>
            <w:r w:rsidRPr="00511379">
              <w:rPr>
                <w:rFonts w:ascii="TAU-Marutham" w:hAnsi="TAU-Marutham" w:cs="TAU-Marutham"/>
                <w:sz w:val="24"/>
                <w:szCs w:val="24"/>
              </w:rPr>
              <w:t>ப்</w:t>
            </w:r>
            <w:r w:rsidR="0072057B" w:rsidRPr="00511379">
              <w:rPr>
                <w:rFonts w:ascii="TAU-Marutham" w:hAnsi="TAU-Marutham" w:cs="TAU-Marutham"/>
                <w:sz w:val="24"/>
                <w:szCs w:val="24"/>
              </w:rPr>
              <w:t>யூட்ட</w:t>
            </w:r>
            <w:r w:rsidRPr="00511379">
              <w:rPr>
                <w:rFonts w:ascii="TAU-Marutham" w:hAnsi="TAU-Marutham" w:cs="TAU-Marutham"/>
                <w:sz w:val="24"/>
                <w:szCs w:val="24"/>
              </w:rPr>
              <w:t>ரை</w:t>
            </w:r>
            <w:r w:rsidR="0072057B" w:rsidRPr="00511379">
              <w:rPr>
                <w:rFonts w:ascii="TAU-Marutham" w:hAnsi="TAU-Marutham" w:cs="TAU-Marutham"/>
                <w:sz w:val="24"/>
                <w:szCs w:val="24"/>
              </w:rPr>
              <w:t xml:space="preserve"> GEM டீலர் லைசன்ஸ் பெற்றவர் மூலம் பெற்று சப்ளை செய்ய அறிவுறுத்தியதன் பேரில் நிர்வாக நலன் கருதி மேற்கண்ட </w:t>
            </w:r>
            <w:r w:rsidRPr="00511379">
              <w:rPr>
                <w:rFonts w:ascii="TAU-Marutham" w:hAnsi="TAU-Marutham" w:cs="TAU-Marutham"/>
                <w:sz w:val="24"/>
                <w:szCs w:val="24"/>
              </w:rPr>
              <w:t xml:space="preserve">பணிக்கு வழங்கிய வேலை உத்தரவையும் மற்றும் </w:t>
            </w:r>
            <w:r w:rsidR="0072057B" w:rsidRPr="00511379">
              <w:rPr>
                <w:rFonts w:ascii="TAU-Marutham" w:hAnsi="TAU-Marutham" w:cs="TAU-Marutham"/>
                <w:sz w:val="24"/>
                <w:szCs w:val="24"/>
              </w:rPr>
              <w:t xml:space="preserve">ஒப்பந்தத்தை ரத்து செய்யவும் அவர் செலுத்திய முன் வைப்புத் தொகையான ஒரு சதவீதத்தை ஒப்பந்ததாரருக்கு திருப்பி </w:t>
            </w:r>
            <w:r w:rsidRPr="00511379">
              <w:rPr>
                <w:rFonts w:ascii="TAU-Marutham" w:hAnsi="TAU-Marutham" w:cs="TAU-Marutham"/>
                <w:sz w:val="24"/>
                <w:szCs w:val="24"/>
              </w:rPr>
              <w:t>வழங்க</w:t>
            </w:r>
            <w:r w:rsidR="0072057B" w:rsidRPr="00511379">
              <w:rPr>
                <w:rFonts w:ascii="TAU-Marutham" w:hAnsi="TAU-Marutham" w:cs="TAU-Marutham"/>
                <w:sz w:val="24"/>
                <w:szCs w:val="24"/>
              </w:rPr>
              <w:t xml:space="preserve"> மன்றத்தின் அனுமதி வேண்டப்படுகிறது.</w:t>
            </w:r>
          </w:p>
          <w:p w:rsidR="0072057B" w:rsidRPr="00511379" w:rsidRDefault="0072057B" w:rsidP="0072057B">
            <w:pPr>
              <w:jc w:val="both"/>
              <w:rPr>
                <w:rFonts w:ascii="TAU-Marutham" w:hAnsi="TAU-Marutham" w:cs="TAU-Marutham"/>
                <w:b/>
                <w:sz w:val="24"/>
                <w:szCs w:val="24"/>
                <w:u w:val="single"/>
              </w:rPr>
            </w:pPr>
            <w:r w:rsidRPr="00511379">
              <w:rPr>
                <w:rFonts w:ascii="TAU-Marutham" w:hAnsi="TAU-Marutham" w:cs="TAU-Marutham"/>
                <w:b/>
                <w:sz w:val="24"/>
                <w:szCs w:val="24"/>
                <w:u w:val="single"/>
              </w:rPr>
              <w:t>அலுவலக குறிப்பு:-</w:t>
            </w:r>
          </w:p>
          <w:p w:rsidR="0095117A" w:rsidRPr="009250BE" w:rsidRDefault="0072057B" w:rsidP="0046697C">
            <w:pPr>
              <w:pStyle w:val="ListParagraph"/>
              <w:numPr>
                <w:ilvl w:val="0"/>
                <w:numId w:val="24"/>
              </w:numPr>
              <w:jc w:val="both"/>
              <w:rPr>
                <w:rFonts w:ascii="TAU-Marutham" w:hAnsi="TAU-Marutham" w:cs="TAU-Marutham"/>
                <w:sz w:val="24"/>
                <w:szCs w:val="24"/>
              </w:rPr>
            </w:pPr>
            <w:r w:rsidRPr="00511379">
              <w:rPr>
                <w:rFonts w:ascii="TAU-Marutham" w:hAnsi="TAU-Marutham" w:cs="TAU-Marutham"/>
                <w:sz w:val="24"/>
                <w:szCs w:val="24"/>
              </w:rPr>
              <w:t>மன்றம் அனுமதிக்கலாம்.</w:t>
            </w:r>
            <w:r w:rsidR="009250BE">
              <w:rPr>
                <w:rFonts w:ascii="TAU-Marutham" w:hAnsi="TAU-Marutham" w:cs="TAU-Marutham"/>
                <w:sz w:val="24"/>
                <w:szCs w:val="24"/>
              </w:rPr>
              <w:t xml:space="preserve">                                 </w:t>
            </w:r>
            <w:r w:rsidRPr="009250BE">
              <w:rPr>
                <w:rFonts w:ascii="TAU-Marutham" w:hAnsi="TAU-Marutham" w:cs="TAU-Marutham"/>
                <w:b/>
                <w:sz w:val="24"/>
                <w:szCs w:val="24"/>
              </w:rPr>
              <w:t xml:space="preserve">(கோப்பு எண். </w:t>
            </w:r>
            <w:r w:rsidR="00EC4D61" w:rsidRPr="009250BE">
              <w:rPr>
                <w:rFonts w:ascii="TAU-Marutham" w:hAnsi="TAU-Marutham" w:cs="TAU-Marutham"/>
                <w:b/>
                <w:sz w:val="24"/>
                <w:szCs w:val="24"/>
              </w:rPr>
              <w:t>131</w:t>
            </w:r>
            <w:r w:rsidR="00870907" w:rsidRPr="009250BE">
              <w:rPr>
                <w:rFonts w:ascii="TAU-Marutham" w:hAnsi="TAU-Marutham" w:cs="TAU-Marutham"/>
                <w:b/>
                <w:sz w:val="24"/>
                <w:szCs w:val="24"/>
              </w:rPr>
              <w:t>6</w:t>
            </w:r>
            <w:r w:rsidRPr="009250BE">
              <w:rPr>
                <w:rFonts w:ascii="TAU-Marutham" w:hAnsi="TAU-Marutham" w:cs="TAU-Marutham"/>
                <w:b/>
                <w:sz w:val="24"/>
                <w:szCs w:val="24"/>
              </w:rPr>
              <w:t>/இ1/2022)</w:t>
            </w:r>
          </w:p>
          <w:p w:rsidR="009250BE" w:rsidRPr="009250BE" w:rsidRDefault="009250BE" w:rsidP="009250BE">
            <w:pPr>
              <w:pStyle w:val="ListParagraph"/>
              <w:ind w:left="1080"/>
              <w:jc w:val="both"/>
              <w:rPr>
                <w:rFonts w:ascii="TAU-Marutham" w:hAnsi="TAU-Marutham" w:cs="TAU-Marutham"/>
                <w:sz w:val="8"/>
                <w:szCs w:val="24"/>
              </w:rPr>
            </w:pPr>
          </w:p>
        </w:tc>
      </w:tr>
      <w:tr w:rsidR="008227D8" w:rsidRPr="00511379" w:rsidTr="008227D8">
        <w:tc>
          <w:tcPr>
            <w:tcW w:w="540" w:type="dxa"/>
          </w:tcPr>
          <w:p w:rsidR="008227D8" w:rsidRPr="00511379" w:rsidRDefault="008227D8" w:rsidP="001A1FCD">
            <w:pPr>
              <w:jc w:val="both"/>
              <w:rPr>
                <w:rFonts w:ascii="TAU-Marutham" w:hAnsi="TAU-Marutham" w:cs="TAU-Marutham"/>
                <w:b/>
                <w:sz w:val="24"/>
                <w:szCs w:val="24"/>
              </w:rPr>
            </w:pPr>
          </w:p>
        </w:tc>
        <w:tc>
          <w:tcPr>
            <w:tcW w:w="10080" w:type="dxa"/>
          </w:tcPr>
          <w:p w:rsidR="008227D8" w:rsidRPr="00511379" w:rsidRDefault="008227D8" w:rsidP="0072057B">
            <w:pPr>
              <w:ind w:firstLine="720"/>
              <w:jc w:val="both"/>
              <w:rPr>
                <w:rFonts w:ascii="TAU-Marutham" w:hAnsi="TAU-Marutham" w:cs="TAU-Marutham"/>
                <w:sz w:val="24"/>
                <w:szCs w:val="24"/>
              </w:rPr>
            </w:pPr>
          </w:p>
        </w:tc>
      </w:tr>
      <w:tr w:rsidR="00A233B1" w:rsidRPr="00511379" w:rsidTr="008227D8">
        <w:tc>
          <w:tcPr>
            <w:tcW w:w="540" w:type="dxa"/>
          </w:tcPr>
          <w:p w:rsidR="00A233B1" w:rsidRPr="00511379" w:rsidRDefault="00A233B1" w:rsidP="00CE4BDF">
            <w:pPr>
              <w:jc w:val="both"/>
              <w:rPr>
                <w:rFonts w:ascii="TAU-Marutham" w:hAnsi="TAU-Marutham" w:cs="TAU-Marutham"/>
                <w:b/>
                <w:sz w:val="24"/>
                <w:szCs w:val="24"/>
              </w:rPr>
            </w:pPr>
            <w:r w:rsidRPr="00511379">
              <w:rPr>
                <w:rFonts w:ascii="TAU-Marutham" w:hAnsi="TAU-Marutham" w:cs="TAU-Marutham"/>
                <w:b/>
                <w:sz w:val="24"/>
                <w:szCs w:val="24"/>
              </w:rPr>
              <w:lastRenderedPageBreak/>
              <w:t>1</w:t>
            </w:r>
            <w:r w:rsidR="00CE4BDF" w:rsidRPr="00511379">
              <w:rPr>
                <w:rFonts w:ascii="TAU-Marutham" w:hAnsi="TAU-Marutham" w:cs="TAU-Marutham"/>
                <w:b/>
                <w:sz w:val="24"/>
                <w:szCs w:val="24"/>
              </w:rPr>
              <w:t>7</w:t>
            </w:r>
            <w:r w:rsidRPr="00511379">
              <w:rPr>
                <w:rFonts w:ascii="TAU-Marutham" w:hAnsi="TAU-Marutham" w:cs="TAU-Marutham"/>
                <w:b/>
                <w:sz w:val="24"/>
                <w:szCs w:val="24"/>
              </w:rPr>
              <w:t>.</w:t>
            </w:r>
          </w:p>
        </w:tc>
        <w:tc>
          <w:tcPr>
            <w:tcW w:w="10080" w:type="dxa"/>
          </w:tcPr>
          <w:p w:rsidR="00A233B1" w:rsidRPr="00D5406F" w:rsidRDefault="00A233B1" w:rsidP="00D5406F">
            <w:pPr>
              <w:ind w:firstLine="720"/>
              <w:jc w:val="both"/>
              <w:rPr>
                <w:rFonts w:ascii="TAU-Marutham" w:hAnsi="TAU-Marutham" w:cs="TAU-Marutham"/>
                <w:sz w:val="23"/>
                <w:szCs w:val="23"/>
              </w:rPr>
            </w:pPr>
            <w:r w:rsidRPr="00D5406F">
              <w:rPr>
                <w:rFonts w:ascii="TAU-Marutham" w:hAnsi="TAU-Marutham" w:cs="TAU-Marutham"/>
                <w:sz w:val="23"/>
                <w:szCs w:val="23"/>
              </w:rPr>
              <w:t xml:space="preserve">பண்ணுருட்டி நகராட்சிக்குட்பட்ட பகுதிகளில்  பாராளுமன்ற உறுப்பினர் உள்ளூர் தொகுதி மேம்பாட்டு திட்டம் 2021-22 நிதியின் கீழ் மதிப்பீடு ரூ.4.50 இலட்சத்தில் வார்டு எண் 26 தட்டாஞ்சாவடி பேருந்து நிறுத்தம் அருகில் டைவர்ஷன் ரோடு கொக்குபாளையம் இணைப்பு சாலையில் 9 மீட்டர் மினி உயர்மின் விளக்கு 6 எண்ணிக்கை கொண்ட 100 வாட்ஸ்  LED </w:t>
            </w:r>
            <w:r w:rsidRPr="00D5406F">
              <w:rPr>
                <w:rFonts w:ascii="TAU-Marutham" w:hAnsi="TAU-Marutham" w:cs="TAU-Marutham" w:hint="cs"/>
                <w:sz w:val="23"/>
                <w:szCs w:val="23"/>
              </w:rPr>
              <w:t>விளக்கு</w:t>
            </w:r>
            <w:r w:rsidRPr="00D5406F">
              <w:rPr>
                <w:rFonts w:ascii="TAU-Marutham" w:hAnsi="TAU-Marutham" w:cs="TAU-Marutham"/>
                <w:sz w:val="23"/>
                <w:szCs w:val="23"/>
              </w:rPr>
              <w:t xml:space="preserve"> </w:t>
            </w:r>
            <w:r w:rsidRPr="00D5406F">
              <w:rPr>
                <w:rFonts w:ascii="TAU-Marutham" w:hAnsi="TAU-Marutham" w:cs="TAU-Marutham" w:hint="cs"/>
                <w:sz w:val="23"/>
                <w:szCs w:val="23"/>
              </w:rPr>
              <w:t>அமைத்தல்</w:t>
            </w:r>
            <w:r w:rsidRPr="00D5406F">
              <w:rPr>
                <w:rFonts w:ascii="TAU-Marutham" w:hAnsi="TAU-Marutham" w:cs="TAU-Marutham"/>
                <w:sz w:val="23"/>
                <w:szCs w:val="23"/>
              </w:rPr>
              <w:t xml:space="preserve"> பணி மேற்கொள்ள மாவட்ட ஆட்சித்தலைவர்/ பெருந்தலைவர் மாவட்ட ஊரக வளர்ச்சி முகமை, கடலூர் அவர்களின் ந.க.எண்.அ3/5262/21 நாள்:29.07.2022 தேதிய கடிதத்தில் கீழ்கண்ட பணிக்கு   நிதி ஒதுக்கீடு செய்து  நிர்வாக அனுமதி வழங்கப்பட்டுள்ளதை மன்றத்தின் பார்வைக்கும் பதிவிற்க்கும்  வைக்கப்படுகிறது.</w:t>
            </w:r>
          </w:p>
          <w:tbl>
            <w:tblPr>
              <w:tblStyle w:val="TableGrid"/>
              <w:tblpPr w:leftFromText="180" w:rightFromText="180" w:vertAnchor="text" w:horzAnchor="margin" w:tblpY="273"/>
              <w:tblW w:w="9805" w:type="dxa"/>
              <w:tblLayout w:type="fixed"/>
              <w:tblLook w:val="04A0"/>
            </w:tblPr>
            <w:tblGrid>
              <w:gridCol w:w="891"/>
              <w:gridCol w:w="7024"/>
              <w:gridCol w:w="1890"/>
            </w:tblGrid>
            <w:tr w:rsidR="00A233B1" w:rsidRPr="00511379" w:rsidTr="0091214B">
              <w:trPr>
                <w:trHeight w:val="425"/>
              </w:trPr>
              <w:tc>
                <w:tcPr>
                  <w:tcW w:w="891" w:type="dxa"/>
                  <w:vAlign w:val="center"/>
                </w:tcPr>
                <w:p w:rsidR="00A233B1" w:rsidRPr="00D5406F" w:rsidRDefault="00A233B1" w:rsidP="00D5406F">
                  <w:pPr>
                    <w:jc w:val="center"/>
                    <w:rPr>
                      <w:rFonts w:ascii="TAU-Marutham" w:hAnsi="TAU-Marutham" w:cs="TAU-Marutham"/>
                      <w:b/>
                      <w:sz w:val="20"/>
                      <w:szCs w:val="24"/>
                    </w:rPr>
                  </w:pPr>
                  <w:r w:rsidRPr="00D5406F">
                    <w:rPr>
                      <w:rFonts w:ascii="TAU-Marutham" w:hAnsi="TAU-Marutham" w:cs="TAU-Marutham"/>
                      <w:b/>
                      <w:sz w:val="20"/>
                      <w:szCs w:val="24"/>
                    </w:rPr>
                    <w:t>வ.</w:t>
                  </w:r>
                </w:p>
                <w:p w:rsidR="00A233B1" w:rsidRPr="00D5406F" w:rsidRDefault="00A233B1" w:rsidP="00D5406F">
                  <w:pPr>
                    <w:jc w:val="center"/>
                    <w:rPr>
                      <w:rFonts w:ascii="TAU-Marutham" w:hAnsi="TAU-Marutham" w:cs="TAU-Marutham"/>
                      <w:b/>
                      <w:sz w:val="20"/>
                      <w:szCs w:val="24"/>
                    </w:rPr>
                  </w:pPr>
                  <w:r w:rsidRPr="00D5406F">
                    <w:rPr>
                      <w:rFonts w:ascii="TAU-Marutham" w:hAnsi="TAU-Marutham" w:cs="TAU-Marutham"/>
                      <w:b/>
                      <w:sz w:val="20"/>
                      <w:szCs w:val="24"/>
                    </w:rPr>
                    <w:t>எண்</w:t>
                  </w:r>
                </w:p>
              </w:tc>
              <w:tc>
                <w:tcPr>
                  <w:tcW w:w="7024" w:type="dxa"/>
                  <w:vAlign w:val="center"/>
                </w:tcPr>
                <w:p w:rsidR="00A233B1" w:rsidRPr="00D5406F" w:rsidRDefault="00A233B1" w:rsidP="00D5406F">
                  <w:pPr>
                    <w:jc w:val="center"/>
                    <w:rPr>
                      <w:rFonts w:ascii="TAU-Marutham" w:hAnsi="TAU-Marutham" w:cs="TAU-Marutham"/>
                      <w:b/>
                      <w:sz w:val="20"/>
                      <w:szCs w:val="24"/>
                    </w:rPr>
                  </w:pPr>
                  <w:r w:rsidRPr="00D5406F">
                    <w:rPr>
                      <w:rFonts w:ascii="TAU-Marutham" w:hAnsi="TAU-Marutham" w:cs="TAU-Marutham"/>
                      <w:b/>
                      <w:sz w:val="20"/>
                      <w:szCs w:val="24"/>
                    </w:rPr>
                    <w:t>வேலையின் பெயர்</w:t>
                  </w:r>
                </w:p>
              </w:tc>
              <w:tc>
                <w:tcPr>
                  <w:tcW w:w="1890" w:type="dxa"/>
                  <w:vAlign w:val="center"/>
                </w:tcPr>
                <w:p w:rsidR="00A233B1" w:rsidRPr="00D5406F" w:rsidRDefault="00A233B1" w:rsidP="00D5406F">
                  <w:pPr>
                    <w:jc w:val="center"/>
                    <w:rPr>
                      <w:rFonts w:ascii="TAU-Marutham" w:hAnsi="TAU-Marutham" w:cs="TAU-Marutham"/>
                      <w:b/>
                      <w:sz w:val="20"/>
                      <w:szCs w:val="24"/>
                    </w:rPr>
                  </w:pPr>
                  <w:r w:rsidRPr="00D5406F">
                    <w:rPr>
                      <w:rFonts w:ascii="TAU-Marutham" w:hAnsi="TAU-Marutham" w:cs="TAU-Marutham"/>
                      <w:b/>
                      <w:sz w:val="20"/>
                      <w:szCs w:val="24"/>
                    </w:rPr>
                    <w:t>மதிப்பீடு (ரு.இலட்சத்தில்)</w:t>
                  </w:r>
                </w:p>
              </w:tc>
            </w:tr>
            <w:tr w:rsidR="00A233B1" w:rsidRPr="00511379" w:rsidTr="0091214B">
              <w:trPr>
                <w:trHeight w:val="355"/>
              </w:trPr>
              <w:tc>
                <w:tcPr>
                  <w:tcW w:w="9805" w:type="dxa"/>
                  <w:gridSpan w:val="3"/>
                  <w:tcBorders>
                    <w:bottom w:val="single" w:sz="4" w:space="0" w:color="auto"/>
                  </w:tcBorders>
                  <w:vAlign w:val="center"/>
                </w:tcPr>
                <w:p w:rsidR="00A233B1" w:rsidRPr="00511379" w:rsidRDefault="00A233B1" w:rsidP="00D5406F">
                  <w:pPr>
                    <w:rPr>
                      <w:rFonts w:ascii="TAU-Marutham" w:hAnsi="TAU-Marutham" w:cs="TAU-Marutham"/>
                      <w:b/>
                      <w:sz w:val="24"/>
                      <w:szCs w:val="24"/>
                    </w:rPr>
                  </w:pPr>
                  <w:r w:rsidRPr="00D5406F">
                    <w:rPr>
                      <w:rFonts w:ascii="TAU-Marutham" w:hAnsi="TAU-Marutham" w:cs="TAU-Marutham"/>
                      <w:b/>
                      <w:szCs w:val="24"/>
                    </w:rPr>
                    <w:t>பாராளுமன்ற  உறுப்பினர்  உள்ளூர்  தொகுதி  மேம்பாட்டு  திட்டம்  2021-22</w:t>
                  </w:r>
                </w:p>
              </w:tc>
            </w:tr>
            <w:tr w:rsidR="00A233B1" w:rsidRPr="00511379" w:rsidTr="0091214B">
              <w:trPr>
                <w:trHeight w:val="1064"/>
              </w:trPr>
              <w:tc>
                <w:tcPr>
                  <w:tcW w:w="891" w:type="dxa"/>
                  <w:tcBorders>
                    <w:top w:val="single" w:sz="4" w:space="0" w:color="auto"/>
                    <w:bottom w:val="single" w:sz="4" w:space="0" w:color="auto"/>
                  </w:tcBorders>
                  <w:vAlign w:val="center"/>
                </w:tcPr>
                <w:p w:rsidR="00A233B1" w:rsidRPr="00D5406F" w:rsidRDefault="00A233B1" w:rsidP="00D5406F">
                  <w:pPr>
                    <w:jc w:val="center"/>
                    <w:rPr>
                      <w:rFonts w:ascii="TAU-Marutham" w:hAnsi="TAU-Marutham" w:cs="TAU-Marutham"/>
                      <w:szCs w:val="24"/>
                    </w:rPr>
                  </w:pPr>
                  <w:r w:rsidRPr="00D5406F">
                    <w:rPr>
                      <w:rFonts w:ascii="TAU-Marutham" w:hAnsi="TAU-Marutham" w:cs="TAU-Marutham"/>
                      <w:szCs w:val="24"/>
                    </w:rPr>
                    <w:t>1</w:t>
                  </w:r>
                </w:p>
              </w:tc>
              <w:tc>
                <w:tcPr>
                  <w:tcW w:w="7024" w:type="dxa"/>
                  <w:tcBorders>
                    <w:top w:val="single" w:sz="4" w:space="0" w:color="auto"/>
                    <w:bottom w:val="single" w:sz="4" w:space="0" w:color="auto"/>
                  </w:tcBorders>
                  <w:vAlign w:val="center"/>
                </w:tcPr>
                <w:p w:rsidR="00A233B1" w:rsidRPr="00D5406F" w:rsidRDefault="00A233B1" w:rsidP="00D5406F">
                  <w:pPr>
                    <w:jc w:val="both"/>
                    <w:rPr>
                      <w:rFonts w:ascii="TAU-Marutham" w:hAnsi="TAU-Marutham" w:cs="TAU-Marutham"/>
                      <w:szCs w:val="24"/>
                    </w:rPr>
                  </w:pPr>
                  <w:r w:rsidRPr="00D5406F">
                    <w:rPr>
                      <w:rFonts w:ascii="TAU-Marutham" w:hAnsi="TAU-Marutham" w:cs="TAU-Marutham"/>
                      <w:szCs w:val="24"/>
                    </w:rPr>
                    <w:t>வார்டு எண் 26 தட்டாஞ்சாவடி பேருந்து நிறுத்தம் அருகில் டைவர்ஷன் ரோடு கொக்குபாளையம் இணைப்பு சாலையில் 9 மீட்டர் மினி உயர்மின் விளக்கு 6 எண்ணிக்கை கொண்ட 100 வாட்ஸ</w:t>
                  </w:r>
                  <w:proofErr w:type="gramStart"/>
                  <w:r w:rsidRPr="00D5406F">
                    <w:rPr>
                      <w:rFonts w:ascii="TAU-Marutham" w:hAnsi="TAU-Marutham" w:cs="TAU-Marutham"/>
                      <w:szCs w:val="24"/>
                    </w:rPr>
                    <w:t>்  LED</w:t>
                  </w:r>
                  <w:proofErr w:type="gramEnd"/>
                  <w:r w:rsidRPr="00D5406F">
                    <w:rPr>
                      <w:rFonts w:ascii="TAU-Marutham" w:hAnsi="TAU-Marutham" w:cs="TAU-Marutham"/>
                      <w:szCs w:val="24"/>
                    </w:rPr>
                    <w:t xml:space="preserve"> </w:t>
                  </w:r>
                  <w:r w:rsidRPr="00D5406F">
                    <w:rPr>
                      <w:rFonts w:ascii="TAU-Marutham" w:hAnsi="TAU-Marutham" w:cs="TAU-Marutham" w:hint="cs"/>
                      <w:szCs w:val="24"/>
                    </w:rPr>
                    <w:t>விளக்கு</w:t>
                  </w:r>
                  <w:r w:rsidRPr="00D5406F">
                    <w:rPr>
                      <w:rFonts w:ascii="TAU-Marutham" w:hAnsi="TAU-Marutham" w:cs="TAU-Marutham"/>
                      <w:szCs w:val="24"/>
                    </w:rPr>
                    <w:t xml:space="preserve"> </w:t>
                  </w:r>
                  <w:r w:rsidRPr="00D5406F">
                    <w:rPr>
                      <w:rFonts w:ascii="TAU-Marutham" w:hAnsi="TAU-Marutham" w:cs="TAU-Marutham" w:hint="cs"/>
                      <w:szCs w:val="24"/>
                    </w:rPr>
                    <w:t>அமைத்தல்</w:t>
                  </w:r>
                  <w:r w:rsidRPr="00D5406F">
                    <w:rPr>
                      <w:rFonts w:ascii="TAU-Marutham" w:hAnsi="TAU-Marutham" w:cs="TAU-Marutham"/>
                      <w:szCs w:val="24"/>
                    </w:rPr>
                    <w:t>.</w:t>
                  </w:r>
                </w:p>
              </w:tc>
              <w:tc>
                <w:tcPr>
                  <w:tcW w:w="1890" w:type="dxa"/>
                  <w:tcBorders>
                    <w:top w:val="single" w:sz="4" w:space="0" w:color="auto"/>
                    <w:bottom w:val="single" w:sz="4" w:space="0" w:color="auto"/>
                  </w:tcBorders>
                  <w:vAlign w:val="center"/>
                </w:tcPr>
                <w:p w:rsidR="00A233B1" w:rsidRPr="00D5406F" w:rsidRDefault="00A233B1" w:rsidP="00D5406F">
                  <w:pPr>
                    <w:jc w:val="center"/>
                    <w:rPr>
                      <w:rFonts w:ascii="TAU-Marutham" w:hAnsi="TAU-Marutham" w:cs="TAU-Marutham"/>
                      <w:szCs w:val="24"/>
                    </w:rPr>
                  </w:pPr>
                  <w:r w:rsidRPr="00D5406F">
                    <w:rPr>
                      <w:rFonts w:ascii="TAU-Marutham" w:hAnsi="TAU-Marutham" w:cs="TAU-Marutham"/>
                      <w:szCs w:val="24"/>
                    </w:rPr>
                    <w:t>4.50</w:t>
                  </w:r>
                </w:p>
              </w:tc>
            </w:tr>
            <w:tr w:rsidR="00693A1D" w:rsidRPr="00511379" w:rsidTr="0091214B">
              <w:trPr>
                <w:trHeight w:val="1064"/>
              </w:trPr>
              <w:tc>
                <w:tcPr>
                  <w:tcW w:w="891" w:type="dxa"/>
                  <w:tcBorders>
                    <w:top w:val="single" w:sz="4" w:space="0" w:color="auto"/>
                    <w:bottom w:val="single" w:sz="4" w:space="0" w:color="auto"/>
                  </w:tcBorders>
                  <w:vAlign w:val="center"/>
                </w:tcPr>
                <w:p w:rsidR="00693A1D" w:rsidRPr="00D5406F" w:rsidRDefault="00693A1D" w:rsidP="00D5406F">
                  <w:pPr>
                    <w:jc w:val="center"/>
                    <w:rPr>
                      <w:rFonts w:ascii="TAU-Marutham" w:hAnsi="TAU-Marutham" w:cs="TAU-Marutham"/>
                      <w:szCs w:val="24"/>
                    </w:rPr>
                  </w:pPr>
                  <w:r w:rsidRPr="00D5406F">
                    <w:rPr>
                      <w:rFonts w:ascii="TAU-Marutham" w:hAnsi="TAU-Marutham" w:cs="TAU-Marutham"/>
                      <w:szCs w:val="24"/>
                    </w:rPr>
                    <w:t>2</w:t>
                  </w:r>
                </w:p>
              </w:tc>
              <w:tc>
                <w:tcPr>
                  <w:tcW w:w="7024" w:type="dxa"/>
                  <w:tcBorders>
                    <w:top w:val="single" w:sz="4" w:space="0" w:color="auto"/>
                    <w:bottom w:val="single" w:sz="4" w:space="0" w:color="auto"/>
                  </w:tcBorders>
                  <w:vAlign w:val="center"/>
                </w:tcPr>
                <w:p w:rsidR="00693A1D" w:rsidRPr="00D5406F" w:rsidRDefault="00693A1D" w:rsidP="00D5406F">
                  <w:pPr>
                    <w:jc w:val="both"/>
                    <w:rPr>
                      <w:rFonts w:ascii="TAU-Marutham" w:hAnsi="TAU-Marutham" w:cs="TAU-Marutham"/>
                      <w:szCs w:val="24"/>
                    </w:rPr>
                  </w:pPr>
                  <w:r w:rsidRPr="00D5406F">
                    <w:rPr>
                      <w:rFonts w:ascii="TAU-Marutham" w:hAnsi="TAU-Marutham" w:cs="TAU-Marutham"/>
                      <w:szCs w:val="24"/>
                    </w:rPr>
                    <w:t>வார்டு எண் 13 திரௌபதி அம்மன் கோவில் திடலில் 9 மீ மினி உயர்மின் கோபுர விளக்கு 6 எண்ணிக்கை கொண்ட 100 வாட்ஸ</w:t>
                  </w:r>
                  <w:proofErr w:type="gramStart"/>
                  <w:r w:rsidRPr="00D5406F">
                    <w:rPr>
                      <w:rFonts w:ascii="TAU-Marutham" w:hAnsi="TAU-Marutham" w:cs="TAU-Marutham"/>
                      <w:szCs w:val="24"/>
                    </w:rPr>
                    <w:t>்  LED</w:t>
                  </w:r>
                  <w:proofErr w:type="gramEnd"/>
                  <w:r w:rsidRPr="00D5406F">
                    <w:rPr>
                      <w:rFonts w:ascii="TAU-Marutham" w:hAnsi="TAU-Marutham" w:cs="TAU-Marutham"/>
                      <w:szCs w:val="24"/>
                    </w:rPr>
                    <w:t xml:space="preserve"> </w:t>
                  </w:r>
                  <w:r w:rsidRPr="00D5406F">
                    <w:rPr>
                      <w:rFonts w:ascii="TAU-Marutham" w:hAnsi="TAU-Marutham" w:cs="TAU-Marutham" w:hint="cs"/>
                      <w:szCs w:val="24"/>
                    </w:rPr>
                    <w:t>விளக்கு</w:t>
                  </w:r>
                  <w:r w:rsidRPr="00D5406F">
                    <w:rPr>
                      <w:rFonts w:ascii="TAU-Marutham" w:hAnsi="TAU-Marutham" w:cs="TAU-Marutham"/>
                      <w:szCs w:val="24"/>
                    </w:rPr>
                    <w:t xml:space="preserve"> </w:t>
                  </w:r>
                  <w:r w:rsidRPr="00D5406F">
                    <w:rPr>
                      <w:rFonts w:ascii="TAU-Marutham" w:hAnsi="TAU-Marutham" w:cs="TAU-Marutham" w:hint="cs"/>
                      <w:szCs w:val="24"/>
                    </w:rPr>
                    <w:t>அமைத்தல்</w:t>
                  </w:r>
                  <w:r w:rsidRPr="00D5406F">
                    <w:rPr>
                      <w:rFonts w:ascii="TAU-Marutham" w:hAnsi="TAU-Marutham" w:cs="TAU-Marutham"/>
                      <w:szCs w:val="24"/>
                    </w:rPr>
                    <w:t>.</w:t>
                  </w:r>
                </w:p>
              </w:tc>
              <w:tc>
                <w:tcPr>
                  <w:tcW w:w="1890" w:type="dxa"/>
                  <w:tcBorders>
                    <w:top w:val="single" w:sz="4" w:space="0" w:color="auto"/>
                    <w:bottom w:val="single" w:sz="4" w:space="0" w:color="auto"/>
                  </w:tcBorders>
                  <w:vAlign w:val="center"/>
                </w:tcPr>
                <w:p w:rsidR="00693A1D" w:rsidRPr="00D5406F" w:rsidRDefault="00693A1D" w:rsidP="00D5406F">
                  <w:pPr>
                    <w:jc w:val="center"/>
                    <w:rPr>
                      <w:rFonts w:ascii="TAU-Marutham" w:hAnsi="TAU-Marutham" w:cs="TAU-Marutham"/>
                      <w:szCs w:val="24"/>
                    </w:rPr>
                  </w:pPr>
                  <w:r w:rsidRPr="00D5406F">
                    <w:rPr>
                      <w:rFonts w:ascii="TAU-Marutham" w:hAnsi="TAU-Marutham" w:cs="TAU-Marutham"/>
                      <w:szCs w:val="24"/>
                    </w:rPr>
                    <w:t>4.50</w:t>
                  </w:r>
                </w:p>
              </w:tc>
            </w:tr>
          </w:tbl>
          <w:p w:rsidR="00A233B1" w:rsidRPr="00511379" w:rsidRDefault="00A233B1" w:rsidP="0091214B">
            <w:pPr>
              <w:jc w:val="both"/>
              <w:rPr>
                <w:rFonts w:ascii="TAU-Marutham" w:hAnsi="TAU-Marutham" w:cs="TAU-Marutham"/>
                <w:sz w:val="24"/>
                <w:szCs w:val="24"/>
              </w:rPr>
            </w:pPr>
            <w:r w:rsidRPr="00D5406F">
              <w:rPr>
                <w:rFonts w:ascii="TAU-Marutham" w:hAnsi="TAU-Marutham" w:cs="TAU-Marutham"/>
                <w:b/>
                <w:szCs w:val="24"/>
                <w:u w:val="single"/>
              </w:rPr>
              <w:t>அலுவலக குறிப்பு:-</w:t>
            </w:r>
            <w:r w:rsidR="0091214B">
              <w:rPr>
                <w:rFonts w:ascii="TAU-Marutham" w:hAnsi="TAU-Marutham" w:cs="TAU-Marutham"/>
                <w:b/>
                <w:szCs w:val="24"/>
                <w:u w:val="single"/>
              </w:rPr>
              <w:t xml:space="preserve">   </w:t>
            </w:r>
            <w:r w:rsidRPr="00D5406F">
              <w:rPr>
                <w:rFonts w:ascii="TAU-Marutham" w:hAnsi="TAU-Marutham" w:cs="TAU-Marutham"/>
                <w:szCs w:val="24"/>
              </w:rPr>
              <w:t>மன்றம் பதிவு செய்யலாம்.</w:t>
            </w:r>
            <w:r w:rsidR="0091214B">
              <w:rPr>
                <w:rFonts w:ascii="TAU-Marutham" w:hAnsi="TAU-Marutham" w:cs="TAU-Marutham"/>
                <w:szCs w:val="24"/>
              </w:rPr>
              <w:t xml:space="preserve">                            </w:t>
            </w:r>
            <w:r w:rsidRPr="00D5406F">
              <w:rPr>
                <w:rFonts w:ascii="TAU-Marutham" w:hAnsi="TAU-Marutham" w:cs="TAU-Marutham"/>
                <w:b/>
                <w:szCs w:val="24"/>
              </w:rPr>
              <w:t>(கோப்பு எண். 1987/இ2/2022)</w:t>
            </w:r>
          </w:p>
        </w:tc>
      </w:tr>
      <w:tr w:rsidR="001A1FCD" w:rsidRPr="00511379" w:rsidTr="008227D8">
        <w:tc>
          <w:tcPr>
            <w:tcW w:w="540" w:type="dxa"/>
          </w:tcPr>
          <w:p w:rsidR="001A1FCD" w:rsidRPr="00511379" w:rsidRDefault="001A1FCD" w:rsidP="008C333C">
            <w:pPr>
              <w:jc w:val="both"/>
              <w:rPr>
                <w:rFonts w:ascii="TAU-Marutham" w:hAnsi="TAU-Marutham" w:cs="TAU-Marutham"/>
                <w:b/>
                <w:sz w:val="24"/>
                <w:szCs w:val="24"/>
              </w:rPr>
            </w:pPr>
            <w:r w:rsidRPr="00511379">
              <w:rPr>
                <w:rFonts w:ascii="TAU-Marutham" w:hAnsi="TAU-Marutham" w:cs="TAU-Marutham"/>
                <w:b/>
                <w:sz w:val="24"/>
                <w:szCs w:val="24"/>
              </w:rPr>
              <w:t>1</w:t>
            </w:r>
            <w:r w:rsidR="008C333C" w:rsidRPr="00511379">
              <w:rPr>
                <w:rFonts w:ascii="TAU-Marutham" w:hAnsi="TAU-Marutham" w:cs="TAU-Marutham"/>
                <w:b/>
                <w:sz w:val="24"/>
                <w:szCs w:val="24"/>
              </w:rPr>
              <w:t>8</w:t>
            </w:r>
            <w:r w:rsidR="00CE4BDF" w:rsidRPr="00511379">
              <w:rPr>
                <w:rFonts w:ascii="TAU-Marutham" w:hAnsi="TAU-Marutham" w:cs="TAU-Marutham"/>
                <w:b/>
                <w:sz w:val="24"/>
                <w:szCs w:val="24"/>
              </w:rPr>
              <w:t>.</w:t>
            </w:r>
          </w:p>
        </w:tc>
        <w:tc>
          <w:tcPr>
            <w:tcW w:w="10080" w:type="dxa"/>
          </w:tcPr>
          <w:p w:rsidR="001A1FCD" w:rsidRPr="00D5406F" w:rsidRDefault="001A1FCD" w:rsidP="00D17BFC">
            <w:pPr>
              <w:ind w:left="-1" w:right="207" w:firstLine="1"/>
              <w:jc w:val="both"/>
              <w:rPr>
                <w:rFonts w:ascii="TAU-Marutham" w:eastAsia="Arial" w:hAnsi="TAU-Marutham" w:cs="TAU-Marutham"/>
                <w:sz w:val="23"/>
                <w:szCs w:val="23"/>
                <w:lang w:val="en-US"/>
              </w:rPr>
            </w:pPr>
            <w:r w:rsidRPr="00D5406F">
              <w:rPr>
                <w:rFonts w:ascii="TAU-Marutham" w:eastAsia="Arial" w:hAnsi="TAU-Marutham" w:cs="TAU-Marutham"/>
                <w:sz w:val="23"/>
                <w:szCs w:val="23"/>
                <w:lang w:val="en-US"/>
              </w:rPr>
              <w:t xml:space="preserve">                 </w:t>
            </w:r>
            <w:r w:rsidRPr="00D5406F">
              <w:rPr>
                <w:rFonts w:ascii="TAU-Marutham" w:eastAsia="Arial" w:hAnsi="TAU-Marutham" w:cs="TAU-Marutham"/>
                <w:sz w:val="23"/>
                <w:szCs w:val="23"/>
                <w:lang w:val="ta-IN"/>
              </w:rPr>
              <w:t>பண்ணுருட்டி நகராட்சியில்  வருவாய் உதவியாளராக பணிபுரிந்து வயது முதிர்வின் காரணமாக 30.06.2016ல் பணியிலிருந்து ஓய்வு பெற உள்ள நிலையில் நகராட்சி நிர்வாக ஆணையர் அவர்களின் செயல்முறை உத்திரவு ந.க.எண். 15568/2016/</w:t>
            </w:r>
            <w:r w:rsidRPr="00D5406F">
              <w:rPr>
                <w:rFonts w:ascii="TAU-Marutham" w:hAnsi="TAU-Marutham" w:cs="TAU-Marutham"/>
                <w:sz w:val="23"/>
                <w:szCs w:val="23"/>
              </w:rPr>
              <w:t>K</w:t>
            </w:r>
            <w:r w:rsidRPr="00D5406F">
              <w:rPr>
                <w:rFonts w:ascii="TAU-Marutham" w:eastAsia="Arial" w:hAnsi="TAU-Marutham" w:cs="TAU-Marutham"/>
                <w:sz w:val="23"/>
                <w:szCs w:val="23"/>
                <w:lang w:val="ta-IN"/>
              </w:rPr>
              <w:t>1</w:t>
            </w:r>
            <w:r w:rsidR="006E37A1" w:rsidRPr="00D5406F">
              <w:rPr>
                <w:rFonts w:ascii="TAU-Marutham" w:eastAsia="Arial" w:hAnsi="TAU-Marutham" w:cs="TAU-Marutham"/>
                <w:sz w:val="23"/>
                <w:szCs w:val="23"/>
                <w:lang w:val="en-US"/>
              </w:rPr>
              <w:t xml:space="preserve"> </w:t>
            </w:r>
            <w:r w:rsidRPr="00D5406F">
              <w:rPr>
                <w:rFonts w:ascii="TAU-Marutham" w:eastAsia="Arial" w:hAnsi="TAU-Marutham" w:cs="TAU-Marutham"/>
                <w:sz w:val="23"/>
                <w:szCs w:val="23"/>
                <w:lang w:val="ta-IN"/>
              </w:rPr>
              <w:t>நாள். 29.06.2016 ன்படி  தற்காலிக பணிநீக்கம் செய்யப்பட்டுள்ள  திரு. எஸ். சேகர் என்பவர் தான் பணிபுரிந்த காலத்தில் மிகையாக வழங்கிய ஊதியத்தினை தனக்கு வழ</w:t>
            </w:r>
            <w:r w:rsidRPr="00D5406F">
              <w:rPr>
                <w:rFonts w:ascii="TAU-Marutham" w:eastAsia="Arial" w:hAnsi="TAU-Marutham" w:cs="TAU-Marutham"/>
                <w:sz w:val="23"/>
                <w:szCs w:val="23"/>
                <w:lang w:val="en-US"/>
              </w:rPr>
              <w:t>ங்</w:t>
            </w:r>
            <w:r w:rsidRPr="00D5406F">
              <w:rPr>
                <w:rFonts w:ascii="TAU-Marutham" w:eastAsia="Arial" w:hAnsi="TAU-Marutham" w:cs="TAU-Marutham"/>
                <w:sz w:val="23"/>
                <w:szCs w:val="23"/>
                <w:lang w:val="ta-IN"/>
              </w:rPr>
              <w:t xml:space="preserve">க வேண்டிய  ஈட்டிய விடுப்பு மற்றும் ஈட்டா விடுப்பு கணக்கிட்டு தொகை வழங்குவதில்  பிடித்தம் செய்ய கூடாது என சென்னை உயர்நீதிமன்றத்தில் </w:t>
            </w:r>
            <w:r w:rsidRPr="00D5406F">
              <w:rPr>
                <w:rFonts w:ascii="TAU-Marutham" w:hAnsi="TAU-Marutham" w:cs="TAU-Marutham"/>
                <w:sz w:val="23"/>
                <w:szCs w:val="23"/>
              </w:rPr>
              <w:t>W.P.NO</w:t>
            </w:r>
            <w:r w:rsidRPr="00D5406F">
              <w:rPr>
                <w:rFonts w:ascii="TAU-Marutham" w:eastAsia="Arial" w:hAnsi="TAU-Marutham" w:cs="TAU-Marutham"/>
                <w:sz w:val="23"/>
                <w:szCs w:val="23"/>
                <w:lang w:val="ta-IN"/>
              </w:rPr>
              <w:t>. 28029/2016-ல் வழக்கு தொடர்ந்து வழக்கின் பேரில் சென்னை உயர்நீதிமன்றத்தில் 11.03.2022-ல்  இறுதி உத்தரவு பிறப்பிக்கப்பட்டதில் மேற்படியாருக்கு  வழங்கிய தொகை ரூ. 2</w:t>
            </w:r>
            <w:r w:rsidRPr="00D5406F">
              <w:rPr>
                <w:rFonts w:ascii="TAU-Marutham" w:eastAsia="Arial" w:hAnsi="TAU-Marutham" w:cs="TAU-Marutham"/>
                <w:sz w:val="23"/>
                <w:szCs w:val="23"/>
                <w:lang w:val="en-US"/>
              </w:rPr>
              <w:t>,</w:t>
            </w:r>
            <w:r w:rsidRPr="00D5406F">
              <w:rPr>
                <w:rFonts w:ascii="TAU-Marutham" w:eastAsia="Arial" w:hAnsi="TAU-Marutham" w:cs="TAU-Marutham"/>
                <w:sz w:val="23"/>
                <w:szCs w:val="23"/>
                <w:lang w:val="ta-IN"/>
              </w:rPr>
              <w:t>02</w:t>
            </w:r>
            <w:r w:rsidRPr="00D5406F">
              <w:rPr>
                <w:rFonts w:ascii="TAU-Marutham" w:eastAsia="Arial" w:hAnsi="TAU-Marutham" w:cs="TAU-Marutham"/>
                <w:sz w:val="23"/>
                <w:szCs w:val="23"/>
                <w:lang w:val="en-US"/>
              </w:rPr>
              <w:t>,</w:t>
            </w:r>
            <w:r w:rsidRPr="00D5406F">
              <w:rPr>
                <w:rFonts w:ascii="TAU-Marutham" w:eastAsia="Arial" w:hAnsi="TAU-Marutham" w:cs="TAU-Marutham"/>
                <w:sz w:val="23"/>
                <w:szCs w:val="23"/>
                <w:lang w:val="ta-IN"/>
              </w:rPr>
              <w:t>866/-ஐ பிடித்தம் செய்யக்கூடாது என தீர்ப்பளிக்கப்பபட்டுள்ளது.</w:t>
            </w:r>
          </w:p>
          <w:p w:rsidR="0091214B" w:rsidRPr="007F38CD" w:rsidRDefault="001A1FCD" w:rsidP="007F38CD">
            <w:pPr>
              <w:ind w:left="-1" w:right="207"/>
              <w:jc w:val="both"/>
              <w:rPr>
                <w:rFonts w:ascii="TAU-Marutham" w:hAnsi="TAU-Marutham" w:cs="TAU-Marutham"/>
                <w:sz w:val="23"/>
                <w:szCs w:val="23"/>
              </w:rPr>
            </w:pPr>
            <w:r w:rsidRPr="00D5406F">
              <w:rPr>
                <w:rFonts w:ascii="TAU-Marutham" w:eastAsia="Arial" w:hAnsi="TAU-Marutham" w:cs="TAU-Marutham"/>
                <w:sz w:val="23"/>
                <w:szCs w:val="23"/>
                <w:lang w:val="en-US"/>
              </w:rPr>
              <w:t xml:space="preserve">                 </w:t>
            </w:r>
            <w:r w:rsidRPr="00D5406F">
              <w:rPr>
                <w:rFonts w:ascii="TAU-Marutham" w:eastAsia="Arial" w:hAnsi="TAU-Marutham" w:cs="TAU-Marutham"/>
                <w:sz w:val="23"/>
                <w:szCs w:val="23"/>
                <w:lang w:val="ta-IN"/>
              </w:rPr>
              <w:t>மேற்படி பணியாளர் பணி ஓய்வு பெற்றுள்ளதால்  கூடுதலாக வழங்கிய தொகையினை  பிடித்தம் செய்வதா அல்லது நீதிமன்ற உத்தரவில் தெரிவித்துள்ளவாறு  மேற்படியாருக்கு  தொகை வழங்குவதா என்பது குறித்து நகராட்சி வழக்கறிஞர்    திரு.கே.பரணிசந்தர் மற்றும் சென்னை உயர்நீதிமன்ற சிறப்பு கூடுதல் அரசு வழக்கறிஞர் அவர்களிடம் தெளிவுரை கோரப்பட்டு தெளிவுரையில் மேற்படியாருக்கு தொகை வழங்க தெரிவிக்கப்பட்டுள்ளது. எனவே அதற்கான  வழக்கறிஞர் கட்டணமாக  தொகை வழங்க கோரி</w:t>
            </w:r>
            <w:r w:rsidR="007F38CD">
              <w:rPr>
                <w:rFonts w:ascii="TAU-Marutham" w:eastAsia="Arial" w:hAnsi="TAU-Marutham" w:cs="TAU-Marutham"/>
                <w:sz w:val="23"/>
                <w:szCs w:val="23"/>
                <w:lang w:val="en-US"/>
              </w:rPr>
              <w:t xml:space="preserve"> </w:t>
            </w:r>
            <w:r w:rsidRPr="00D5406F">
              <w:rPr>
                <w:rFonts w:ascii="TAU-Marutham" w:eastAsia="Arial" w:hAnsi="TAU-Marutham" w:cs="TAU-Marutham"/>
                <w:sz w:val="23"/>
                <w:szCs w:val="23"/>
                <w:lang w:val="ta-IN"/>
              </w:rPr>
              <w:t>27.07.2022 மற்றும் 04.08.2022 ஆகிய தேதியில் இரண்டு  கடிதங்கள் வரப்பெற்றுள்ளதால் மேற்படி வழக்கறிஞர் கட்டணமாக திரு.</w:t>
            </w:r>
            <w:r w:rsidRPr="00D5406F">
              <w:rPr>
                <w:rFonts w:ascii="TAU-Marutham" w:hAnsi="TAU-Marutham" w:cs="TAU-Marutham"/>
                <w:sz w:val="23"/>
                <w:szCs w:val="23"/>
              </w:rPr>
              <w:t>K</w:t>
            </w:r>
            <w:r w:rsidRPr="00D5406F">
              <w:rPr>
                <w:rFonts w:ascii="TAU-Marutham" w:eastAsia="Arial" w:hAnsi="TAU-Marutham" w:cs="TAU-Marutham"/>
                <w:sz w:val="23"/>
                <w:szCs w:val="23"/>
                <w:lang w:val="ta-IN"/>
              </w:rPr>
              <w:t>.பரணிசந்தர், பண்ணுருட்டி  அவர்களுக்கு தொகை ரூ. 4</w:t>
            </w:r>
            <w:r w:rsidRPr="00D5406F">
              <w:rPr>
                <w:rFonts w:ascii="TAU-Marutham" w:eastAsia="Arial" w:hAnsi="TAU-Marutham" w:cs="TAU-Marutham"/>
                <w:sz w:val="23"/>
                <w:szCs w:val="23"/>
                <w:lang w:val="en-US"/>
              </w:rPr>
              <w:t>,</w:t>
            </w:r>
            <w:r w:rsidRPr="00D5406F">
              <w:rPr>
                <w:rFonts w:ascii="TAU-Marutham" w:eastAsia="Arial" w:hAnsi="TAU-Marutham" w:cs="TAU-Marutham"/>
                <w:sz w:val="23"/>
                <w:szCs w:val="23"/>
                <w:lang w:val="ta-IN"/>
              </w:rPr>
              <w:t xml:space="preserve">000/- மற்றும் திரு. </w:t>
            </w:r>
            <w:r w:rsidRPr="00D5406F">
              <w:rPr>
                <w:rFonts w:ascii="TAU-Marutham" w:hAnsi="TAU-Marutham" w:cs="TAU-Marutham"/>
                <w:sz w:val="23"/>
                <w:szCs w:val="23"/>
              </w:rPr>
              <w:t>R</w:t>
            </w:r>
            <w:r w:rsidRPr="00D5406F">
              <w:rPr>
                <w:rFonts w:ascii="TAU-Marutham" w:eastAsia="Arial" w:hAnsi="TAU-Marutham" w:cs="TAU-Marutham"/>
                <w:sz w:val="23"/>
                <w:szCs w:val="23"/>
                <w:lang w:val="ta-IN"/>
              </w:rPr>
              <w:t>. நீலகண்டன், சிறப்பு அரசு கூடுதல் வழக்கறிஞர், சென்னை அவர்களுக்கு ரூ.25</w:t>
            </w:r>
            <w:proofErr w:type="gramStart"/>
            <w:r w:rsidRPr="00D5406F">
              <w:rPr>
                <w:rFonts w:ascii="TAU-Marutham" w:eastAsia="Arial" w:hAnsi="TAU-Marutham" w:cs="TAU-Marutham"/>
                <w:sz w:val="23"/>
                <w:szCs w:val="23"/>
                <w:lang w:val="en-US"/>
              </w:rPr>
              <w:t>,</w:t>
            </w:r>
            <w:r w:rsidRPr="00D5406F">
              <w:rPr>
                <w:rFonts w:ascii="TAU-Marutham" w:eastAsia="Arial" w:hAnsi="TAU-Marutham" w:cs="TAU-Marutham"/>
                <w:sz w:val="23"/>
                <w:szCs w:val="23"/>
                <w:lang w:val="ta-IN"/>
              </w:rPr>
              <w:t>000</w:t>
            </w:r>
            <w:proofErr w:type="gramEnd"/>
            <w:r w:rsidRPr="00D5406F">
              <w:rPr>
                <w:rFonts w:ascii="TAU-Marutham" w:eastAsia="Arial" w:hAnsi="TAU-Marutham" w:cs="TAU-Marutham"/>
                <w:sz w:val="23"/>
                <w:szCs w:val="23"/>
                <w:lang w:val="ta-IN"/>
              </w:rPr>
              <w:t>/- ஆக மொத்தம் ரூ.29</w:t>
            </w:r>
            <w:r w:rsidRPr="00D5406F">
              <w:rPr>
                <w:rFonts w:ascii="TAU-Marutham" w:eastAsia="Arial" w:hAnsi="TAU-Marutham" w:cs="TAU-Marutham"/>
                <w:sz w:val="23"/>
                <w:szCs w:val="23"/>
                <w:lang w:val="en-US"/>
              </w:rPr>
              <w:t>,</w:t>
            </w:r>
            <w:r w:rsidRPr="00D5406F">
              <w:rPr>
                <w:rFonts w:ascii="TAU-Marutham" w:eastAsia="Arial" w:hAnsi="TAU-Marutham" w:cs="TAU-Marutham"/>
                <w:sz w:val="23"/>
                <w:szCs w:val="23"/>
                <w:lang w:val="ta-IN"/>
              </w:rPr>
              <w:t>000/- ( ரூபாய் இருபத்தி ஒன்பதாயிரம் மட்டும்) நகராட்சி வருவாய் நிதியிலிருந்து செலவினம் மேற்கொள்ள மன்றத்தின்  அனுமதிக்கு வைக்கப்படுகிறது.</w:t>
            </w:r>
          </w:p>
          <w:p w:rsidR="001A1FCD" w:rsidRDefault="001A1FCD" w:rsidP="0091214B">
            <w:pPr>
              <w:ind w:left="-1" w:right="207"/>
              <w:jc w:val="both"/>
              <w:rPr>
                <w:rFonts w:ascii="TAU-Marutham" w:hAnsi="TAU-Marutham" w:cs="TAU-Marutham"/>
                <w:b/>
                <w:sz w:val="23"/>
                <w:szCs w:val="23"/>
              </w:rPr>
            </w:pPr>
            <w:r w:rsidRPr="00D5406F">
              <w:rPr>
                <w:rFonts w:ascii="TAU-Marutham" w:eastAsia="Arial" w:hAnsi="TAU-Marutham" w:cs="TAU-Marutham"/>
                <w:b/>
                <w:sz w:val="23"/>
                <w:szCs w:val="23"/>
                <w:lang w:val="ta-IN"/>
              </w:rPr>
              <w:t>அலுவலக குறிப்பு -</w:t>
            </w:r>
            <w:r w:rsidRPr="00D5406F">
              <w:rPr>
                <w:rFonts w:ascii="TAU-Marutham" w:hAnsi="TAU-Marutham" w:cs="TAU-Marutham"/>
                <w:b/>
                <w:sz w:val="23"/>
                <w:szCs w:val="23"/>
              </w:rPr>
              <w:tab/>
            </w:r>
            <w:r w:rsidRPr="00D5406F">
              <w:rPr>
                <w:rFonts w:ascii="TAU-Marutham" w:eastAsia="Arial" w:hAnsi="TAU-Marutham" w:cs="TAU-Marutham"/>
                <w:sz w:val="23"/>
                <w:szCs w:val="23"/>
                <w:lang w:val="ta-IN"/>
              </w:rPr>
              <w:t>1. மன்றம் அனுமதிக்கலாம்.</w:t>
            </w:r>
            <w:r w:rsidR="0091214B">
              <w:rPr>
                <w:rFonts w:ascii="TAU-Marutham" w:eastAsia="Arial" w:hAnsi="TAU-Marutham" w:cs="TAU-Marutham"/>
                <w:sz w:val="23"/>
                <w:szCs w:val="23"/>
                <w:lang w:val="en-US"/>
              </w:rPr>
              <w:t xml:space="preserve">                     </w:t>
            </w:r>
            <w:r w:rsidRPr="00D5406F">
              <w:rPr>
                <w:rFonts w:ascii="TAU-Marutham" w:hAnsi="TAU-Marutham" w:cs="TAU-Marutham"/>
                <w:b/>
                <w:sz w:val="23"/>
                <w:szCs w:val="23"/>
              </w:rPr>
              <w:t>(கோப்பு எண்.</w:t>
            </w:r>
            <w:r w:rsidRPr="00D5406F">
              <w:rPr>
                <w:rFonts w:ascii="TAU-Marutham" w:eastAsia="Arial" w:hAnsi="TAU-Marutham" w:cs="TAU-Marutham"/>
                <w:sz w:val="23"/>
                <w:szCs w:val="23"/>
                <w:lang w:val="ta-IN"/>
              </w:rPr>
              <w:t xml:space="preserve"> </w:t>
            </w:r>
            <w:r w:rsidRPr="00D5406F">
              <w:rPr>
                <w:rFonts w:ascii="TAU-Marutham" w:eastAsia="Arial" w:hAnsi="TAU-Marutham" w:cs="TAU-Marutham"/>
                <w:b/>
                <w:sz w:val="23"/>
                <w:szCs w:val="23"/>
                <w:lang w:val="ta-IN"/>
              </w:rPr>
              <w:t>299 /2016/சி1</w:t>
            </w:r>
            <w:r w:rsidRPr="00D5406F">
              <w:rPr>
                <w:rFonts w:ascii="TAU-Marutham" w:hAnsi="TAU-Marutham" w:cs="TAU-Marutham"/>
                <w:b/>
                <w:sz w:val="23"/>
                <w:szCs w:val="23"/>
              </w:rPr>
              <w:t>)</w:t>
            </w:r>
          </w:p>
          <w:p w:rsidR="007F38CD" w:rsidRDefault="007F38CD" w:rsidP="0091214B">
            <w:pPr>
              <w:ind w:left="-1" w:right="207"/>
              <w:jc w:val="both"/>
              <w:rPr>
                <w:rFonts w:ascii="TAU-Marutham" w:hAnsi="TAU-Marutham" w:cs="TAU-Marutham"/>
                <w:b/>
                <w:sz w:val="23"/>
                <w:szCs w:val="23"/>
                <w:lang w:val="en-US"/>
              </w:rPr>
            </w:pPr>
          </w:p>
          <w:p w:rsidR="007F38CD" w:rsidRPr="007F38CD" w:rsidRDefault="007F38CD" w:rsidP="0091214B">
            <w:pPr>
              <w:ind w:left="-1" w:right="207"/>
              <w:jc w:val="both"/>
              <w:rPr>
                <w:rFonts w:ascii="TAU-Marutham" w:hAnsi="TAU-Marutham" w:cs="TAU-Marutham"/>
                <w:b/>
                <w:sz w:val="18"/>
                <w:szCs w:val="23"/>
                <w:lang w:val="en-US"/>
              </w:rPr>
            </w:pPr>
          </w:p>
          <w:p w:rsidR="004615F0" w:rsidRPr="00F9003E" w:rsidRDefault="004615F0" w:rsidP="0091214B">
            <w:pPr>
              <w:ind w:left="-1" w:right="207"/>
              <w:jc w:val="both"/>
              <w:rPr>
                <w:rFonts w:ascii="TAU-Marutham" w:hAnsi="TAU-Marutham" w:cs="TAU-Marutham"/>
                <w:b/>
                <w:sz w:val="10"/>
                <w:szCs w:val="23"/>
                <w:lang w:val="en-US"/>
              </w:rPr>
            </w:pPr>
          </w:p>
          <w:p w:rsidR="004615F0" w:rsidRPr="009250BE" w:rsidRDefault="004615F0" w:rsidP="0091214B">
            <w:pPr>
              <w:ind w:left="-1" w:right="207"/>
              <w:jc w:val="both"/>
              <w:rPr>
                <w:rFonts w:ascii="TAU-Marutham" w:hAnsi="TAU-Marutham" w:cs="TAU-Marutham"/>
                <w:b/>
                <w:sz w:val="8"/>
                <w:szCs w:val="23"/>
                <w:lang w:val="en-US"/>
              </w:rPr>
            </w:pPr>
          </w:p>
          <w:p w:rsidR="0091214B" w:rsidRPr="00511379" w:rsidRDefault="0091214B" w:rsidP="0091214B">
            <w:pPr>
              <w:pStyle w:val="ListParagraph"/>
              <w:tabs>
                <w:tab w:val="left" w:pos="1197"/>
              </w:tabs>
              <w:ind w:left="1440"/>
              <w:jc w:val="both"/>
              <w:rPr>
                <w:rFonts w:ascii="VANAVIL-Avvaiyar" w:hAnsi="VANAVIL-Avvaiyar" w:cs="TAU-Marutham"/>
                <w:sz w:val="24"/>
                <w:szCs w:val="24"/>
              </w:rPr>
            </w:pPr>
            <w:r>
              <w:rPr>
                <w:rFonts w:ascii="VANAVIL-Avvaiyar" w:hAnsi="VANAVIL-Avvaiyar" w:cs="TAU-Marutham"/>
                <w:sz w:val="24"/>
                <w:szCs w:val="24"/>
              </w:rPr>
              <w:t xml:space="preserve">                                                                                                    </w:t>
            </w:r>
            <w:r w:rsidRPr="00511379">
              <w:rPr>
                <w:rFonts w:ascii="VANAVIL-Avvaiyar" w:hAnsi="VANAVIL-Avvaiyar" w:cs="TAU-Marutham"/>
                <w:sz w:val="24"/>
                <w:szCs w:val="24"/>
              </w:rPr>
              <w:t>efuk‹w jiyt®,</w:t>
            </w:r>
          </w:p>
          <w:p w:rsidR="0091214B" w:rsidRPr="0091214B" w:rsidRDefault="0091214B" w:rsidP="0091214B">
            <w:pPr>
              <w:ind w:right="207"/>
              <w:jc w:val="both"/>
              <w:rPr>
                <w:rFonts w:ascii="TAU-Marutham" w:eastAsia="Arial" w:hAnsi="TAU-Marutham" w:cs="TAU-Marutham"/>
                <w:sz w:val="23"/>
                <w:szCs w:val="23"/>
                <w:lang w:val="en-US"/>
              </w:rPr>
            </w:pPr>
            <w:r w:rsidRPr="00511379">
              <w:rPr>
                <w:rFonts w:ascii="VANAVIL-Avvaiyar" w:hAnsi="VANAVIL-Avvaiyar" w:cs="TAU-Marutham"/>
                <w:sz w:val="24"/>
                <w:szCs w:val="24"/>
              </w:rPr>
              <w:tab/>
            </w:r>
            <w:r w:rsidRPr="00511379">
              <w:rPr>
                <w:rFonts w:ascii="VANAVIL-Avvaiyar" w:hAnsi="VANAVIL-Avvaiyar" w:cs="TAU-Marutham"/>
                <w:sz w:val="24"/>
                <w:szCs w:val="24"/>
              </w:rPr>
              <w:tab/>
            </w:r>
            <w:r w:rsidRPr="00511379">
              <w:rPr>
                <w:rFonts w:ascii="VANAVIL-Avvaiyar" w:hAnsi="VANAVIL-Avvaiyar" w:cs="TAU-Marutham"/>
                <w:sz w:val="24"/>
                <w:szCs w:val="24"/>
              </w:rPr>
              <w:tab/>
            </w:r>
            <w:r w:rsidRPr="00511379">
              <w:rPr>
                <w:rFonts w:ascii="VANAVIL-Avvaiyar" w:hAnsi="VANAVIL-Avvaiyar" w:cs="TAU-Marutham"/>
                <w:sz w:val="24"/>
                <w:szCs w:val="24"/>
              </w:rPr>
              <w:tab/>
            </w:r>
            <w:r w:rsidRPr="00511379">
              <w:rPr>
                <w:rFonts w:ascii="VANAVIL-Avvaiyar" w:hAnsi="VANAVIL-Avvaiyar" w:cs="TAU-Marutham"/>
                <w:sz w:val="24"/>
                <w:szCs w:val="24"/>
              </w:rPr>
              <w:tab/>
              <w:t xml:space="preserve">          </w:t>
            </w:r>
            <w:r>
              <w:rPr>
                <w:rFonts w:ascii="VANAVIL-Avvaiyar" w:hAnsi="VANAVIL-Avvaiyar" w:cs="TAU-Marutham"/>
                <w:sz w:val="24"/>
                <w:szCs w:val="24"/>
              </w:rPr>
              <w:t xml:space="preserve">                                                    </w:t>
            </w:r>
            <w:r w:rsidRPr="00511379">
              <w:rPr>
                <w:rFonts w:ascii="VANAVIL-Avvaiyar" w:hAnsi="VANAVIL-Avvaiyar" w:cs="TAU-Marutham"/>
                <w:sz w:val="24"/>
                <w:szCs w:val="24"/>
              </w:rPr>
              <w:t xml:space="preserve"> g©QU£o efuh£Á.</w:t>
            </w:r>
          </w:p>
        </w:tc>
      </w:tr>
    </w:tbl>
    <w:p w:rsidR="003F7D12" w:rsidRPr="0054192D" w:rsidRDefault="003F7D12" w:rsidP="0054192D">
      <w:pPr>
        <w:tabs>
          <w:tab w:val="left" w:pos="1197"/>
        </w:tabs>
        <w:spacing w:line="240" w:lineRule="auto"/>
        <w:jc w:val="both"/>
        <w:rPr>
          <w:rFonts w:ascii="VANAVIL-Avvaiyar" w:hAnsi="VANAVIL-Avvaiyar" w:cs="TAU-Marutham"/>
          <w:sz w:val="24"/>
          <w:szCs w:val="24"/>
        </w:rPr>
      </w:pPr>
    </w:p>
    <w:sectPr w:rsidR="003F7D12" w:rsidRPr="0054192D" w:rsidSect="0046171E">
      <w:pgSz w:w="12240" w:h="15840"/>
      <w:pgMar w:top="36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U-Marutham">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ANAVIL-Avvaiyar Bold">
    <w:panose1 w:val="00000000000000000000"/>
    <w:charset w:val="00"/>
    <w:family w:val="auto"/>
    <w:pitch w:val="variable"/>
    <w:sig w:usb0="00000003" w:usb1="00000000" w:usb2="00000000" w:usb3="00000000" w:csb0="00000001" w:csb1="00000000"/>
  </w:font>
  <w:font w:name="VANAVIL-Avvaiyar">
    <w:panose1 w:val="00000000000000000000"/>
    <w:charset w:val="00"/>
    <w:family w:val="auto"/>
    <w:pitch w:val="variable"/>
    <w:sig w:usb0="00000003" w:usb1="00000000" w:usb2="00000000" w:usb3="00000000" w:csb0="00000001" w:csb1="00000000"/>
  </w:font>
  <w:font w:name="VANAVIL-DB-Avvaiyar Bold">
    <w:panose1 w:val="00000000000000000000"/>
    <w:charset w:val="00"/>
    <w:family w:val="auto"/>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15A8"/>
    <w:multiLevelType w:val="hybridMultilevel"/>
    <w:tmpl w:val="45FADF10"/>
    <w:lvl w:ilvl="0" w:tplc="DB526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9661FC"/>
    <w:multiLevelType w:val="hybridMultilevel"/>
    <w:tmpl w:val="45FADF10"/>
    <w:lvl w:ilvl="0" w:tplc="DB526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96005"/>
    <w:multiLevelType w:val="hybridMultilevel"/>
    <w:tmpl w:val="45FADF10"/>
    <w:lvl w:ilvl="0" w:tplc="DB526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436F76"/>
    <w:multiLevelType w:val="hybridMultilevel"/>
    <w:tmpl w:val="45FADF10"/>
    <w:lvl w:ilvl="0" w:tplc="DB526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3579DD"/>
    <w:multiLevelType w:val="hybridMultilevel"/>
    <w:tmpl w:val="86D299A6"/>
    <w:lvl w:ilvl="0" w:tplc="4C5CE78C">
      <w:start w:val="1"/>
      <w:numFmt w:val="decimal"/>
      <w:lvlText w:val="%1."/>
      <w:lvlJc w:val="left"/>
      <w:pPr>
        <w:ind w:left="1440" w:hanging="360"/>
      </w:pPr>
      <w:rPr>
        <w:rFonts w:eastAsia="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68096B"/>
    <w:multiLevelType w:val="hybridMultilevel"/>
    <w:tmpl w:val="3A260E84"/>
    <w:lvl w:ilvl="0" w:tplc="6DB2E476">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20C68E4"/>
    <w:multiLevelType w:val="hybridMultilevel"/>
    <w:tmpl w:val="78B67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86871"/>
    <w:multiLevelType w:val="hybridMultilevel"/>
    <w:tmpl w:val="78B67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65CEA"/>
    <w:multiLevelType w:val="hybridMultilevel"/>
    <w:tmpl w:val="86D299A6"/>
    <w:lvl w:ilvl="0" w:tplc="4C5CE78C">
      <w:start w:val="1"/>
      <w:numFmt w:val="decimal"/>
      <w:lvlText w:val="%1."/>
      <w:lvlJc w:val="left"/>
      <w:pPr>
        <w:ind w:left="1440" w:hanging="360"/>
      </w:pPr>
      <w:rPr>
        <w:rFonts w:eastAsia="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E021CFD"/>
    <w:multiLevelType w:val="hybridMultilevel"/>
    <w:tmpl w:val="D7AA5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46C6E"/>
    <w:multiLevelType w:val="hybridMultilevel"/>
    <w:tmpl w:val="471ED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C34A2"/>
    <w:multiLevelType w:val="hybridMultilevel"/>
    <w:tmpl w:val="86D299A6"/>
    <w:lvl w:ilvl="0" w:tplc="4C5CE78C">
      <w:start w:val="1"/>
      <w:numFmt w:val="decimal"/>
      <w:lvlText w:val="%1."/>
      <w:lvlJc w:val="left"/>
      <w:pPr>
        <w:ind w:left="1440" w:hanging="360"/>
      </w:pPr>
      <w:rPr>
        <w:rFonts w:eastAsia="Arial"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2">
    <w:nsid w:val="46D63F7C"/>
    <w:multiLevelType w:val="hybridMultilevel"/>
    <w:tmpl w:val="471ED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338EE"/>
    <w:multiLevelType w:val="hybridMultilevel"/>
    <w:tmpl w:val="FB9ADC4E"/>
    <w:lvl w:ilvl="0" w:tplc="37369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4A705E"/>
    <w:multiLevelType w:val="hybridMultilevel"/>
    <w:tmpl w:val="45FADF10"/>
    <w:lvl w:ilvl="0" w:tplc="DB526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FB5486"/>
    <w:multiLevelType w:val="hybridMultilevel"/>
    <w:tmpl w:val="86D299A6"/>
    <w:lvl w:ilvl="0" w:tplc="4C5CE78C">
      <w:start w:val="1"/>
      <w:numFmt w:val="decimal"/>
      <w:lvlText w:val="%1."/>
      <w:lvlJc w:val="left"/>
      <w:pPr>
        <w:ind w:left="1440" w:hanging="360"/>
      </w:pPr>
      <w:rPr>
        <w:rFonts w:eastAsia="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2525F4A"/>
    <w:multiLevelType w:val="hybridMultilevel"/>
    <w:tmpl w:val="FB9ADC4E"/>
    <w:lvl w:ilvl="0" w:tplc="37369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B254B"/>
    <w:multiLevelType w:val="hybridMultilevel"/>
    <w:tmpl w:val="86D299A6"/>
    <w:lvl w:ilvl="0" w:tplc="4C5CE78C">
      <w:start w:val="1"/>
      <w:numFmt w:val="decimal"/>
      <w:lvlText w:val="%1."/>
      <w:lvlJc w:val="left"/>
      <w:pPr>
        <w:ind w:left="1440" w:hanging="360"/>
      </w:pPr>
      <w:rPr>
        <w:rFonts w:eastAsia="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95B36E4"/>
    <w:multiLevelType w:val="hybridMultilevel"/>
    <w:tmpl w:val="86D299A6"/>
    <w:lvl w:ilvl="0" w:tplc="4C5CE78C">
      <w:start w:val="1"/>
      <w:numFmt w:val="decimal"/>
      <w:lvlText w:val="%1."/>
      <w:lvlJc w:val="left"/>
      <w:pPr>
        <w:ind w:left="1440" w:hanging="360"/>
      </w:pPr>
      <w:rPr>
        <w:rFonts w:eastAsia="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22C045A"/>
    <w:multiLevelType w:val="hybridMultilevel"/>
    <w:tmpl w:val="84A63A38"/>
    <w:lvl w:ilvl="0" w:tplc="B552818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67E74D11"/>
    <w:multiLevelType w:val="hybridMultilevel"/>
    <w:tmpl w:val="FB9ADC4E"/>
    <w:lvl w:ilvl="0" w:tplc="37369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ED732A"/>
    <w:multiLevelType w:val="hybridMultilevel"/>
    <w:tmpl w:val="86D299A6"/>
    <w:lvl w:ilvl="0" w:tplc="4C5CE78C">
      <w:start w:val="1"/>
      <w:numFmt w:val="decimal"/>
      <w:lvlText w:val="%1."/>
      <w:lvlJc w:val="left"/>
      <w:pPr>
        <w:ind w:left="1440" w:hanging="360"/>
      </w:pPr>
      <w:rPr>
        <w:rFonts w:eastAsia="Arial"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2">
    <w:nsid w:val="72155BCB"/>
    <w:multiLevelType w:val="hybridMultilevel"/>
    <w:tmpl w:val="86D299A6"/>
    <w:lvl w:ilvl="0" w:tplc="4C5CE78C">
      <w:start w:val="1"/>
      <w:numFmt w:val="decimal"/>
      <w:lvlText w:val="%1."/>
      <w:lvlJc w:val="left"/>
      <w:pPr>
        <w:ind w:left="1440" w:hanging="360"/>
      </w:pPr>
      <w:rPr>
        <w:rFonts w:eastAsia="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5545A3B"/>
    <w:multiLevelType w:val="hybridMultilevel"/>
    <w:tmpl w:val="86D299A6"/>
    <w:lvl w:ilvl="0" w:tplc="4C5CE78C">
      <w:start w:val="1"/>
      <w:numFmt w:val="decimal"/>
      <w:lvlText w:val="%1."/>
      <w:lvlJc w:val="left"/>
      <w:pPr>
        <w:ind w:left="1440" w:hanging="360"/>
      </w:pPr>
      <w:rPr>
        <w:rFonts w:eastAsia="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9"/>
  </w:num>
  <w:num w:numId="3">
    <w:abstractNumId w:val="21"/>
  </w:num>
  <w:num w:numId="4">
    <w:abstractNumId w:val="11"/>
  </w:num>
  <w:num w:numId="5">
    <w:abstractNumId w:val="18"/>
  </w:num>
  <w:num w:numId="6">
    <w:abstractNumId w:val="17"/>
  </w:num>
  <w:num w:numId="7">
    <w:abstractNumId w:val="15"/>
  </w:num>
  <w:num w:numId="8">
    <w:abstractNumId w:val="4"/>
  </w:num>
  <w:num w:numId="9">
    <w:abstractNumId w:val="22"/>
  </w:num>
  <w:num w:numId="10">
    <w:abstractNumId w:val="10"/>
  </w:num>
  <w:num w:numId="11">
    <w:abstractNumId w:val="12"/>
  </w:num>
  <w:num w:numId="12">
    <w:abstractNumId w:val="9"/>
  </w:num>
  <w:num w:numId="13">
    <w:abstractNumId w:val="8"/>
  </w:num>
  <w:num w:numId="14">
    <w:abstractNumId w:val="16"/>
  </w:num>
  <w:num w:numId="15">
    <w:abstractNumId w:val="20"/>
  </w:num>
  <w:num w:numId="16">
    <w:abstractNumId w:val="13"/>
  </w:num>
  <w:num w:numId="17">
    <w:abstractNumId w:val="7"/>
  </w:num>
  <w:num w:numId="18">
    <w:abstractNumId w:val="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0"/>
  </w:num>
  <w:num w:numId="22">
    <w:abstractNumId w:val="3"/>
  </w:num>
  <w:num w:numId="23">
    <w:abstractNumId w:val="14"/>
  </w:num>
  <w:num w:numId="24">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2E1B70"/>
    <w:rsid w:val="000003DF"/>
    <w:rsid w:val="000034F0"/>
    <w:rsid w:val="000053BD"/>
    <w:rsid w:val="00022415"/>
    <w:rsid w:val="000328E8"/>
    <w:rsid w:val="00044E62"/>
    <w:rsid w:val="0004588B"/>
    <w:rsid w:val="00047C22"/>
    <w:rsid w:val="00051CE2"/>
    <w:rsid w:val="0005468C"/>
    <w:rsid w:val="00057368"/>
    <w:rsid w:val="00063FF1"/>
    <w:rsid w:val="0006569F"/>
    <w:rsid w:val="00066194"/>
    <w:rsid w:val="00066BCB"/>
    <w:rsid w:val="0007170A"/>
    <w:rsid w:val="00082DCF"/>
    <w:rsid w:val="00094570"/>
    <w:rsid w:val="000958B3"/>
    <w:rsid w:val="000A086D"/>
    <w:rsid w:val="000A6499"/>
    <w:rsid w:val="000C249F"/>
    <w:rsid w:val="000C26D8"/>
    <w:rsid w:val="000C28EC"/>
    <w:rsid w:val="000E3D72"/>
    <w:rsid w:val="000E4C31"/>
    <w:rsid w:val="00104B13"/>
    <w:rsid w:val="00105F6B"/>
    <w:rsid w:val="00106A6E"/>
    <w:rsid w:val="00112298"/>
    <w:rsid w:val="00127585"/>
    <w:rsid w:val="00130886"/>
    <w:rsid w:val="001340AE"/>
    <w:rsid w:val="001340F5"/>
    <w:rsid w:val="00144A04"/>
    <w:rsid w:val="0015263A"/>
    <w:rsid w:val="00155F79"/>
    <w:rsid w:val="00162D54"/>
    <w:rsid w:val="0016462B"/>
    <w:rsid w:val="00165EC3"/>
    <w:rsid w:val="0017703F"/>
    <w:rsid w:val="001856C8"/>
    <w:rsid w:val="001949B4"/>
    <w:rsid w:val="00197192"/>
    <w:rsid w:val="001A0DBF"/>
    <w:rsid w:val="001A1FCD"/>
    <w:rsid w:val="001B1945"/>
    <w:rsid w:val="001D1BBF"/>
    <w:rsid w:val="001D2566"/>
    <w:rsid w:val="001D7543"/>
    <w:rsid w:val="001E6FBA"/>
    <w:rsid w:val="001F19AF"/>
    <w:rsid w:val="001F6789"/>
    <w:rsid w:val="00207972"/>
    <w:rsid w:val="00207B81"/>
    <w:rsid w:val="00210A3F"/>
    <w:rsid w:val="002219AD"/>
    <w:rsid w:val="00233FF1"/>
    <w:rsid w:val="00234850"/>
    <w:rsid w:val="0023511A"/>
    <w:rsid w:val="00241316"/>
    <w:rsid w:val="00241B82"/>
    <w:rsid w:val="00241BDC"/>
    <w:rsid w:val="00261F44"/>
    <w:rsid w:val="00264FBD"/>
    <w:rsid w:val="0026708D"/>
    <w:rsid w:val="00272656"/>
    <w:rsid w:val="00272712"/>
    <w:rsid w:val="00273A03"/>
    <w:rsid w:val="00280E48"/>
    <w:rsid w:val="00281EE6"/>
    <w:rsid w:val="002940EA"/>
    <w:rsid w:val="002950BA"/>
    <w:rsid w:val="002A125A"/>
    <w:rsid w:val="002A3E47"/>
    <w:rsid w:val="002B220B"/>
    <w:rsid w:val="002B6235"/>
    <w:rsid w:val="002C24DE"/>
    <w:rsid w:val="002C3DB4"/>
    <w:rsid w:val="002D59CE"/>
    <w:rsid w:val="002D5F2C"/>
    <w:rsid w:val="002D669A"/>
    <w:rsid w:val="002E1B70"/>
    <w:rsid w:val="002E496C"/>
    <w:rsid w:val="002E4AAD"/>
    <w:rsid w:val="002F3F1E"/>
    <w:rsid w:val="002F6743"/>
    <w:rsid w:val="002F6CC0"/>
    <w:rsid w:val="0030680E"/>
    <w:rsid w:val="00323C21"/>
    <w:rsid w:val="00335F77"/>
    <w:rsid w:val="003379CA"/>
    <w:rsid w:val="00342487"/>
    <w:rsid w:val="00344DE2"/>
    <w:rsid w:val="003579DA"/>
    <w:rsid w:val="00357BA9"/>
    <w:rsid w:val="0036216F"/>
    <w:rsid w:val="003632BC"/>
    <w:rsid w:val="00371D2A"/>
    <w:rsid w:val="003808CD"/>
    <w:rsid w:val="003862C7"/>
    <w:rsid w:val="0038692D"/>
    <w:rsid w:val="003910C0"/>
    <w:rsid w:val="00394126"/>
    <w:rsid w:val="00394D26"/>
    <w:rsid w:val="00395423"/>
    <w:rsid w:val="003A00A4"/>
    <w:rsid w:val="003A204A"/>
    <w:rsid w:val="003A23CF"/>
    <w:rsid w:val="003A290F"/>
    <w:rsid w:val="003A46D8"/>
    <w:rsid w:val="003B19D1"/>
    <w:rsid w:val="003B389B"/>
    <w:rsid w:val="003B4241"/>
    <w:rsid w:val="003B6C8E"/>
    <w:rsid w:val="003D534D"/>
    <w:rsid w:val="003D62F6"/>
    <w:rsid w:val="003E052F"/>
    <w:rsid w:val="003E152B"/>
    <w:rsid w:val="003F7D12"/>
    <w:rsid w:val="00402BD3"/>
    <w:rsid w:val="00404EAC"/>
    <w:rsid w:val="00411046"/>
    <w:rsid w:val="0041214B"/>
    <w:rsid w:val="00421BD6"/>
    <w:rsid w:val="004404EE"/>
    <w:rsid w:val="004426BB"/>
    <w:rsid w:val="00447966"/>
    <w:rsid w:val="004613A5"/>
    <w:rsid w:val="004615F0"/>
    <w:rsid w:val="0046171E"/>
    <w:rsid w:val="004664B0"/>
    <w:rsid w:val="0046697C"/>
    <w:rsid w:val="004671BC"/>
    <w:rsid w:val="004709C4"/>
    <w:rsid w:val="00475F5F"/>
    <w:rsid w:val="00485508"/>
    <w:rsid w:val="00492EA6"/>
    <w:rsid w:val="004B613E"/>
    <w:rsid w:val="004C22E6"/>
    <w:rsid w:val="004C2A6B"/>
    <w:rsid w:val="004C6960"/>
    <w:rsid w:val="004D063D"/>
    <w:rsid w:val="004D0829"/>
    <w:rsid w:val="004D3B2B"/>
    <w:rsid w:val="004D4FAC"/>
    <w:rsid w:val="004D5DA0"/>
    <w:rsid w:val="004E1248"/>
    <w:rsid w:val="004E26D1"/>
    <w:rsid w:val="004E3355"/>
    <w:rsid w:val="004E52FF"/>
    <w:rsid w:val="004E6E74"/>
    <w:rsid w:val="004F4C65"/>
    <w:rsid w:val="0050034A"/>
    <w:rsid w:val="00501639"/>
    <w:rsid w:val="00501AFC"/>
    <w:rsid w:val="00511379"/>
    <w:rsid w:val="00516D8D"/>
    <w:rsid w:val="00516FD7"/>
    <w:rsid w:val="00531145"/>
    <w:rsid w:val="00532D4F"/>
    <w:rsid w:val="0054192D"/>
    <w:rsid w:val="00542528"/>
    <w:rsid w:val="00544016"/>
    <w:rsid w:val="0055619E"/>
    <w:rsid w:val="00565E23"/>
    <w:rsid w:val="00567594"/>
    <w:rsid w:val="00570F16"/>
    <w:rsid w:val="00576031"/>
    <w:rsid w:val="005816EB"/>
    <w:rsid w:val="0059011D"/>
    <w:rsid w:val="005929E2"/>
    <w:rsid w:val="00592EF7"/>
    <w:rsid w:val="00594351"/>
    <w:rsid w:val="005A27F3"/>
    <w:rsid w:val="005A4958"/>
    <w:rsid w:val="005B5B6E"/>
    <w:rsid w:val="005B5E0B"/>
    <w:rsid w:val="005C09B1"/>
    <w:rsid w:val="005C6AA0"/>
    <w:rsid w:val="005D4AF4"/>
    <w:rsid w:val="005D72A8"/>
    <w:rsid w:val="005D72CD"/>
    <w:rsid w:val="005E5A6C"/>
    <w:rsid w:val="00603053"/>
    <w:rsid w:val="006045ED"/>
    <w:rsid w:val="00605B3E"/>
    <w:rsid w:val="00610342"/>
    <w:rsid w:val="00613052"/>
    <w:rsid w:val="00613716"/>
    <w:rsid w:val="00613843"/>
    <w:rsid w:val="0062395B"/>
    <w:rsid w:val="00623F06"/>
    <w:rsid w:val="00626F1C"/>
    <w:rsid w:val="00633C90"/>
    <w:rsid w:val="006378CF"/>
    <w:rsid w:val="0065173C"/>
    <w:rsid w:val="00663644"/>
    <w:rsid w:val="00667B87"/>
    <w:rsid w:val="00676A98"/>
    <w:rsid w:val="00692A5D"/>
    <w:rsid w:val="00693A1D"/>
    <w:rsid w:val="006942BB"/>
    <w:rsid w:val="006A0FAD"/>
    <w:rsid w:val="006C4BE5"/>
    <w:rsid w:val="006D06AB"/>
    <w:rsid w:val="006D3EC5"/>
    <w:rsid w:val="006D694A"/>
    <w:rsid w:val="006E37A1"/>
    <w:rsid w:val="006E5460"/>
    <w:rsid w:val="006E5B54"/>
    <w:rsid w:val="0071538D"/>
    <w:rsid w:val="007153AA"/>
    <w:rsid w:val="007204C9"/>
    <w:rsid w:val="0072057B"/>
    <w:rsid w:val="00722780"/>
    <w:rsid w:val="0072600E"/>
    <w:rsid w:val="007461B0"/>
    <w:rsid w:val="00752F83"/>
    <w:rsid w:val="00756643"/>
    <w:rsid w:val="0076684E"/>
    <w:rsid w:val="0077258A"/>
    <w:rsid w:val="007818E7"/>
    <w:rsid w:val="007846CE"/>
    <w:rsid w:val="00785BB6"/>
    <w:rsid w:val="007B03CD"/>
    <w:rsid w:val="007B09D4"/>
    <w:rsid w:val="007B17BB"/>
    <w:rsid w:val="007B3020"/>
    <w:rsid w:val="007B687F"/>
    <w:rsid w:val="007C34A9"/>
    <w:rsid w:val="007C4309"/>
    <w:rsid w:val="007C4A1D"/>
    <w:rsid w:val="007C4A87"/>
    <w:rsid w:val="007E39DD"/>
    <w:rsid w:val="007E58B4"/>
    <w:rsid w:val="007F38CD"/>
    <w:rsid w:val="007F3AAA"/>
    <w:rsid w:val="00811334"/>
    <w:rsid w:val="00811CDD"/>
    <w:rsid w:val="00812B70"/>
    <w:rsid w:val="008133EE"/>
    <w:rsid w:val="008139E5"/>
    <w:rsid w:val="008203D3"/>
    <w:rsid w:val="008215F2"/>
    <w:rsid w:val="008227D8"/>
    <w:rsid w:val="008366F4"/>
    <w:rsid w:val="008378CB"/>
    <w:rsid w:val="00844900"/>
    <w:rsid w:val="00847375"/>
    <w:rsid w:val="00851F80"/>
    <w:rsid w:val="00861834"/>
    <w:rsid w:val="00867405"/>
    <w:rsid w:val="00870907"/>
    <w:rsid w:val="00877808"/>
    <w:rsid w:val="008851AD"/>
    <w:rsid w:val="00887578"/>
    <w:rsid w:val="008944B6"/>
    <w:rsid w:val="00895A59"/>
    <w:rsid w:val="0089708A"/>
    <w:rsid w:val="008A0810"/>
    <w:rsid w:val="008A697E"/>
    <w:rsid w:val="008A6A51"/>
    <w:rsid w:val="008C243A"/>
    <w:rsid w:val="008C333C"/>
    <w:rsid w:val="008C4EA2"/>
    <w:rsid w:val="008D72A7"/>
    <w:rsid w:val="008E115F"/>
    <w:rsid w:val="008E1AF2"/>
    <w:rsid w:val="008E259B"/>
    <w:rsid w:val="008E5E3B"/>
    <w:rsid w:val="008E7657"/>
    <w:rsid w:val="008F04E1"/>
    <w:rsid w:val="009056F1"/>
    <w:rsid w:val="0091214B"/>
    <w:rsid w:val="00913832"/>
    <w:rsid w:val="00922296"/>
    <w:rsid w:val="009250BE"/>
    <w:rsid w:val="0093075C"/>
    <w:rsid w:val="0093359A"/>
    <w:rsid w:val="00936FF0"/>
    <w:rsid w:val="009371EF"/>
    <w:rsid w:val="00937248"/>
    <w:rsid w:val="00943F54"/>
    <w:rsid w:val="00945BE8"/>
    <w:rsid w:val="00946924"/>
    <w:rsid w:val="0095117A"/>
    <w:rsid w:val="009514C9"/>
    <w:rsid w:val="00954209"/>
    <w:rsid w:val="0095648C"/>
    <w:rsid w:val="0095749C"/>
    <w:rsid w:val="00957B48"/>
    <w:rsid w:val="009673E4"/>
    <w:rsid w:val="009711D6"/>
    <w:rsid w:val="00972D15"/>
    <w:rsid w:val="00974E52"/>
    <w:rsid w:val="009768E8"/>
    <w:rsid w:val="00977C00"/>
    <w:rsid w:val="00981C6A"/>
    <w:rsid w:val="00990813"/>
    <w:rsid w:val="009A6697"/>
    <w:rsid w:val="009B1C7F"/>
    <w:rsid w:val="009B1FE6"/>
    <w:rsid w:val="009B2482"/>
    <w:rsid w:val="009B5259"/>
    <w:rsid w:val="009B75A6"/>
    <w:rsid w:val="009C41ED"/>
    <w:rsid w:val="009D0A87"/>
    <w:rsid w:val="009D5370"/>
    <w:rsid w:val="009E04D2"/>
    <w:rsid w:val="009E0D52"/>
    <w:rsid w:val="009E4EA7"/>
    <w:rsid w:val="009F12E6"/>
    <w:rsid w:val="009F3047"/>
    <w:rsid w:val="009F4CF4"/>
    <w:rsid w:val="009F7B38"/>
    <w:rsid w:val="00A06355"/>
    <w:rsid w:val="00A0666F"/>
    <w:rsid w:val="00A06B15"/>
    <w:rsid w:val="00A233B1"/>
    <w:rsid w:val="00A313D3"/>
    <w:rsid w:val="00A32EC4"/>
    <w:rsid w:val="00A36357"/>
    <w:rsid w:val="00A36474"/>
    <w:rsid w:val="00A42123"/>
    <w:rsid w:val="00A513A5"/>
    <w:rsid w:val="00A6367B"/>
    <w:rsid w:val="00A6476C"/>
    <w:rsid w:val="00A860E7"/>
    <w:rsid w:val="00A93835"/>
    <w:rsid w:val="00AA2437"/>
    <w:rsid w:val="00AA2B22"/>
    <w:rsid w:val="00AA31D0"/>
    <w:rsid w:val="00AB1CD6"/>
    <w:rsid w:val="00AB29F6"/>
    <w:rsid w:val="00AB3488"/>
    <w:rsid w:val="00AB5F97"/>
    <w:rsid w:val="00AB6D7D"/>
    <w:rsid w:val="00AC2131"/>
    <w:rsid w:val="00AC25F0"/>
    <w:rsid w:val="00AC69D7"/>
    <w:rsid w:val="00AC7BE0"/>
    <w:rsid w:val="00AD223E"/>
    <w:rsid w:val="00AF042E"/>
    <w:rsid w:val="00B00CB9"/>
    <w:rsid w:val="00B12752"/>
    <w:rsid w:val="00B128C4"/>
    <w:rsid w:val="00B22425"/>
    <w:rsid w:val="00B25881"/>
    <w:rsid w:val="00B4193C"/>
    <w:rsid w:val="00B45FFD"/>
    <w:rsid w:val="00B54203"/>
    <w:rsid w:val="00B67DAA"/>
    <w:rsid w:val="00B82001"/>
    <w:rsid w:val="00B86AED"/>
    <w:rsid w:val="00B95710"/>
    <w:rsid w:val="00BA0D51"/>
    <w:rsid w:val="00BA2C20"/>
    <w:rsid w:val="00BB0E1A"/>
    <w:rsid w:val="00BB12C1"/>
    <w:rsid w:val="00BB2C95"/>
    <w:rsid w:val="00BB4DF5"/>
    <w:rsid w:val="00BB5B78"/>
    <w:rsid w:val="00BC198B"/>
    <w:rsid w:val="00BC2E2E"/>
    <w:rsid w:val="00BD083E"/>
    <w:rsid w:val="00BD0FD6"/>
    <w:rsid w:val="00BD17D1"/>
    <w:rsid w:val="00BD5530"/>
    <w:rsid w:val="00BE479A"/>
    <w:rsid w:val="00C027CE"/>
    <w:rsid w:val="00C0283E"/>
    <w:rsid w:val="00C36278"/>
    <w:rsid w:val="00C42EDC"/>
    <w:rsid w:val="00C4521E"/>
    <w:rsid w:val="00C46C9A"/>
    <w:rsid w:val="00C51944"/>
    <w:rsid w:val="00C5264C"/>
    <w:rsid w:val="00C57AE4"/>
    <w:rsid w:val="00C61AD4"/>
    <w:rsid w:val="00C6252B"/>
    <w:rsid w:val="00C65518"/>
    <w:rsid w:val="00C655FB"/>
    <w:rsid w:val="00C66C99"/>
    <w:rsid w:val="00C76144"/>
    <w:rsid w:val="00C90274"/>
    <w:rsid w:val="00C95067"/>
    <w:rsid w:val="00C9629E"/>
    <w:rsid w:val="00CA2443"/>
    <w:rsid w:val="00CA378D"/>
    <w:rsid w:val="00CC6544"/>
    <w:rsid w:val="00CD1621"/>
    <w:rsid w:val="00CD6E84"/>
    <w:rsid w:val="00CE4BDF"/>
    <w:rsid w:val="00CE72D4"/>
    <w:rsid w:val="00CF0F15"/>
    <w:rsid w:val="00D121F7"/>
    <w:rsid w:val="00D17A63"/>
    <w:rsid w:val="00D17BFC"/>
    <w:rsid w:val="00D21FD9"/>
    <w:rsid w:val="00D26D76"/>
    <w:rsid w:val="00D32AF0"/>
    <w:rsid w:val="00D404EE"/>
    <w:rsid w:val="00D427CA"/>
    <w:rsid w:val="00D44372"/>
    <w:rsid w:val="00D45E81"/>
    <w:rsid w:val="00D46DF0"/>
    <w:rsid w:val="00D52F14"/>
    <w:rsid w:val="00D5406F"/>
    <w:rsid w:val="00D54B3F"/>
    <w:rsid w:val="00D57B9E"/>
    <w:rsid w:val="00D67ED6"/>
    <w:rsid w:val="00D71CD3"/>
    <w:rsid w:val="00D72865"/>
    <w:rsid w:val="00D72ADC"/>
    <w:rsid w:val="00D823AB"/>
    <w:rsid w:val="00D82B54"/>
    <w:rsid w:val="00DB41BF"/>
    <w:rsid w:val="00DB7715"/>
    <w:rsid w:val="00DC6AA5"/>
    <w:rsid w:val="00DD0857"/>
    <w:rsid w:val="00DD0912"/>
    <w:rsid w:val="00DD2DE7"/>
    <w:rsid w:val="00DD412D"/>
    <w:rsid w:val="00DF0350"/>
    <w:rsid w:val="00DF1A47"/>
    <w:rsid w:val="00DF2FBA"/>
    <w:rsid w:val="00DF47FB"/>
    <w:rsid w:val="00DF5E2C"/>
    <w:rsid w:val="00DF682F"/>
    <w:rsid w:val="00E033D1"/>
    <w:rsid w:val="00E10ACD"/>
    <w:rsid w:val="00E10B03"/>
    <w:rsid w:val="00E1488D"/>
    <w:rsid w:val="00E21E96"/>
    <w:rsid w:val="00E25437"/>
    <w:rsid w:val="00E36B7D"/>
    <w:rsid w:val="00E4245F"/>
    <w:rsid w:val="00E43622"/>
    <w:rsid w:val="00E47C0B"/>
    <w:rsid w:val="00E55459"/>
    <w:rsid w:val="00E75EBF"/>
    <w:rsid w:val="00E819EA"/>
    <w:rsid w:val="00E849F6"/>
    <w:rsid w:val="00EA0411"/>
    <w:rsid w:val="00EA08A7"/>
    <w:rsid w:val="00EA68FC"/>
    <w:rsid w:val="00EA6F4A"/>
    <w:rsid w:val="00EB515D"/>
    <w:rsid w:val="00EB7F9A"/>
    <w:rsid w:val="00EC0BEF"/>
    <w:rsid w:val="00EC1503"/>
    <w:rsid w:val="00EC21DC"/>
    <w:rsid w:val="00EC4D61"/>
    <w:rsid w:val="00ED4648"/>
    <w:rsid w:val="00ED56DE"/>
    <w:rsid w:val="00ED5E1D"/>
    <w:rsid w:val="00F05F30"/>
    <w:rsid w:val="00F1196C"/>
    <w:rsid w:val="00F260C9"/>
    <w:rsid w:val="00F27C06"/>
    <w:rsid w:val="00F43F95"/>
    <w:rsid w:val="00F65D64"/>
    <w:rsid w:val="00F73784"/>
    <w:rsid w:val="00F860C7"/>
    <w:rsid w:val="00F9003E"/>
    <w:rsid w:val="00F908AF"/>
    <w:rsid w:val="00FB1676"/>
    <w:rsid w:val="00FB7DBE"/>
    <w:rsid w:val="00FC72CF"/>
    <w:rsid w:val="00FD1BCE"/>
    <w:rsid w:val="00FD6B5C"/>
    <w:rsid w:val="00FD6D0C"/>
    <w:rsid w:val="00FD7150"/>
    <w:rsid w:val="00FE14EC"/>
    <w:rsid w:val="00FE7F29"/>
    <w:rsid w:val="00FF6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7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B70"/>
    <w:pPr>
      <w:spacing w:after="0" w:line="240" w:lineRule="auto"/>
    </w:pPr>
    <w:rPr>
      <w:lang w:val="en-IN" w:eastAsia="en-IN" w:bidi="ta-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47375"/>
    <w:pPr>
      <w:spacing w:after="0" w:line="240" w:lineRule="auto"/>
    </w:pPr>
    <w:rPr>
      <w:rFonts w:ascii="Calibri" w:eastAsia="Times New Roman" w:hAnsi="Calibri" w:cs="Times New Roman"/>
      <w:lang w:bidi="ta-IN"/>
    </w:rPr>
  </w:style>
  <w:style w:type="character" w:styleId="Hyperlink">
    <w:name w:val="Hyperlink"/>
    <w:basedOn w:val="DefaultParagraphFont"/>
    <w:uiPriority w:val="99"/>
    <w:unhideWhenUsed/>
    <w:rsid w:val="00847375"/>
    <w:rPr>
      <w:color w:val="0000FF" w:themeColor="hyperlink"/>
      <w:u w:val="single"/>
    </w:rPr>
  </w:style>
  <w:style w:type="paragraph" w:styleId="ListParagraph">
    <w:name w:val="List Paragraph"/>
    <w:basedOn w:val="Normal"/>
    <w:uiPriority w:val="34"/>
    <w:qFormat/>
    <w:rsid w:val="00847375"/>
    <w:pPr>
      <w:ind w:left="720"/>
      <w:contextualSpacing/>
    </w:pPr>
    <w:rPr>
      <w:rFonts w:ascii="Calibri" w:eastAsia="Times New Roman" w:hAnsi="Calibri" w:cs="Times New Roman"/>
      <w:lang w:bidi="ta-IN"/>
    </w:rPr>
  </w:style>
  <w:style w:type="paragraph" w:styleId="BodyText">
    <w:name w:val="Body Text"/>
    <w:basedOn w:val="Normal"/>
    <w:link w:val="BodyTextChar"/>
    <w:rsid w:val="00E36B7D"/>
    <w:pPr>
      <w:spacing w:after="0" w:line="240" w:lineRule="auto"/>
      <w:jc w:val="center"/>
    </w:pPr>
    <w:rPr>
      <w:rFonts w:ascii="TAU-Marutham" w:eastAsia="Times New Roman" w:hAnsi="TAU-Marutham" w:cs="TAU-Marutham"/>
      <w:sz w:val="24"/>
      <w:szCs w:val="24"/>
    </w:rPr>
  </w:style>
  <w:style w:type="character" w:customStyle="1" w:styleId="BodyTextChar">
    <w:name w:val="Body Text Char"/>
    <w:basedOn w:val="DefaultParagraphFont"/>
    <w:link w:val="BodyText"/>
    <w:rsid w:val="00E36B7D"/>
    <w:rPr>
      <w:rFonts w:ascii="TAU-Marutham" w:eastAsia="Times New Roman" w:hAnsi="TAU-Marutham" w:cs="TAU-Marutham"/>
      <w:sz w:val="24"/>
      <w:szCs w:val="24"/>
    </w:rPr>
  </w:style>
  <w:style w:type="paragraph" w:styleId="BalloonText">
    <w:name w:val="Balloon Text"/>
    <w:basedOn w:val="Normal"/>
    <w:link w:val="BalloonTextChar"/>
    <w:uiPriority w:val="99"/>
    <w:semiHidden/>
    <w:unhideWhenUsed/>
    <w:rsid w:val="00E25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4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BD81E-B4D3-4EC4-A0E4-57760B71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9</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hpnewsystem</cp:lastModifiedBy>
  <cp:revision>864</cp:revision>
  <cp:lastPrinted>2022-09-08T06:11:00Z</cp:lastPrinted>
  <dcterms:created xsi:type="dcterms:W3CDTF">2022-05-20T06:31:00Z</dcterms:created>
  <dcterms:modified xsi:type="dcterms:W3CDTF">2022-09-08T06:11:00Z</dcterms:modified>
</cp:coreProperties>
</file>